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01DD8" w14:textId="77777777" w:rsidR="006445E3" w:rsidRPr="001571C6" w:rsidRDefault="002553AB" w:rsidP="001571C6">
      <w:pPr>
        <w:pStyle w:val="1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</w:t>
      </w:r>
      <w:r w:rsidR="004E3174">
        <w:rPr>
          <w:sz w:val="23"/>
          <w:szCs w:val="23"/>
        </w:rPr>
        <w:t xml:space="preserve"> </w:t>
      </w:r>
      <w:r w:rsidR="00372521" w:rsidRPr="001571C6">
        <w:rPr>
          <w:sz w:val="23"/>
          <w:szCs w:val="23"/>
        </w:rPr>
        <w:t>К</w:t>
      </w:r>
      <w:r w:rsidR="0034614C">
        <w:rPr>
          <w:sz w:val="23"/>
          <w:szCs w:val="23"/>
        </w:rPr>
        <w:t>онтракт №</w:t>
      </w:r>
      <w:r w:rsidR="00457F66">
        <w:rPr>
          <w:sz w:val="23"/>
          <w:szCs w:val="23"/>
        </w:rPr>
        <w:t>28-М</w:t>
      </w:r>
      <w:r w:rsidR="003D3FAF">
        <w:rPr>
          <w:sz w:val="23"/>
          <w:szCs w:val="23"/>
        </w:rPr>
        <w:t xml:space="preserve"> </w:t>
      </w:r>
    </w:p>
    <w:p w14:paraId="74F5E977" w14:textId="77777777" w:rsidR="00B51C60" w:rsidRDefault="00B51C60" w:rsidP="001571C6">
      <w:pPr>
        <w:suppressAutoHyphens/>
        <w:ind w:firstLine="567"/>
        <w:jc w:val="center"/>
        <w:rPr>
          <w:b/>
          <w:sz w:val="23"/>
          <w:szCs w:val="23"/>
        </w:rPr>
      </w:pPr>
    </w:p>
    <w:p w14:paraId="190A8021" w14:textId="77777777" w:rsidR="006445E3" w:rsidRPr="001571C6" w:rsidRDefault="00B834AF" w:rsidP="001571C6">
      <w:pPr>
        <w:suppressAutoHyphens/>
        <w:ind w:firstLine="567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</w:t>
      </w:r>
    </w:p>
    <w:p w14:paraId="42E23C3E" w14:textId="77777777" w:rsidR="00C83812" w:rsidRPr="001571C6" w:rsidRDefault="00C83812" w:rsidP="001571C6">
      <w:pPr>
        <w:suppressAutoHyphens/>
        <w:ind w:firstLine="567"/>
        <w:jc w:val="center"/>
        <w:rPr>
          <w:b/>
          <w:sz w:val="23"/>
          <w:szCs w:val="23"/>
        </w:rPr>
      </w:pPr>
    </w:p>
    <w:p w14:paraId="7C2DF095" w14:textId="282F0A45" w:rsidR="006445E3" w:rsidRPr="004E3174" w:rsidRDefault="006445E3" w:rsidP="0063219E">
      <w:r w:rsidRPr="001571C6">
        <w:rPr>
          <w:sz w:val="23"/>
          <w:szCs w:val="23"/>
        </w:rPr>
        <w:t xml:space="preserve"> г</w:t>
      </w:r>
      <w:r w:rsidRPr="004E3174">
        <w:t xml:space="preserve">. Волосово                                                                                    </w:t>
      </w:r>
      <w:r w:rsidR="007D1594" w:rsidRPr="004E3174">
        <w:t xml:space="preserve">      </w:t>
      </w:r>
      <w:r w:rsidR="001976D2" w:rsidRPr="004E3174">
        <w:t xml:space="preserve">     </w:t>
      </w:r>
      <w:r w:rsidR="007D1594" w:rsidRPr="004E3174">
        <w:t xml:space="preserve">        </w:t>
      </w:r>
      <w:r w:rsidRPr="004E3174">
        <w:t xml:space="preserve">    </w:t>
      </w:r>
      <w:r w:rsidR="008F5CC4" w:rsidRPr="004E3174">
        <w:t xml:space="preserve">      </w:t>
      </w:r>
      <w:r w:rsidRPr="004E3174">
        <w:t xml:space="preserve"> </w:t>
      </w:r>
    </w:p>
    <w:p w14:paraId="09739113" w14:textId="77777777" w:rsidR="0063219E" w:rsidRPr="004E3174" w:rsidRDefault="0063219E" w:rsidP="0063219E"/>
    <w:p w14:paraId="31912CA4" w14:textId="47A6002D" w:rsidR="007D1594" w:rsidRPr="004E3174" w:rsidRDefault="001471B3" w:rsidP="001571C6">
      <w:pPr>
        <w:widowControl w:val="0"/>
        <w:autoSpaceDE w:val="0"/>
        <w:autoSpaceDN w:val="0"/>
        <w:adjustRightInd w:val="0"/>
        <w:jc w:val="both"/>
      </w:pPr>
      <w:r w:rsidRPr="004E3174">
        <w:t xml:space="preserve"> Муниципальное дошкольное </w:t>
      </w:r>
      <w:r w:rsidR="001C388D" w:rsidRPr="004E3174">
        <w:t>образовательное</w:t>
      </w:r>
      <w:r w:rsidR="000560EB" w:rsidRPr="004E3174">
        <w:t xml:space="preserve"> учреждение </w:t>
      </w:r>
      <w:r w:rsidR="001F76C2" w:rsidRPr="004E3174">
        <w:t>«</w:t>
      </w:r>
      <w:r w:rsidR="0062755F">
        <w:t xml:space="preserve"> Детский сад №</w:t>
      </w:r>
      <w:r w:rsidR="00B834AF">
        <w:t>5</w:t>
      </w:r>
      <w:r w:rsidRPr="004E3174">
        <w:t>»</w:t>
      </w:r>
      <w:r w:rsidR="005D6126" w:rsidRPr="004E3174">
        <w:t xml:space="preserve"> </w:t>
      </w:r>
      <w:r w:rsidR="000560EB" w:rsidRPr="004E3174">
        <w:t>( М</w:t>
      </w:r>
      <w:r w:rsidR="00B834AF">
        <w:t>ДОУ «Детский сад №5</w:t>
      </w:r>
      <w:r w:rsidRPr="004E3174">
        <w:t>»</w:t>
      </w:r>
      <w:r w:rsidR="000225D8" w:rsidRPr="004E3174">
        <w:t xml:space="preserve"> </w:t>
      </w:r>
      <w:r w:rsidR="007D1594" w:rsidRPr="004E3174">
        <w:t>именуем</w:t>
      </w:r>
      <w:r w:rsidR="001C388D" w:rsidRPr="004E3174">
        <w:t>ое</w:t>
      </w:r>
      <w:r w:rsidR="007D1594" w:rsidRPr="004E3174">
        <w:t xml:space="preserve"> в дальнейшем «Заказчик», в лице </w:t>
      </w:r>
      <w:r w:rsidRPr="004E3174">
        <w:t xml:space="preserve"> заведующего </w:t>
      </w:r>
      <w:r w:rsidR="00B834AF">
        <w:t>Апполоновой Н.В.</w:t>
      </w:r>
      <w:r w:rsidR="001F76C2" w:rsidRPr="004E3174">
        <w:t xml:space="preserve"> </w:t>
      </w:r>
      <w:r w:rsidR="007D1594" w:rsidRPr="004E3174">
        <w:t xml:space="preserve">действующего на основании Устава, с одной стороны и </w:t>
      </w:r>
      <w:r w:rsidR="00485474">
        <w:t>_____</w:t>
      </w:r>
      <w:r w:rsidR="00A61916" w:rsidRPr="004E3174">
        <w:t xml:space="preserve">, именуемое в дальнейшем «Исполнитель», в лице </w:t>
      </w:r>
      <w:r w:rsidR="00485474">
        <w:t>_____</w:t>
      </w:r>
      <w:r w:rsidR="00A61916" w:rsidRPr="004E3174">
        <w:t xml:space="preserve">, действующего на основании </w:t>
      </w:r>
      <w:r w:rsidR="00485474">
        <w:t>____</w:t>
      </w:r>
      <w:r w:rsidR="00A61916" w:rsidRPr="004E3174">
        <w:t xml:space="preserve">, с другой стороны, именуемые в дальнейшем </w:t>
      </w:r>
      <w:r w:rsidR="00C46CC3" w:rsidRPr="004E3174">
        <w:t>«</w:t>
      </w:r>
      <w:r w:rsidR="00A61916" w:rsidRPr="004E3174">
        <w:t>Стороны</w:t>
      </w:r>
      <w:r w:rsidR="007D1594" w:rsidRPr="004E3174">
        <w:t xml:space="preserve">», </w:t>
      </w:r>
      <w:r w:rsidR="007D1594" w:rsidRPr="004E3174">
        <w:rPr>
          <w:rFonts w:eastAsiaTheme="minorEastAsia"/>
        </w:rPr>
        <w:t>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0225D8" w:rsidRPr="004E3174">
        <w:rPr>
          <w:rFonts w:eastAsiaTheme="minorEastAsia"/>
        </w:rPr>
        <w:t xml:space="preserve"> и ст.93.ч.1» заключили настоящий </w:t>
      </w:r>
      <w:r w:rsidR="007D1594" w:rsidRPr="004E3174">
        <w:rPr>
          <w:rFonts w:eastAsiaTheme="minorEastAsia"/>
        </w:rPr>
        <w:t xml:space="preserve"> контракт (далее – «Контракт») о нижеследующем:</w:t>
      </w:r>
    </w:p>
    <w:p w14:paraId="296A65E6" w14:textId="77777777" w:rsidR="007D1594" w:rsidRPr="004E3174" w:rsidRDefault="007D1594" w:rsidP="001571C6">
      <w:pPr>
        <w:autoSpaceDE w:val="0"/>
        <w:autoSpaceDN w:val="0"/>
        <w:adjustRightInd w:val="0"/>
        <w:ind w:firstLine="709"/>
        <w:jc w:val="center"/>
        <w:rPr>
          <w:rFonts w:eastAsiaTheme="minorEastAsia"/>
          <w:b/>
        </w:rPr>
      </w:pPr>
      <w:r w:rsidRPr="004E3174">
        <w:rPr>
          <w:rFonts w:eastAsiaTheme="minorEastAsia"/>
          <w:b/>
        </w:rPr>
        <w:t>1.Предмет Контракта</w:t>
      </w:r>
    </w:p>
    <w:p w14:paraId="71D3E59E" w14:textId="6E6EDDE4" w:rsidR="007D1594" w:rsidRPr="004E3174" w:rsidRDefault="007D1594" w:rsidP="001571C6">
      <w:pPr>
        <w:widowControl w:val="0"/>
        <w:autoSpaceDE w:val="0"/>
        <w:autoSpaceDN w:val="0"/>
        <w:adjustRightInd w:val="0"/>
        <w:jc w:val="both"/>
      </w:pPr>
      <w:r w:rsidRPr="004E3174">
        <w:t>1.</w:t>
      </w:r>
      <w:r w:rsidR="00485474" w:rsidRPr="004E3174">
        <w:t>1. Исполнитель</w:t>
      </w:r>
      <w:r w:rsidRPr="004E3174">
        <w:t xml:space="preserve"> обязуется</w:t>
      </w:r>
      <w:r w:rsidR="00B834AF" w:rsidRPr="00B834AF">
        <w:rPr>
          <w:b/>
          <w:sz w:val="23"/>
          <w:szCs w:val="23"/>
        </w:rPr>
        <w:t xml:space="preserve"> </w:t>
      </w:r>
      <w:r w:rsidR="00FA5197">
        <w:rPr>
          <w:b/>
          <w:sz w:val="23"/>
          <w:szCs w:val="23"/>
        </w:rPr>
        <w:t>по заданию Заказчика выполнить следующий вид работ:</w:t>
      </w:r>
      <w:r w:rsidR="00941E4E">
        <w:rPr>
          <w:b/>
          <w:sz w:val="23"/>
          <w:szCs w:val="23"/>
        </w:rPr>
        <w:t xml:space="preserve"> текущ</w:t>
      </w:r>
      <w:r w:rsidR="00FA5197">
        <w:rPr>
          <w:b/>
          <w:sz w:val="23"/>
          <w:szCs w:val="23"/>
        </w:rPr>
        <w:t>ий</w:t>
      </w:r>
      <w:r w:rsidR="00941E4E">
        <w:rPr>
          <w:b/>
          <w:sz w:val="23"/>
          <w:szCs w:val="23"/>
        </w:rPr>
        <w:t xml:space="preserve"> ремонт</w:t>
      </w:r>
      <w:r w:rsidR="001101A6">
        <w:rPr>
          <w:b/>
          <w:sz w:val="23"/>
          <w:szCs w:val="23"/>
        </w:rPr>
        <w:t xml:space="preserve"> </w:t>
      </w:r>
      <w:r w:rsidR="00485474">
        <w:rPr>
          <w:b/>
          <w:sz w:val="23"/>
          <w:szCs w:val="23"/>
        </w:rPr>
        <w:t xml:space="preserve">технологического электрооборудования </w:t>
      </w:r>
      <w:r w:rsidR="00485474">
        <w:rPr>
          <w:b/>
        </w:rPr>
        <w:t>для</w:t>
      </w:r>
      <w:r w:rsidR="00C83812" w:rsidRPr="004E3174">
        <w:rPr>
          <w:b/>
        </w:rPr>
        <w:t xml:space="preserve"> </w:t>
      </w:r>
      <w:r w:rsidR="00485474" w:rsidRPr="004E3174">
        <w:rPr>
          <w:b/>
        </w:rPr>
        <w:t>нужд МДОУ</w:t>
      </w:r>
      <w:r w:rsidRPr="004E3174">
        <w:rPr>
          <w:b/>
        </w:rPr>
        <w:t xml:space="preserve"> </w:t>
      </w:r>
      <w:r w:rsidR="00485474" w:rsidRPr="004E3174">
        <w:rPr>
          <w:b/>
        </w:rPr>
        <w:t>«Детский</w:t>
      </w:r>
      <w:r w:rsidR="001471B3" w:rsidRPr="004E3174">
        <w:rPr>
          <w:b/>
        </w:rPr>
        <w:t xml:space="preserve"> сад №</w:t>
      </w:r>
      <w:r w:rsidR="00B834AF">
        <w:rPr>
          <w:b/>
        </w:rPr>
        <w:t>5»</w:t>
      </w:r>
      <w:r w:rsidR="000C39AD" w:rsidRPr="004E3174">
        <w:rPr>
          <w:b/>
        </w:rPr>
        <w:t>,</w:t>
      </w:r>
      <w:r w:rsidRPr="004E3174">
        <w:rPr>
          <w:b/>
        </w:rPr>
        <w:t xml:space="preserve"> </w:t>
      </w:r>
      <w:r w:rsidR="000C39AD" w:rsidRPr="004E3174">
        <w:rPr>
          <w:b/>
        </w:rPr>
        <w:t>(</w:t>
      </w:r>
      <w:r w:rsidR="000C39AD" w:rsidRPr="004E3174">
        <w:t xml:space="preserve">далее – </w:t>
      </w:r>
      <w:r w:rsidR="00485474" w:rsidRPr="004E3174">
        <w:t>Услуги) с</w:t>
      </w:r>
      <w:r w:rsidR="000C39AD" w:rsidRPr="004E3174">
        <w:t xml:space="preserve"> использованием материалов и деталей Исполнителя</w:t>
      </w:r>
      <w:r w:rsidR="007E0E9A" w:rsidRPr="004E3174">
        <w:t xml:space="preserve"> и Заказчика</w:t>
      </w:r>
      <w:r w:rsidRPr="004E3174">
        <w:t>, а Заказчик</w:t>
      </w:r>
      <w:r w:rsidR="000C39AD" w:rsidRPr="004E3174">
        <w:t xml:space="preserve"> обязуется</w:t>
      </w:r>
      <w:r w:rsidRPr="004E3174">
        <w:t xml:space="preserve"> принять и обеспечить оплату на условиях, предусмотренных контрактом.</w:t>
      </w:r>
    </w:p>
    <w:p w14:paraId="691CE006" w14:textId="4D8080CF" w:rsidR="007D1594" w:rsidRPr="004E3174" w:rsidRDefault="007D1594" w:rsidP="001571C6">
      <w:pPr>
        <w:jc w:val="both"/>
      </w:pPr>
      <w:r w:rsidRPr="004E3174">
        <w:t>1.</w:t>
      </w:r>
      <w:r w:rsidR="00485474" w:rsidRPr="004E3174">
        <w:t>2. Срок</w:t>
      </w:r>
      <w:r w:rsidRPr="004E3174">
        <w:t xml:space="preserve"> </w:t>
      </w:r>
      <w:r w:rsidR="00FA5197">
        <w:t>выполнения работ</w:t>
      </w:r>
      <w:r w:rsidRPr="004E3174">
        <w:t xml:space="preserve">: в течение </w:t>
      </w:r>
      <w:r w:rsidR="001C388D" w:rsidRPr="004E3174">
        <w:t>5</w:t>
      </w:r>
      <w:r w:rsidRPr="004E3174">
        <w:t xml:space="preserve"> (</w:t>
      </w:r>
      <w:r w:rsidR="00485474" w:rsidRPr="004E3174">
        <w:t>пяти)</w:t>
      </w:r>
      <w:r w:rsidRPr="004E3174">
        <w:t xml:space="preserve"> рабочих дней с момента заключения Контракта.</w:t>
      </w:r>
    </w:p>
    <w:p w14:paraId="13CB2950" w14:textId="26CE4349" w:rsidR="00C83812" w:rsidRPr="004E3174" w:rsidRDefault="00FA5197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485474">
        <w:rPr>
          <w:rFonts w:eastAsiaTheme="minorEastAsia"/>
        </w:rPr>
        <w:t>3. Место</w:t>
      </w:r>
      <w:r>
        <w:rPr>
          <w:rFonts w:eastAsiaTheme="minorEastAsia"/>
        </w:rPr>
        <w:t xml:space="preserve"> оказания работ</w:t>
      </w:r>
      <w:r w:rsidR="007D1594" w:rsidRPr="004E3174">
        <w:rPr>
          <w:rFonts w:eastAsiaTheme="minorEastAsia"/>
        </w:rPr>
        <w:t>:</w:t>
      </w:r>
      <w:r w:rsidR="00C83812" w:rsidRPr="004E3174">
        <w:t xml:space="preserve"> </w:t>
      </w:r>
    </w:p>
    <w:p w14:paraId="73FCA173" w14:textId="7AA3A19B" w:rsidR="00C83812" w:rsidRPr="004E3174" w:rsidRDefault="001C38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>— М</w:t>
      </w:r>
      <w:r w:rsidR="001471B3" w:rsidRPr="004E3174">
        <w:rPr>
          <w:rFonts w:eastAsiaTheme="minorEastAsia"/>
        </w:rPr>
        <w:t>Д</w:t>
      </w:r>
      <w:r w:rsidR="0019138D" w:rsidRPr="004E3174">
        <w:rPr>
          <w:rFonts w:eastAsiaTheme="minorEastAsia"/>
        </w:rPr>
        <w:t xml:space="preserve">ОУ </w:t>
      </w:r>
      <w:r w:rsidR="00485474" w:rsidRPr="004E3174">
        <w:rPr>
          <w:rFonts w:eastAsiaTheme="minorEastAsia"/>
        </w:rPr>
        <w:t>«Детский</w:t>
      </w:r>
      <w:r w:rsidR="00485474">
        <w:rPr>
          <w:rFonts w:eastAsiaTheme="minorEastAsia"/>
        </w:rPr>
        <w:t xml:space="preserve"> сад №5»,</w:t>
      </w:r>
      <w:r w:rsidR="005D6126" w:rsidRPr="004E3174">
        <w:rPr>
          <w:rFonts w:eastAsiaTheme="minorEastAsia"/>
        </w:rPr>
        <w:t xml:space="preserve"> находящий</w:t>
      </w:r>
      <w:r w:rsidR="00C83812" w:rsidRPr="004E3174">
        <w:rPr>
          <w:rFonts w:eastAsiaTheme="minorEastAsia"/>
        </w:rPr>
        <w:t xml:space="preserve">ся по адресу: </w:t>
      </w:r>
    </w:p>
    <w:p w14:paraId="3DCAAC3E" w14:textId="3E3C26B8" w:rsidR="00C83812" w:rsidRPr="004E3174" w:rsidRDefault="001913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 xml:space="preserve">     </w:t>
      </w:r>
      <w:r w:rsidR="0062755F">
        <w:rPr>
          <w:rFonts w:eastAsiaTheme="minorEastAsia"/>
        </w:rPr>
        <w:t xml:space="preserve"> Л.О. Волосовский р-он п. </w:t>
      </w:r>
      <w:r w:rsidR="00485474">
        <w:rPr>
          <w:rFonts w:eastAsiaTheme="minorEastAsia"/>
        </w:rPr>
        <w:t>Калитино, д.</w:t>
      </w:r>
      <w:r w:rsidR="004736CA">
        <w:rPr>
          <w:rFonts w:eastAsiaTheme="minorEastAsia"/>
        </w:rPr>
        <w:t>23</w:t>
      </w:r>
    </w:p>
    <w:p w14:paraId="233E9CEB" w14:textId="77777777" w:rsidR="00C83812" w:rsidRPr="004E3174" w:rsidRDefault="001913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 xml:space="preserve"> </w:t>
      </w:r>
    </w:p>
    <w:p w14:paraId="3416A768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2.Цена Контракта, порядок расчетов и платежей</w:t>
      </w:r>
    </w:p>
    <w:p w14:paraId="642117EC" w14:textId="4491BC2A" w:rsidR="00457F66" w:rsidRDefault="007D1594" w:rsidP="001571C6">
      <w:pPr>
        <w:jc w:val="both"/>
        <w:rPr>
          <w:rFonts w:eastAsia="Calibri"/>
          <w:u w:val="single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485474" w:rsidRPr="004E3174">
        <w:rPr>
          <w:rFonts w:eastAsia="Calibri"/>
          <w:lang w:eastAsia="en-US"/>
        </w:rPr>
        <w:t>1. Цена</w:t>
      </w:r>
      <w:r w:rsidRPr="004E3174">
        <w:rPr>
          <w:rFonts w:eastAsia="Calibri"/>
          <w:lang w:eastAsia="en-US"/>
        </w:rPr>
        <w:t xml:space="preserve"> Контракта составляет</w:t>
      </w:r>
      <w:r w:rsidR="001101A6">
        <w:rPr>
          <w:rFonts w:eastAsia="Calibri"/>
          <w:lang w:eastAsia="en-US"/>
        </w:rPr>
        <w:t xml:space="preserve"> </w:t>
      </w:r>
      <w:r w:rsidR="00457F66">
        <w:rPr>
          <w:rFonts w:eastAsia="Calibri"/>
          <w:lang w:eastAsia="en-US"/>
        </w:rPr>
        <w:t>10370</w:t>
      </w:r>
      <w:r w:rsidR="0062755F">
        <w:rPr>
          <w:rFonts w:eastAsia="Calibri"/>
          <w:lang w:eastAsia="en-US"/>
        </w:rPr>
        <w:t xml:space="preserve"> </w:t>
      </w:r>
      <w:r w:rsidR="007E0E9A" w:rsidRPr="004E3174">
        <w:rPr>
          <w:rFonts w:eastAsia="Calibri"/>
          <w:u w:val="single"/>
          <w:lang w:eastAsia="en-US"/>
        </w:rPr>
        <w:t>рубл</w:t>
      </w:r>
      <w:r w:rsidR="00FC41FA" w:rsidRPr="004E3174">
        <w:rPr>
          <w:rFonts w:eastAsia="Calibri"/>
          <w:u w:val="single"/>
          <w:lang w:eastAsia="en-US"/>
        </w:rPr>
        <w:t>ей</w:t>
      </w:r>
      <w:r w:rsidR="00B834AF">
        <w:rPr>
          <w:rFonts w:eastAsia="Calibri"/>
          <w:u w:val="single"/>
          <w:lang w:eastAsia="en-US"/>
        </w:rPr>
        <w:t xml:space="preserve"> 00</w:t>
      </w:r>
      <w:r w:rsidR="00AF63BE" w:rsidRPr="004E3174">
        <w:rPr>
          <w:rFonts w:eastAsia="Calibri"/>
          <w:u w:val="single"/>
          <w:lang w:eastAsia="en-US"/>
        </w:rPr>
        <w:t xml:space="preserve"> </w:t>
      </w:r>
      <w:r w:rsidR="00304416" w:rsidRPr="004E3174">
        <w:rPr>
          <w:rFonts w:eastAsia="Calibri"/>
          <w:u w:val="single"/>
          <w:lang w:eastAsia="en-US"/>
        </w:rPr>
        <w:t>копе</w:t>
      </w:r>
      <w:r w:rsidR="0019138D" w:rsidRPr="004E3174">
        <w:rPr>
          <w:rFonts w:eastAsia="Calibri"/>
          <w:u w:val="single"/>
          <w:lang w:eastAsia="en-US"/>
        </w:rPr>
        <w:t>ек</w:t>
      </w:r>
      <w:r w:rsidR="00304416" w:rsidRPr="004E3174">
        <w:rPr>
          <w:rFonts w:eastAsia="Calibri"/>
          <w:u w:val="single"/>
          <w:lang w:eastAsia="en-US"/>
        </w:rPr>
        <w:t xml:space="preserve"> </w:t>
      </w:r>
      <w:r w:rsidR="001101A6">
        <w:rPr>
          <w:rFonts w:eastAsia="Calibri"/>
          <w:u w:val="single"/>
          <w:lang w:eastAsia="en-US"/>
        </w:rPr>
        <w:t>(</w:t>
      </w:r>
      <w:r w:rsidR="00485474">
        <w:rPr>
          <w:rFonts w:eastAsia="Calibri"/>
          <w:u w:val="single"/>
          <w:lang w:eastAsia="en-US"/>
        </w:rPr>
        <w:t>Десять</w:t>
      </w:r>
      <w:r w:rsidR="00AD7160">
        <w:rPr>
          <w:rFonts w:eastAsia="Calibri"/>
          <w:u w:val="single"/>
          <w:lang w:eastAsia="en-US"/>
        </w:rPr>
        <w:t xml:space="preserve"> </w:t>
      </w:r>
      <w:r w:rsidR="00E078DE" w:rsidRPr="004E3174">
        <w:rPr>
          <w:rFonts w:eastAsia="Calibri"/>
          <w:u w:val="single"/>
          <w:lang w:eastAsia="en-US"/>
        </w:rPr>
        <w:t>тысяч</w:t>
      </w:r>
      <w:r w:rsidR="00485474">
        <w:rPr>
          <w:rFonts w:eastAsia="Calibri"/>
          <w:u w:val="single"/>
          <w:lang w:eastAsia="en-US"/>
        </w:rPr>
        <w:t xml:space="preserve"> триста семьдесят </w:t>
      </w:r>
      <w:r w:rsidR="00304416" w:rsidRPr="004E3174">
        <w:rPr>
          <w:rFonts w:eastAsia="Calibri"/>
          <w:u w:val="single"/>
          <w:lang w:eastAsia="en-US"/>
        </w:rPr>
        <w:t>рубл</w:t>
      </w:r>
      <w:r w:rsidR="00FB6F21" w:rsidRPr="004E3174">
        <w:rPr>
          <w:rFonts w:eastAsia="Calibri"/>
          <w:u w:val="single"/>
          <w:lang w:eastAsia="en-US"/>
        </w:rPr>
        <w:t>ей</w:t>
      </w:r>
      <w:r w:rsidR="00B834AF">
        <w:rPr>
          <w:rFonts w:eastAsia="Calibri"/>
          <w:u w:val="single"/>
          <w:lang w:eastAsia="en-US"/>
        </w:rPr>
        <w:t xml:space="preserve"> 00</w:t>
      </w:r>
      <w:r w:rsidR="00304416" w:rsidRPr="004E3174">
        <w:rPr>
          <w:rFonts w:eastAsia="Calibri"/>
          <w:u w:val="single"/>
          <w:lang w:eastAsia="en-US"/>
        </w:rPr>
        <w:t xml:space="preserve"> копе</w:t>
      </w:r>
      <w:r w:rsidR="0019138D" w:rsidRPr="004E3174">
        <w:rPr>
          <w:rFonts w:eastAsia="Calibri"/>
          <w:u w:val="single"/>
          <w:lang w:eastAsia="en-US"/>
        </w:rPr>
        <w:t>ек</w:t>
      </w:r>
      <w:r w:rsidR="00304416" w:rsidRPr="004E3174">
        <w:rPr>
          <w:rFonts w:eastAsia="Calibri"/>
          <w:u w:val="single"/>
          <w:lang w:eastAsia="en-US"/>
        </w:rPr>
        <w:t xml:space="preserve">), </w:t>
      </w:r>
    </w:p>
    <w:p w14:paraId="649F9C16" w14:textId="1E212B92" w:rsidR="007D1594" w:rsidRPr="004E3174" w:rsidRDefault="00304416" w:rsidP="001571C6">
      <w:pPr>
        <w:jc w:val="both"/>
        <w:rPr>
          <w:rFonts w:eastAsia="Calibri"/>
          <w:u w:val="single"/>
          <w:lang w:eastAsia="en-US"/>
        </w:rPr>
      </w:pPr>
      <w:r w:rsidRPr="004E3174">
        <w:rPr>
          <w:rFonts w:eastAsia="Calibri"/>
          <w:u w:val="single"/>
          <w:lang w:eastAsia="en-US"/>
        </w:rPr>
        <w:t>Н</w:t>
      </w:r>
      <w:r w:rsidR="00457F66">
        <w:rPr>
          <w:rFonts w:eastAsia="Calibri"/>
          <w:u w:val="single"/>
          <w:lang w:eastAsia="en-US"/>
        </w:rPr>
        <w:t xml:space="preserve">ДС не облагается на основании главы </w:t>
      </w:r>
      <w:r w:rsidR="00485474">
        <w:rPr>
          <w:rFonts w:eastAsia="Calibri"/>
          <w:u w:val="single"/>
          <w:lang w:eastAsia="en-US"/>
        </w:rPr>
        <w:t xml:space="preserve">26.2 </w:t>
      </w:r>
      <w:r w:rsidR="00485474" w:rsidRPr="004E3174">
        <w:rPr>
          <w:rFonts w:eastAsia="Calibri"/>
          <w:u w:val="single"/>
          <w:lang w:eastAsia="en-US"/>
        </w:rPr>
        <w:t>НК</w:t>
      </w:r>
      <w:r w:rsidRPr="004E3174">
        <w:rPr>
          <w:rFonts w:eastAsia="Calibri"/>
          <w:u w:val="single"/>
          <w:lang w:eastAsia="en-US"/>
        </w:rPr>
        <w:t xml:space="preserve"> РФ</w:t>
      </w:r>
      <w:r w:rsidRPr="00485474">
        <w:rPr>
          <w:rFonts w:eastAsia="Calibri"/>
          <w:u w:val="single"/>
          <w:lang w:eastAsia="en-US"/>
        </w:rPr>
        <w:t>.</w:t>
      </w:r>
    </w:p>
    <w:p w14:paraId="5A33F2A6" w14:textId="77777777" w:rsidR="0063219E" w:rsidRPr="004E3174" w:rsidRDefault="0063219E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2.2</w:t>
      </w:r>
      <w:r w:rsidR="0062755F">
        <w:rPr>
          <w:rFonts w:eastAsia="Calibri"/>
          <w:lang w:eastAsia="en-US"/>
        </w:rPr>
        <w:t xml:space="preserve"> Не п</w:t>
      </w:r>
      <w:r w:rsidRPr="004E3174">
        <w:rPr>
          <w:rFonts w:eastAsia="Calibri"/>
          <w:u w:val="single"/>
          <w:lang w:eastAsia="en-US"/>
        </w:rPr>
        <w:t>редусмотрено авансирование по контракту.</w:t>
      </w:r>
    </w:p>
    <w:p w14:paraId="15F0B169" w14:textId="7AEEDAB3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485474" w:rsidRPr="004E3174">
        <w:rPr>
          <w:rFonts w:eastAsia="Calibri"/>
          <w:lang w:eastAsia="en-US"/>
        </w:rPr>
        <w:t>3. Источник</w:t>
      </w:r>
      <w:r w:rsidRPr="004E3174">
        <w:rPr>
          <w:rFonts w:eastAsia="Calibri"/>
          <w:lang w:eastAsia="en-US"/>
        </w:rPr>
        <w:t xml:space="preserve"> оплаты: средства </w:t>
      </w:r>
      <w:r w:rsidR="0019138D" w:rsidRPr="004E3174">
        <w:rPr>
          <w:rFonts w:eastAsia="Calibri"/>
          <w:lang w:eastAsia="en-US"/>
        </w:rPr>
        <w:t xml:space="preserve">местного </w:t>
      </w:r>
      <w:r w:rsidRPr="004E3174">
        <w:rPr>
          <w:rFonts w:eastAsia="Calibri"/>
          <w:lang w:eastAsia="en-US"/>
        </w:rPr>
        <w:t xml:space="preserve">бюджета </w:t>
      </w:r>
      <w:r w:rsidR="0019138D" w:rsidRPr="004E3174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 xml:space="preserve"> </w:t>
      </w:r>
      <w:r w:rsidR="0087079C">
        <w:rPr>
          <w:rFonts w:eastAsia="Calibri"/>
          <w:lang w:eastAsia="en-US"/>
        </w:rPr>
        <w:t xml:space="preserve"> </w:t>
      </w:r>
    </w:p>
    <w:p w14:paraId="4DD2BA39" w14:textId="4D34B251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485474" w:rsidRPr="004E3174">
        <w:rPr>
          <w:rFonts w:eastAsia="Calibri"/>
          <w:lang w:eastAsia="en-US"/>
        </w:rPr>
        <w:t>4. Цена</w:t>
      </w:r>
      <w:r w:rsidRPr="004E3174">
        <w:rPr>
          <w:rFonts w:eastAsia="Calibri"/>
          <w:lang w:eastAsia="en-US"/>
        </w:rPr>
        <w:t xml:space="preserve"> Контракта включает в себя: все расходы, связанные с оказанием услуги, в том числе </w:t>
      </w:r>
      <w:r w:rsidR="00485474" w:rsidRPr="004E3174">
        <w:rPr>
          <w:rFonts w:eastAsia="Calibri"/>
          <w:lang w:eastAsia="en-US"/>
        </w:rPr>
        <w:t>стоимость материалов</w:t>
      </w:r>
      <w:r w:rsidR="00C83812" w:rsidRPr="004E3174">
        <w:rPr>
          <w:rFonts w:eastAsia="Calibri"/>
          <w:lang w:eastAsia="en-US"/>
        </w:rPr>
        <w:t xml:space="preserve"> необходимых для проведения работ, оплату </w:t>
      </w:r>
      <w:r w:rsidRPr="004E3174">
        <w:rPr>
          <w:rFonts w:eastAsia="Calibri"/>
          <w:lang w:eastAsia="en-US"/>
        </w:rPr>
        <w:t>транспортных расходов, расходов на страхование, а также уплату налогов, сборов и других обязательных платежей, в соответствии с действующим законодательством Российской Федерации, остальные расходы, которые могут возникнуть в связи с исполнением Контракта.</w:t>
      </w:r>
    </w:p>
    <w:p w14:paraId="283EF593" w14:textId="2C00CDE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485474" w:rsidRPr="004E3174">
        <w:rPr>
          <w:rFonts w:eastAsia="Calibri"/>
          <w:lang w:eastAsia="en-US"/>
        </w:rPr>
        <w:t>5. Валютой</w:t>
      </w:r>
      <w:r w:rsidRPr="004E3174">
        <w:rPr>
          <w:rFonts w:eastAsia="Calibri"/>
          <w:lang w:eastAsia="en-US"/>
        </w:rPr>
        <w:t xml:space="preserve"> для установления цены Контракта и расчетов с Исполнителем является рубль Российской Федерации.</w:t>
      </w:r>
    </w:p>
    <w:p w14:paraId="125FCC37" w14:textId="7F82CDEE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485474" w:rsidRPr="004E3174">
        <w:rPr>
          <w:rFonts w:eastAsia="Calibri"/>
          <w:lang w:eastAsia="en-US"/>
        </w:rPr>
        <w:t>6. Цена</w:t>
      </w:r>
      <w:r w:rsidRPr="004E3174">
        <w:rPr>
          <w:rFonts w:eastAsia="Calibri"/>
          <w:lang w:eastAsia="en-US"/>
        </w:rPr>
        <w:t xml:space="preserve"> Контракта является твердой, определяется на весь срок действия Контракта. </w:t>
      </w:r>
    </w:p>
    <w:p w14:paraId="002A1C39" w14:textId="43BEF7B3" w:rsidR="007D1594" w:rsidRPr="004E3174" w:rsidRDefault="007D1594" w:rsidP="001571C6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485474" w:rsidRPr="004E3174">
        <w:rPr>
          <w:rFonts w:eastAsia="Calibri"/>
          <w:lang w:eastAsia="en-US"/>
        </w:rPr>
        <w:t>7. Оплата</w:t>
      </w:r>
      <w:r w:rsidRPr="004E3174">
        <w:rPr>
          <w:rFonts w:eastAsia="Calibri"/>
          <w:lang w:eastAsia="en-US"/>
        </w:rPr>
        <w:t xml:space="preserve"> производится </w:t>
      </w:r>
      <w:r w:rsidR="00485474" w:rsidRPr="004E3174">
        <w:rPr>
          <w:rFonts w:eastAsia="Calibri"/>
          <w:lang w:eastAsia="en-US"/>
        </w:rPr>
        <w:t>Заказчиком в</w:t>
      </w:r>
      <w:r w:rsidRPr="004E3174">
        <w:rPr>
          <w:rFonts w:eastAsia="Calibri"/>
          <w:lang w:eastAsia="en-US"/>
        </w:rPr>
        <w:t xml:space="preserve"> течение 30 (тридцати) дней на основании счета и акта сдачи-приемки оказанных услуг, подписанных обеими сторонами, путем перечисления денежных средств на расчетный счет Исполнителя, указанный в настоящем Контракте.</w:t>
      </w:r>
    </w:p>
    <w:p w14:paraId="6A8959B2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  <w:r w:rsidRPr="004E3174">
        <w:rPr>
          <w:rFonts w:eastAsia="Arial Unicode MS"/>
          <w:b/>
        </w:rPr>
        <w:t>3.Порядок приемки услуг</w:t>
      </w:r>
    </w:p>
    <w:p w14:paraId="3242FB33" w14:textId="12F63890" w:rsidR="007D1594" w:rsidRPr="004E3174" w:rsidRDefault="007D1594" w:rsidP="001571C6">
      <w:pPr>
        <w:widowControl w:val="0"/>
        <w:autoSpaceDE w:val="0"/>
        <w:jc w:val="both"/>
      </w:pPr>
      <w:r w:rsidRPr="004E3174">
        <w:rPr>
          <w:lang w:eastAsia="en-US"/>
        </w:rPr>
        <w:t>3.</w:t>
      </w:r>
      <w:r w:rsidR="00485474" w:rsidRPr="004E3174">
        <w:rPr>
          <w:lang w:eastAsia="en-US"/>
        </w:rPr>
        <w:t>1.</w:t>
      </w:r>
      <w:r w:rsidR="00485474" w:rsidRPr="004E3174">
        <w:t xml:space="preserve"> Исполнитель</w:t>
      </w:r>
      <w:r w:rsidRPr="004E3174">
        <w:t xml:space="preserve"> должен информировать Заказчика о конкретной дате начала оказания услуг и ее </w:t>
      </w:r>
      <w:r w:rsidR="007A4801" w:rsidRPr="004E3174">
        <w:t xml:space="preserve">изменении, сроках, </w:t>
      </w:r>
      <w:r w:rsidRPr="004E3174">
        <w:t>не менее чем за 5 рабочих дней до начала оказания услуг.</w:t>
      </w:r>
    </w:p>
    <w:p w14:paraId="4EABAD37" w14:textId="77777777" w:rsidR="007D1594" w:rsidRPr="004E3174" w:rsidRDefault="007D1594" w:rsidP="001571C6">
      <w:pPr>
        <w:widowControl w:val="0"/>
        <w:autoSpaceDE w:val="0"/>
        <w:jc w:val="both"/>
        <w:rPr>
          <w:rFonts w:eastAsia="Calibri"/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3.2.В течение пяти рабочих дней после завершения оказания услуг, предусмотренных Контрактом, Исполнитель представляет Заказчику счёт на оплату оказанных услуг, счёт-фактуру (при наличии) и Акт сдачи-приемки услуг, подписанный Исполнителем, в 2 (двух) экземплярах.</w:t>
      </w:r>
    </w:p>
    <w:p w14:paraId="2B210115" w14:textId="476FACA5" w:rsidR="007D1594" w:rsidRPr="004E3174" w:rsidRDefault="007D1594" w:rsidP="001571C6">
      <w:pPr>
        <w:tabs>
          <w:tab w:val="left" w:pos="0"/>
        </w:tabs>
        <w:jc w:val="both"/>
        <w:rPr>
          <w:rFonts w:eastAsia="Calibri"/>
          <w:snapToGrid w:val="0"/>
        </w:rPr>
      </w:pPr>
      <w:r w:rsidRPr="004E3174">
        <w:rPr>
          <w:rFonts w:eastAsia="Calibri"/>
          <w:snapToGrid w:val="0"/>
        </w:rPr>
        <w:t>3.</w:t>
      </w:r>
      <w:r w:rsidR="00485474" w:rsidRPr="004E3174">
        <w:rPr>
          <w:rFonts w:eastAsia="Calibri"/>
          <w:snapToGrid w:val="0"/>
        </w:rPr>
        <w:t>3. Заказчик</w:t>
      </w:r>
      <w:r w:rsidRPr="004E3174">
        <w:rPr>
          <w:rFonts w:eastAsia="Calibri"/>
          <w:snapToGrid w:val="0"/>
        </w:rPr>
        <w:t xml:space="preserve"> не позднее 5 рабочих дней с даты получения Актов сдачи-приемки </w:t>
      </w:r>
      <w:r w:rsidRPr="004E3174">
        <w:t>услуг</w:t>
      </w:r>
      <w:r w:rsidRPr="004E3174">
        <w:rPr>
          <w:rFonts w:eastAsia="Calibri"/>
          <w:snapToGrid w:val="0"/>
        </w:rPr>
        <w:t>, принятых и подписанных, обязан подписать их и 1 (один) экземпляр подписанного Акта возвратить Исполнителю, либо направить Исполнителю в письменном виде обоснованные мотивированные возражения.</w:t>
      </w:r>
    </w:p>
    <w:p w14:paraId="2C333DE6" w14:textId="77777777" w:rsidR="007D1594" w:rsidRPr="004E3174" w:rsidRDefault="007D1594" w:rsidP="001571C6">
      <w:pPr>
        <w:tabs>
          <w:tab w:val="left" w:pos="0"/>
        </w:tabs>
        <w:jc w:val="both"/>
        <w:rPr>
          <w:rFonts w:eastAsia="Calibri"/>
          <w:snapToGrid w:val="0"/>
        </w:rPr>
      </w:pPr>
      <w:r w:rsidRPr="004E3174">
        <w:rPr>
          <w:rFonts w:eastAsia="Calibri"/>
          <w:snapToGrid w:val="0"/>
        </w:rPr>
        <w:t xml:space="preserve">3.4.В случае мотивированного отказа подписания заказчика Акта сдачи-приемки </w:t>
      </w:r>
      <w:r w:rsidRPr="004E3174">
        <w:t xml:space="preserve">услуг </w:t>
      </w:r>
      <w:r w:rsidRPr="004E3174">
        <w:rPr>
          <w:rFonts w:eastAsia="Calibri"/>
          <w:snapToGrid w:val="0"/>
        </w:rPr>
        <w:t>сторонами составляется акт необходимых доработок и сроков их устранения.</w:t>
      </w:r>
    </w:p>
    <w:p w14:paraId="44DA6E08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</w:p>
    <w:p w14:paraId="0ABBFBB5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</w:p>
    <w:p w14:paraId="68B3F737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  <w:r w:rsidRPr="004E3174">
        <w:rPr>
          <w:rFonts w:eastAsia="Arial Unicode MS"/>
          <w:b/>
        </w:rPr>
        <w:t>4.Права и обязанности Сторон</w:t>
      </w:r>
    </w:p>
    <w:p w14:paraId="5B1FD61D" w14:textId="7081ECB6" w:rsidR="007D1594" w:rsidRPr="004E3174" w:rsidRDefault="007D1594" w:rsidP="001571C6">
      <w:pPr>
        <w:widowControl w:val="0"/>
        <w:autoSpaceDE w:val="0"/>
        <w:jc w:val="both"/>
      </w:pPr>
      <w:r w:rsidRPr="004E3174">
        <w:t>4.</w:t>
      </w:r>
      <w:r w:rsidR="00485474" w:rsidRPr="004E3174">
        <w:t>1. Заказчик</w:t>
      </w:r>
      <w:r w:rsidRPr="004E3174">
        <w:t xml:space="preserve"> вправе:</w:t>
      </w:r>
    </w:p>
    <w:p w14:paraId="6F660E45" w14:textId="58203744" w:rsidR="007D1594" w:rsidRPr="004E3174" w:rsidRDefault="007D1594" w:rsidP="001571C6">
      <w:pPr>
        <w:widowControl w:val="0"/>
        <w:autoSpaceDE w:val="0"/>
        <w:jc w:val="both"/>
      </w:pPr>
      <w:r w:rsidRPr="004E3174">
        <w:t>4.1.</w:t>
      </w:r>
      <w:r w:rsidR="00485474" w:rsidRPr="004E3174">
        <w:t>1. Требовать</w:t>
      </w:r>
      <w:r w:rsidRPr="004E3174">
        <w:t xml:space="preserve">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393E50F2" w14:textId="1A5B7F0B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</w:pPr>
      <w:r w:rsidRPr="004E3174">
        <w:t>4.1.</w:t>
      </w:r>
      <w:r w:rsidR="00485474" w:rsidRPr="004E3174">
        <w:t>2. Требовать</w:t>
      </w:r>
      <w:r w:rsidRPr="004E3174">
        <w:t xml:space="preserve">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14:paraId="26B432B3" w14:textId="77777777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  <w:rPr>
          <w:color w:val="FF0000"/>
        </w:rPr>
      </w:pPr>
      <w:r w:rsidRPr="004E3174">
        <w:t xml:space="preserve">4.1.3.В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порядком. </w:t>
      </w:r>
    </w:p>
    <w:p w14:paraId="6A09CE3F" w14:textId="2B5E24FE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</w:pPr>
      <w:r w:rsidRPr="004E3174">
        <w:t>4.1.</w:t>
      </w:r>
      <w:r w:rsidR="00485474" w:rsidRPr="004E3174">
        <w:t>4. Осуществлять</w:t>
      </w:r>
      <w:r w:rsidRPr="004E3174">
        <w:t xml:space="preserve"> контроль за объемом и сроками оказания услуг.</w:t>
      </w:r>
    </w:p>
    <w:p w14:paraId="153A4332" w14:textId="4C723E24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4.1.</w:t>
      </w:r>
      <w:r w:rsidR="00485474" w:rsidRPr="004E3174">
        <w:rPr>
          <w:rFonts w:eastAsia="Calibri"/>
          <w:kern w:val="2"/>
          <w:lang w:eastAsia="ar-SA"/>
        </w:rPr>
        <w:t>5. Ссылаться</w:t>
      </w:r>
      <w:r w:rsidRPr="004E3174">
        <w:rPr>
          <w:rFonts w:eastAsia="Calibri"/>
          <w:kern w:val="2"/>
          <w:lang w:eastAsia="ar-SA"/>
        </w:rPr>
        <w:t xml:space="preserve"> на недостатки услуг, в том числе в части объема и стоимости этих услуг.</w:t>
      </w:r>
    </w:p>
    <w:p w14:paraId="773095C0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3"/>
          <w:lang w:eastAsia="ar-SA"/>
        </w:rPr>
      </w:pPr>
      <w:r w:rsidRPr="004E3174">
        <w:rPr>
          <w:rFonts w:eastAsia="Calibri"/>
          <w:kern w:val="2"/>
          <w:lang w:eastAsia="ar-SA"/>
        </w:rPr>
        <w:t>4.1.6.</w:t>
      </w:r>
      <w:r w:rsidRPr="004E3174">
        <w:rPr>
          <w:rFonts w:eastAsia="Calibri"/>
          <w:kern w:val="3"/>
          <w:lang w:eastAsia="ar-SA"/>
        </w:rPr>
        <w:t>В одностороннем порядке отказаться от исполнения настоящего Контракта в случаях, предусмотренных разделом 8 настоящего Контракта.</w:t>
      </w:r>
    </w:p>
    <w:p w14:paraId="1DEDD69F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 Заказчик обязан:</w:t>
      </w:r>
    </w:p>
    <w:p w14:paraId="484F4C95" w14:textId="3B118EBD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lastRenderedPageBreak/>
        <w:t>4.2.</w:t>
      </w:r>
      <w:r w:rsidR="00485474" w:rsidRPr="004E3174">
        <w:rPr>
          <w:kern w:val="2"/>
          <w:lang w:eastAsia="ar-SA"/>
        </w:rPr>
        <w:t>1. Обеспечить</w:t>
      </w:r>
      <w:r w:rsidRPr="004E3174">
        <w:rPr>
          <w:kern w:val="2"/>
          <w:lang w:eastAsia="ar-SA"/>
        </w:rPr>
        <w:t xml:space="preserve"> своевременную оплату оказанных услуг надлежащего качества. </w:t>
      </w:r>
    </w:p>
    <w:p w14:paraId="2539BA29" w14:textId="2B9DB45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4.2.2.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При обнаружении несоответствия оказываемых услуг по условиям Контракта требовать устранения замечаний.</w:t>
      </w:r>
    </w:p>
    <w:p w14:paraId="32A77C0E" w14:textId="4A71298E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r w:rsidR="00485474" w:rsidRPr="004E3174">
        <w:rPr>
          <w:kern w:val="2"/>
          <w:lang w:eastAsia="ar-SA"/>
        </w:rPr>
        <w:t>3. Требовать</w:t>
      </w:r>
      <w:r w:rsidRPr="004E3174">
        <w:rPr>
          <w:kern w:val="2"/>
          <w:lang w:eastAsia="ar-SA"/>
        </w:rPr>
        <w:t xml:space="preserve"> оплаты неустойки (штрафа, пени) в соответствии с условиями Контракта.</w:t>
      </w:r>
    </w:p>
    <w:p w14:paraId="5E4EF1A9" w14:textId="505ED1C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r w:rsidR="00485474" w:rsidRPr="004E3174">
        <w:rPr>
          <w:kern w:val="2"/>
          <w:lang w:eastAsia="ar-SA"/>
        </w:rPr>
        <w:t>4. Принять</w:t>
      </w:r>
      <w:r w:rsidRPr="004E3174">
        <w:rPr>
          <w:kern w:val="2"/>
          <w:lang w:eastAsia="ar-SA"/>
        </w:rPr>
        <w:t xml:space="preserve"> решение об одностороннем отказе от исполнения Контракта в случаях, предусмотренных пунктом 8.3 Контракта.</w:t>
      </w:r>
    </w:p>
    <w:p w14:paraId="1599D2AA" w14:textId="67DC5779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r w:rsidR="00485474" w:rsidRPr="004E3174">
        <w:rPr>
          <w:kern w:val="2"/>
          <w:lang w:eastAsia="ar-SA"/>
        </w:rPr>
        <w:t>5. Представлять</w:t>
      </w:r>
      <w:r w:rsidRPr="004E3174">
        <w:rPr>
          <w:kern w:val="2"/>
          <w:lang w:eastAsia="ar-SA"/>
        </w:rPr>
        <w:t xml:space="preserve"> Исполнителю сведения об изменении своего адреса или адреса оказания услуг в срок не позднее 5 (пяти) рабочих дней со дня изменения адреса или не позднее чем за 5 (пять) рабочих дней до дня оказания услуг соответственно. В случае непредставления в установленный срок уведомления об изменении адреса и (или) адреса оказания услуг, надлежащим адресом Заказчика и надлежащим адресом поставки будут считаться адреса, указанные в Контракте. </w:t>
      </w:r>
    </w:p>
    <w:p w14:paraId="4933774F" w14:textId="6BA84F08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r w:rsidR="00485474" w:rsidRPr="004E3174">
        <w:rPr>
          <w:kern w:val="2"/>
          <w:lang w:eastAsia="ar-SA"/>
        </w:rPr>
        <w:t>6. Для</w:t>
      </w:r>
      <w:r w:rsidRPr="004E3174">
        <w:rPr>
          <w:kern w:val="2"/>
          <w:lang w:eastAsia="ar-SA"/>
        </w:rPr>
        <w:t xml:space="preserve"> проверки соответствия качества, оказываемой услуги привлекать независимых экспертов, выбор которых осуществляется в порядке, предусмотренном Федеральным законом № 44-ФЗ.</w:t>
      </w:r>
    </w:p>
    <w:p w14:paraId="5674EA57" w14:textId="4313348E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Исполнитель вправе:</w:t>
      </w:r>
    </w:p>
    <w:p w14:paraId="5E4EE0DF" w14:textId="16CC9F9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</w:t>
      </w:r>
      <w:r w:rsidR="00485474" w:rsidRPr="004E3174">
        <w:rPr>
          <w:kern w:val="2"/>
          <w:lang w:eastAsia="ar-SA"/>
        </w:rPr>
        <w:t>1. Требовать</w:t>
      </w:r>
      <w:r w:rsidRPr="004E3174">
        <w:rPr>
          <w:kern w:val="2"/>
          <w:lang w:eastAsia="ar-SA"/>
        </w:rPr>
        <w:t xml:space="preserve"> подписания Заказчиком Акта сдачи-приемки услуг в установленном Контрактом порядке.</w:t>
      </w:r>
    </w:p>
    <w:p w14:paraId="1315BFFA" w14:textId="52D3F71D" w:rsidR="007D1594" w:rsidRPr="004E3174" w:rsidRDefault="007D1594" w:rsidP="001571C6">
      <w:pPr>
        <w:widowControl w:val="0"/>
        <w:shd w:val="clear" w:color="auto" w:fill="FFFFFF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4.3.2.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Требовать своевременной оплаты за оказанную услугу в соответствии с условиями Контракта.</w:t>
      </w:r>
    </w:p>
    <w:p w14:paraId="4472A20D" w14:textId="28BBF0F9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4.3.3.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Привлечь к исполнению своих обязательств по Контракту третьих лиц - субисполнителей. При этом Исполнитель несет ответственность перед Заказчиком за неисполнение или ненадлежащее исполнение обязательств субисполнителем. Привлечение субисполнителей не влечет за собой изменение Цены Контракта.</w:t>
      </w:r>
    </w:p>
    <w:p w14:paraId="7CBFAA74" w14:textId="4D18475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4.3.4.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Запрашивать у Заказчика разъяснения и уточнения по вопросам оказания услуг в рамках Контракта.</w:t>
      </w:r>
    </w:p>
    <w:p w14:paraId="5FFB2D4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 Исполнитель обязан:</w:t>
      </w:r>
    </w:p>
    <w:p w14:paraId="42042667" w14:textId="3775A800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4.4.1.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Своевременно и надлежащим образом оказывать услуги в соответствии с условиями Контракта.</w:t>
      </w:r>
    </w:p>
    <w:p w14:paraId="344206B3" w14:textId="37BAE835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4.4.2.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Представлять Заказчику сведения об изменении банковских реквизитов в срок не позднее 5 (пяти) рабочих дней со дня такого изменения. В случае непредставления в установленный срок уведомления об изменении банковских реквизитов, надлежащими банковскими реквизитами Исполнителя будут считаться реквизиты, указанные в Контракте.</w:t>
      </w:r>
    </w:p>
    <w:p w14:paraId="6407CD3A" w14:textId="186B1BCA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4.4.3.</w:t>
      </w:r>
      <w:r w:rsidR="00485474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Оплатить неустойку (штрафы, пени), предусмотренные Контрактом, а также убытки, понесенные Заказчиком в связи с неисполнением или ненадлежащим исполнением Исполнителем своих обязательств по Контракту.</w:t>
      </w:r>
    </w:p>
    <w:p w14:paraId="1A591FDC" w14:textId="6015C263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4.4.4.</w:t>
      </w:r>
      <w:r w:rsidR="00485474">
        <w:rPr>
          <w:kern w:val="2"/>
          <w:lang w:eastAsia="ar-SA"/>
        </w:rPr>
        <w:t xml:space="preserve"> </w:t>
      </w:r>
      <w:r w:rsidRPr="004E3174">
        <w:rPr>
          <w:rFonts w:eastAsia="Calibri"/>
          <w:kern w:val="2"/>
          <w:lang w:eastAsia="ar-SA"/>
        </w:rPr>
        <w:t>Информировать Заказчика о конкретной дате начала оказания услуг или ее изменении, сроках и режиме обучения не менее чем за пять рабочих дней до начала оказания услуг.</w:t>
      </w:r>
    </w:p>
    <w:p w14:paraId="68280313" w14:textId="3DCF3E09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4.4.5.</w:t>
      </w:r>
      <w:r w:rsidR="00485474">
        <w:rPr>
          <w:rFonts w:eastAsia="Calibri"/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Исполнять иные обязательства, предусмотренные законодательством Российской Федерации и Контрактом.</w:t>
      </w:r>
    </w:p>
    <w:p w14:paraId="620AED08" w14:textId="77777777" w:rsidR="007D1594" w:rsidRPr="004E3174" w:rsidRDefault="007D1594" w:rsidP="001571C6">
      <w:pPr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5.Гарантии</w:t>
      </w:r>
    </w:p>
    <w:p w14:paraId="583432C8" w14:textId="528BB29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5.1.</w:t>
      </w:r>
      <w:r w:rsidR="00485474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4E3174">
        <w:rPr>
          <w:rFonts w:eastAsia="Calibri"/>
        </w:rPr>
        <w:t xml:space="preserve"> а также иным требованиям законодательства Российской Федерации</w:t>
      </w:r>
      <w:r w:rsidRPr="004E3174">
        <w:rPr>
          <w:rFonts w:eastAsia="Calibri"/>
          <w:lang w:eastAsia="en-US"/>
        </w:rPr>
        <w:t xml:space="preserve">, действующим на момент оказания Услуг. </w:t>
      </w:r>
    </w:p>
    <w:p w14:paraId="658D0B8E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p w14:paraId="6F012BD0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>6.Ответственность сторон</w:t>
      </w:r>
    </w:p>
    <w:p w14:paraId="1AFAB39D" w14:textId="544F2418" w:rsidR="007D1594" w:rsidRPr="004E3174" w:rsidRDefault="007D1594" w:rsidP="001571C6">
      <w:pPr>
        <w:jc w:val="both"/>
        <w:rPr>
          <w:rFonts w:eastAsia="Calibri"/>
          <w:color w:val="000000"/>
          <w:lang w:eastAsia="en-US"/>
        </w:rPr>
      </w:pPr>
      <w:r w:rsidRPr="004E3174">
        <w:rPr>
          <w:rFonts w:eastAsia="Calibri"/>
          <w:lang w:eastAsia="en-US"/>
        </w:rPr>
        <w:t>6.1.</w:t>
      </w:r>
      <w:r w:rsidR="00485474">
        <w:rPr>
          <w:rFonts w:eastAsia="Calibri"/>
          <w:lang w:eastAsia="en-US"/>
        </w:rPr>
        <w:t xml:space="preserve"> </w:t>
      </w:r>
      <w:r w:rsidRPr="004E3174">
        <w:rPr>
          <w:rFonts w:eastAsia="Calibri"/>
          <w:color w:val="000000"/>
          <w:lang w:eastAsia="en-US"/>
        </w:rPr>
        <w:t xml:space="preserve">В случае </w:t>
      </w:r>
      <w:r w:rsidR="006B3389" w:rsidRPr="004E3174">
        <w:rPr>
          <w:rFonts w:eastAsia="Calibri"/>
          <w:color w:val="000000"/>
          <w:lang w:eastAsia="en-US"/>
        </w:rPr>
        <w:t>просрочки исполнения Исполнителем</w:t>
      </w:r>
      <w:r w:rsidRPr="004E3174">
        <w:rPr>
          <w:rFonts w:eastAsia="Calibri"/>
          <w:color w:val="000000"/>
          <w:lang w:eastAsia="en-US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6B3389" w:rsidRPr="004E3174">
        <w:rPr>
          <w:rFonts w:eastAsia="Calibri"/>
          <w:color w:val="000000"/>
          <w:lang w:eastAsia="en-US"/>
        </w:rPr>
        <w:t>Исполнителем</w:t>
      </w:r>
      <w:r w:rsidRPr="004E3174">
        <w:rPr>
          <w:rFonts w:eastAsia="Calibri"/>
          <w:color w:val="000000"/>
          <w:lang w:eastAsia="en-US"/>
        </w:rPr>
        <w:t xml:space="preserve"> обязательств, предусмотренных Контрактом, Заказчик направляет </w:t>
      </w:r>
      <w:r w:rsidR="006B3389" w:rsidRPr="004E3174">
        <w:rPr>
          <w:rFonts w:eastAsia="Calibri"/>
          <w:color w:val="000000"/>
          <w:lang w:eastAsia="en-US"/>
        </w:rPr>
        <w:t>Исполнителю</w:t>
      </w:r>
      <w:r w:rsidRPr="004E3174">
        <w:rPr>
          <w:rFonts w:eastAsia="Calibri"/>
          <w:color w:val="000000"/>
          <w:lang w:eastAsia="en-US"/>
        </w:rPr>
        <w:t xml:space="preserve"> требование об уплате неустоек (штрафов, пеней):</w:t>
      </w:r>
    </w:p>
    <w:p w14:paraId="1EC95AFD" w14:textId="4CB7818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6.2.</w:t>
      </w:r>
      <w:r w:rsidR="00485474">
        <w:rPr>
          <w:color w:val="000000"/>
        </w:rPr>
        <w:t xml:space="preserve"> </w:t>
      </w:r>
      <w:r w:rsidRPr="004E3174">
        <w:rPr>
          <w:color w:val="000000"/>
        </w:rPr>
        <w:t xml:space="preserve">За каждый факт неисполнения или ненадлежащего исполнения </w:t>
      </w:r>
      <w:r w:rsidR="006B3389" w:rsidRPr="004E3174">
        <w:rPr>
          <w:color w:val="000000"/>
        </w:rPr>
        <w:t>Исполнителем</w:t>
      </w:r>
      <w:r w:rsidRPr="004E3174">
        <w:rPr>
          <w:color w:val="00000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10 %.</w:t>
      </w:r>
    </w:p>
    <w:p w14:paraId="2DB4644B" w14:textId="36F106F0" w:rsidR="007D1594" w:rsidRPr="004E3174" w:rsidRDefault="007D1594" w:rsidP="001571C6">
      <w:pPr>
        <w:widowControl w:val="0"/>
        <w:jc w:val="both"/>
        <w:rPr>
          <w:color w:val="000000"/>
        </w:rPr>
      </w:pPr>
      <w:bookmarkStart w:id="0" w:name="P68"/>
      <w:bookmarkEnd w:id="0"/>
      <w:r w:rsidRPr="004E3174">
        <w:rPr>
          <w:color w:val="000000"/>
        </w:rPr>
        <w:t>6.3.</w:t>
      </w:r>
      <w:r w:rsidR="00485474">
        <w:rPr>
          <w:color w:val="000000"/>
        </w:rPr>
        <w:t xml:space="preserve"> </w:t>
      </w:r>
      <w:r w:rsidRPr="004E3174">
        <w:rPr>
          <w:color w:val="000000"/>
        </w:rPr>
        <w:t xml:space="preserve">За каждый факт неисполнения или ненадлежащего исполнения </w:t>
      </w:r>
      <w:r w:rsidR="006B3389" w:rsidRPr="004E3174">
        <w:rPr>
          <w:color w:val="000000"/>
        </w:rPr>
        <w:t>Исполнитель</w:t>
      </w:r>
      <w:r w:rsidRPr="004E3174">
        <w:rPr>
          <w:color w:val="000000"/>
        </w:rPr>
        <w:t xml:space="preserve"> обязательства, предусмотренного контрактом, которое не имеет стоимостного выражения, штраф устанавливается в размере 1000,00 руб. </w:t>
      </w:r>
    </w:p>
    <w:p w14:paraId="7C78568D" w14:textId="57A3F86F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6.4.</w:t>
      </w:r>
      <w:r w:rsidR="00485474">
        <w:rPr>
          <w:color w:val="000000"/>
        </w:rPr>
        <w:t xml:space="preserve"> </w:t>
      </w:r>
      <w:r w:rsidRPr="004E3174">
        <w:rPr>
          <w:color w:val="00000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1000,00 руб.</w:t>
      </w:r>
    </w:p>
    <w:p w14:paraId="2F9D601A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6.5.Пеня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437C891B" w14:textId="10281CE6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6.6.</w:t>
      </w:r>
      <w:r w:rsidR="00485474">
        <w:rPr>
          <w:color w:val="000000"/>
        </w:rPr>
        <w:t xml:space="preserve"> </w:t>
      </w:r>
      <w:r w:rsidRPr="004E3174">
        <w:rPr>
          <w:color w:val="000000"/>
        </w:rPr>
        <w:t xml:space="preserve">Общая сумма начисленной неустойки (штрафов, пени) за неисполнение или ненадлежащее исполнение </w:t>
      </w:r>
      <w:r w:rsidR="006B3389" w:rsidRPr="004E3174">
        <w:rPr>
          <w:color w:val="000000"/>
        </w:rPr>
        <w:t>исполнителем (</w:t>
      </w:r>
      <w:r w:rsidR="00485474" w:rsidRPr="004E3174">
        <w:rPr>
          <w:color w:val="000000"/>
        </w:rPr>
        <w:t>подрядчиком)</w:t>
      </w:r>
      <w:r w:rsidRPr="004E3174">
        <w:rPr>
          <w:color w:val="000000"/>
        </w:rPr>
        <w:t xml:space="preserve"> обязательств, предусмотренных контрактом, не может превышать цену контракта.</w:t>
      </w:r>
    </w:p>
    <w:p w14:paraId="1BA4AB79" w14:textId="3D8D927D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</w:t>
      </w:r>
      <w:r w:rsidR="00485474" w:rsidRPr="004E3174">
        <w:rPr>
          <w:color w:val="000000"/>
        </w:rPr>
        <w:t>7. Общая</w:t>
      </w:r>
      <w:r w:rsidRPr="004E3174">
        <w:rPr>
          <w:color w:val="000000"/>
        </w:rPr>
        <w:t xml:space="preserve">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 </w:t>
      </w:r>
    </w:p>
    <w:p w14:paraId="1753128F" w14:textId="77777777" w:rsidR="007D1594" w:rsidRPr="004E3174" w:rsidRDefault="007D1594" w:rsidP="001571C6">
      <w:pPr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>7.Форс-мажор</w:t>
      </w:r>
    </w:p>
    <w:p w14:paraId="68FBA401" w14:textId="553559BD" w:rsidR="007D1594" w:rsidRPr="004E3174" w:rsidRDefault="007D1594" w:rsidP="001571C6">
      <w:pPr>
        <w:tabs>
          <w:tab w:val="left" w:pos="720"/>
        </w:tabs>
        <w:jc w:val="both"/>
        <w:rPr>
          <w:rFonts w:eastAsia="Calibri"/>
        </w:rPr>
      </w:pPr>
      <w:r w:rsidRPr="004E3174">
        <w:t>7</w:t>
      </w:r>
      <w:r w:rsidRPr="004E3174">
        <w:rPr>
          <w:rFonts w:eastAsia="Calibri"/>
        </w:rPr>
        <w:t>.</w:t>
      </w:r>
      <w:r w:rsidR="00485474" w:rsidRPr="004E3174">
        <w:rPr>
          <w:rFonts w:eastAsia="Calibri"/>
        </w:rPr>
        <w:t>1. Стороны</w:t>
      </w:r>
      <w:r w:rsidRPr="004E3174">
        <w:rPr>
          <w:rFonts w:eastAsia="Calibri"/>
        </w:rPr>
        <w:t xml:space="preserve">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чрезвычайных и непредотвратимых при данных условиях обстоятельств. К таким событиям чрезвычайного характера относятся: наводнение, пожар, землетрясение, взрыв, шторм, оседание почвы, эпидемия и иные явления природы, а также война или военные действия, имеющие следствием ограничение способности Сторон выполнить обязательства по настоящему Контракту. </w:t>
      </w:r>
    </w:p>
    <w:p w14:paraId="18CFB313" w14:textId="77777777" w:rsidR="007D1594" w:rsidRPr="004E3174" w:rsidRDefault="007D1594" w:rsidP="001571C6">
      <w:pPr>
        <w:tabs>
          <w:tab w:val="left" w:pos="720"/>
        </w:tabs>
        <w:jc w:val="both"/>
        <w:rPr>
          <w:rFonts w:eastAsia="Calibri"/>
        </w:rPr>
      </w:pPr>
      <w:r w:rsidRPr="004E3174">
        <w:rPr>
          <w:rFonts w:eastAsia="Calibri"/>
        </w:rPr>
        <w:t xml:space="preserve">7.2. Сторона, для которой создалась невозможность исполнения обязательства, обязана не позднее 5-дневного срока уведомить другую Сторону в письменной форме (в том числе телеграфом, факсом, другими средствами связи) о наступлении, предполагаемом сроке действия и прекращении действия вышеуказанных обстоятельств. Факты, </w:t>
      </w:r>
      <w:r w:rsidRPr="004E3174">
        <w:rPr>
          <w:rFonts w:eastAsia="Calibri"/>
        </w:rPr>
        <w:lastRenderedPageBreak/>
        <w:t>изложенные в уведомлении, должны быть подтверждены компетентными органами. Не уведомление или несвоевременное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обязательств.</w:t>
      </w:r>
    </w:p>
    <w:p w14:paraId="7315AB47" w14:textId="77777777" w:rsidR="007D1594" w:rsidRPr="004E3174" w:rsidRDefault="007D1594" w:rsidP="001571C6">
      <w:pPr>
        <w:jc w:val="center"/>
        <w:rPr>
          <w:b/>
        </w:rPr>
      </w:pPr>
      <w:r w:rsidRPr="004E3174">
        <w:rPr>
          <w:b/>
        </w:rPr>
        <w:t>8.Порядок разрешения споров.</w:t>
      </w:r>
    </w:p>
    <w:p w14:paraId="2158B8A8" w14:textId="0CC236F8" w:rsidR="007D1594" w:rsidRPr="004E3174" w:rsidRDefault="007D1594" w:rsidP="001571C6">
      <w:pPr>
        <w:jc w:val="both"/>
      </w:pPr>
      <w:r w:rsidRPr="004E3174">
        <w:t>8.</w:t>
      </w:r>
      <w:r w:rsidR="00485474" w:rsidRPr="004E3174">
        <w:t>1. Все</w:t>
      </w:r>
      <w:r w:rsidRPr="004E3174">
        <w:t xml:space="preserve"> споры или разногласия, возникающие между Сторонами по настоящему Контракту или в связи с ним, разрешаются путем переговоров и обмена письмами.</w:t>
      </w:r>
    </w:p>
    <w:p w14:paraId="63B0D43B" w14:textId="77777777" w:rsidR="007D1594" w:rsidRPr="004E3174" w:rsidRDefault="007D1594" w:rsidP="001571C6">
      <w:pPr>
        <w:jc w:val="both"/>
      </w:pPr>
      <w:r w:rsidRPr="004E3174">
        <w:t>8.2.В случае невозможности разрешения разногласий путем переговоров и обмена письмами, они подлежат рассмотрению в судебном порядке.</w:t>
      </w:r>
    </w:p>
    <w:p w14:paraId="11CAB50D" w14:textId="1DAF0695" w:rsidR="007D1594" w:rsidRPr="004E3174" w:rsidRDefault="007D1594" w:rsidP="001571C6">
      <w:pPr>
        <w:tabs>
          <w:tab w:val="left" w:pos="426"/>
        </w:tabs>
        <w:jc w:val="both"/>
      </w:pPr>
      <w:r w:rsidRPr="004E3174">
        <w:t>8.</w:t>
      </w:r>
      <w:r w:rsidR="00485474" w:rsidRPr="004E3174">
        <w:t>3.</w:t>
      </w:r>
      <w:r w:rsidR="00485474">
        <w:t xml:space="preserve"> Заказчик</w:t>
      </w:r>
      <w:r w:rsidR="004D4D9E">
        <w:t xml:space="preserve"> </w:t>
      </w:r>
      <w:r w:rsidRPr="004E3174">
        <w:t>вправе принять решение об одностороннем отказе от исполнения Контракта в порядке, предусмотренном ч.8-26, ст. 95 Федерального закона от 05.04.2013 № 44-ФЗ «О контрактной системе в сфере закупок, товаров, работ, услуг для обеспечения государственных и муниципальных нужд.</w:t>
      </w:r>
    </w:p>
    <w:p w14:paraId="2890707E" w14:textId="6744CEFE" w:rsidR="007D1594" w:rsidRPr="004E3174" w:rsidRDefault="007D1594" w:rsidP="001571C6">
      <w:pPr>
        <w:jc w:val="both"/>
      </w:pPr>
      <w:r w:rsidRPr="004E3174">
        <w:t>8.</w:t>
      </w:r>
      <w:r w:rsidR="00485474" w:rsidRPr="004E3174">
        <w:t>4. При</w:t>
      </w:r>
      <w:r w:rsidRPr="004E3174">
        <w:t xml:space="preserve"> выполнении настоящего Контракта стороны руководствуются его условиями и действующим законодательством.</w:t>
      </w:r>
    </w:p>
    <w:p w14:paraId="4838512A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 xml:space="preserve"> 9.Срок действия контракта</w:t>
      </w:r>
    </w:p>
    <w:p w14:paraId="338E855C" w14:textId="57D8576B" w:rsidR="007D1594" w:rsidRPr="004E3174" w:rsidRDefault="007D1594" w:rsidP="001571C6">
      <w:pPr>
        <w:jc w:val="both"/>
        <w:rPr>
          <w:rFonts w:eastAsia="Calibri"/>
          <w:b/>
          <w:bCs/>
        </w:rPr>
      </w:pPr>
      <w:r w:rsidRPr="004E3174">
        <w:rPr>
          <w:rFonts w:eastAsia="Calibri"/>
          <w:lang w:eastAsia="en-US"/>
        </w:rPr>
        <w:t>9.</w:t>
      </w:r>
      <w:r w:rsidR="00485474" w:rsidRPr="004E3174">
        <w:rPr>
          <w:rFonts w:eastAsia="Calibri"/>
          <w:lang w:eastAsia="en-US"/>
        </w:rPr>
        <w:t>1. Срок</w:t>
      </w:r>
      <w:r w:rsidRPr="004E3174">
        <w:rPr>
          <w:rFonts w:eastAsia="Calibri"/>
          <w:lang w:eastAsia="en-US"/>
        </w:rPr>
        <w:t xml:space="preserve"> действия настоящего Контракта устанавливается с момента заключения Контракта и действует до </w:t>
      </w:r>
      <w:r w:rsidR="00485474">
        <w:rPr>
          <w:rFonts w:eastAsia="Calibri"/>
          <w:lang w:eastAsia="en-US"/>
        </w:rPr>
        <w:t xml:space="preserve">31.12.2026 г. или до </w:t>
      </w:r>
      <w:r w:rsidRPr="004E3174">
        <w:rPr>
          <w:rFonts w:eastAsia="Calibri"/>
          <w:lang w:eastAsia="en-US"/>
        </w:rPr>
        <w:t>полного исполнения сторонами своих обязательств</w:t>
      </w:r>
      <w:r w:rsidR="001571C6" w:rsidRPr="004E3174">
        <w:rPr>
          <w:rFonts w:eastAsia="Calibri"/>
          <w:lang w:eastAsia="en-US"/>
        </w:rPr>
        <w:t>.</w:t>
      </w:r>
      <w:r w:rsidRPr="004E3174">
        <w:rPr>
          <w:rFonts w:eastAsia="Calibri"/>
          <w:b/>
          <w:bCs/>
        </w:rPr>
        <w:t xml:space="preserve"> </w:t>
      </w:r>
    </w:p>
    <w:p w14:paraId="7D9EF0BC" w14:textId="77777777" w:rsidR="007D1594" w:rsidRPr="004E3174" w:rsidRDefault="007D1594" w:rsidP="001571C6">
      <w:pPr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10.Заключительные положения</w:t>
      </w:r>
    </w:p>
    <w:p w14:paraId="55866617" w14:textId="53A6F15B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</w:t>
      </w:r>
      <w:r w:rsidR="00485474" w:rsidRPr="004E3174">
        <w:rPr>
          <w:rFonts w:eastAsia="Calibri"/>
          <w:lang w:eastAsia="en-US"/>
        </w:rPr>
        <w:t>1. Настоящий</w:t>
      </w:r>
      <w:r w:rsidRPr="004E3174">
        <w:rPr>
          <w:rFonts w:eastAsia="Calibri"/>
          <w:lang w:eastAsia="en-US"/>
        </w:rPr>
        <w:t xml:space="preserve"> Контракт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Контракта.</w:t>
      </w:r>
    </w:p>
    <w:p w14:paraId="20075BB2" w14:textId="77777777" w:rsidR="00C17D2E" w:rsidRPr="004E3174" w:rsidRDefault="007D1594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10.2.</w:t>
      </w:r>
      <w:r w:rsidR="00C17D2E" w:rsidRPr="004E3174">
        <w:t xml:space="preserve"> </w:t>
      </w:r>
      <w:r w:rsidR="00C17D2E" w:rsidRPr="004E3174">
        <w:rPr>
          <w:rFonts w:eastAsia="Calibri"/>
          <w:lang w:eastAsia="en-US"/>
        </w:rPr>
        <w:t>Настоящий Контракт может быть расторгнут:</w:t>
      </w:r>
    </w:p>
    <w:p w14:paraId="55557F40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- по соглашению Сторон;</w:t>
      </w:r>
    </w:p>
    <w:p w14:paraId="4BFF8DF2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- в судебном порядке.</w:t>
      </w:r>
    </w:p>
    <w:p w14:paraId="25F552A2" w14:textId="696ED84E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</w:t>
      </w:r>
      <w:r w:rsidR="00485474" w:rsidRPr="004E3174">
        <w:rPr>
          <w:rFonts w:eastAsia="Calibri"/>
          <w:lang w:eastAsia="en-US"/>
        </w:rPr>
        <w:t>3. Расторжение</w:t>
      </w:r>
      <w:r w:rsidRPr="004E3174">
        <w:rPr>
          <w:rFonts w:eastAsia="Calibri"/>
          <w:lang w:eastAsia="en-US"/>
        </w:rPr>
        <w:t xml:space="preserve"> Контракта по соглашению сторон производится Сторонами путем подписания соответствующего соглашения о расторжении.</w:t>
      </w:r>
    </w:p>
    <w:p w14:paraId="4F6FE2E6" w14:textId="7639F560" w:rsidR="007D1594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</w:t>
      </w:r>
      <w:r w:rsidR="00485474" w:rsidRPr="004E3174">
        <w:rPr>
          <w:rFonts w:eastAsia="Calibri"/>
          <w:lang w:eastAsia="en-US"/>
        </w:rPr>
        <w:t>4. Заказчик</w:t>
      </w:r>
      <w:r w:rsidRPr="004E3174">
        <w:rPr>
          <w:rFonts w:eastAsia="Calibri"/>
          <w:lang w:eastAsia="en-US"/>
        </w:rPr>
        <w:t xml:space="preserve"> вправе принять решение об одностороннем отказе от исполнения контракта в порядке, предусмотренном ч. 8-26,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260676D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</w:p>
    <w:p w14:paraId="176C7A38" w14:textId="77777777" w:rsidR="007D1594" w:rsidRPr="004E3174" w:rsidRDefault="004736CA" w:rsidP="001571C6">
      <w:pPr>
        <w:keepNext/>
        <w:keepLines/>
        <w:spacing w:before="120"/>
      </w:pPr>
      <w:r>
        <w:rPr>
          <w:rFonts w:eastAsia="Calibri"/>
          <w:lang w:eastAsia="en-US"/>
        </w:rPr>
        <w:t xml:space="preserve"> </w:t>
      </w:r>
    </w:p>
    <w:p w14:paraId="379983F8" w14:textId="77777777" w:rsidR="007D1594" w:rsidRPr="004E3174" w:rsidRDefault="007D1594" w:rsidP="001571C6">
      <w:pPr>
        <w:rPr>
          <w:rFonts w:eastAsia="Calibri"/>
          <w:lang w:eastAsia="en-US"/>
        </w:rPr>
      </w:pPr>
    </w:p>
    <w:p w14:paraId="1768A1D4" w14:textId="77777777" w:rsidR="007D1594" w:rsidRPr="004E3174" w:rsidRDefault="007D1594" w:rsidP="001571C6">
      <w:pPr>
        <w:widowControl w:val="0"/>
        <w:jc w:val="center"/>
        <w:rPr>
          <w:b/>
        </w:rPr>
      </w:pPr>
      <w:r w:rsidRPr="004E3174">
        <w:rPr>
          <w:b/>
        </w:rPr>
        <w:t>11. Юридические адреса и реквизиты сторон:</w:t>
      </w:r>
    </w:p>
    <w:p w14:paraId="2415089A" w14:textId="77777777" w:rsidR="007D1594" w:rsidRPr="004E3174" w:rsidRDefault="007D1594" w:rsidP="001571C6">
      <w:pPr>
        <w:widowControl w:val="0"/>
        <w:jc w:val="center"/>
        <w:rPr>
          <w:b/>
        </w:rPr>
      </w:pPr>
    </w:p>
    <w:tbl>
      <w:tblPr>
        <w:tblW w:w="9999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360"/>
        <w:gridCol w:w="4820"/>
        <w:gridCol w:w="283"/>
        <w:gridCol w:w="4253"/>
        <w:gridCol w:w="283"/>
      </w:tblGrid>
      <w:tr w:rsidR="007D1594" w:rsidRPr="004E3174" w14:paraId="5D2CF3A8" w14:textId="77777777" w:rsidTr="00E71F17">
        <w:trPr>
          <w:trHeight w:val="258"/>
        </w:trPr>
        <w:tc>
          <w:tcPr>
            <w:tcW w:w="5180" w:type="dxa"/>
            <w:gridSpan w:val="2"/>
          </w:tcPr>
          <w:p w14:paraId="55F7B377" w14:textId="77777777" w:rsidR="007D1594" w:rsidRPr="004E3174" w:rsidRDefault="007D1594" w:rsidP="001571C6">
            <w:pPr>
              <w:widowControl w:val="0"/>
              <w:jc w:val="both"/>
              <w:rPr>
                <w:rFonts w:eastAsia="Calibri"/>
              </w:rPr>
            </w:pPr>
            <w:r w:rsidRPr="004E3174">
              <w:rPr>
                <w:rFonts w:eastAsia="Calibri"/>
                <w:b/>
              </w:rPr>
              <w:t xml:space="preserve">      Заказчик:</w:t>
            </w:r>
          </w:p>
        </w:tc>
        <w:tc>
          <w:tcPr>
            <w:tcW w:w="283" w:type="dxa"/>
          </w:tcPr>
          <w:p w14:paraId="1AACCCED" w14:textId="77777777" w:rsidR="007D1594" w:rsidRPr="004E3174" w:rsidRDefault="007D1594" w:rsidP="001571C6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4536" w:type="dxa"/>
            <w:gridSpan w:val="2"/>
          </w:tcPr>
          <w:p w14:paraId="723E5AC4" w14:textId="77777777" w:rsidR="007D1594" w:rsidRPr="004E3174" w:rsidRDefault="007D1594" w:rsidP="001571C6">
            <w:pPr>
              <w:widowControl w:val="0"/>
            </w:pPr>
            <w:r w:rsidRPr="004E3174">
              <w:rPr>
                <w:b/>
              </w:rPr>
              <w:t>Исполнитель:</w:t>
            </w:r>
          </w:p>
        </w:tc>
      </w:tr>
      <w:tr w:rsidR="007D1594" w:rsidRPr="004E3174" w14:paraId="6476ACD2" w14:textId="77777777" w:rsidTr="00E71F17">
        <w:trPr>
          <w:gridBefore w:val="1"/>
          <w:gridAfter w:val="1"/>
          <w:wBefore w:w="360" w:type="dxa"/>
          <w:wAfter w:w="283" w:type="dxa"/>
          <w:trHeight w:val="3076"/>
        </w:trPr>
        <w:tc>
          <w:tcPr>
            <w:tcW w:w="4820" w:type="dxa"/>
          </w:tcPr>
          <w:p w14:paraId="208C67F3" w14:textId="77777777" w:rsidR="004736CA" w:rsidRPr="001A4571" w:rsidRDefault="007D1594" w:rsidP="004736CA">
            <w:pPr>
              <w:keepNext/>
              <w:outlineLvl w:val="0"/>
              <w:rPr>
                <w:i/>
                <w:iCs/>
              </w:rPr>
            </w:pPr>
            <w:r w:rsidRPr="004E3174">
              <w:t>Наименование:</w:t>
            </w:r>
            <w:r w:rsidR="004736CA" w:rsidRPr="001A4571">
              <w:t xml:space="preserve"> Наименование: </w:t>
            </w:r>
            <w:r w:rsidR="004736CA" w:rsidRPr="001A4571">
              <w:rPr>
                <w:i/>
                <w:iCs/>
              </w:rPr>
              <w:t xml:space="preserve">Муниципальное дошкольное образовательное учреждение «Детский сад № 5» </w:t>
            </w:r>
            <w:r w:rsidR="004736CA" w:rsidRPr="001A4571">
              <w:rPr>
                <w:bCs/>
              </w:rPr>
              <w:t>(МДОУ «</w:t>
            </w:r>
            <w:r w:rsidR="004736CA" w:rsidRPr="001A4571">
              <w:rPr>
                <w:bCs/>
                <w:i/>
                <w:iCs/>
              </w:rPr>
              <w:t>Детский сад №5»)</w:t>
            </w:r>
          </w:p>
          <w:p w14:paraId="457C88AE" w14:textId="77777777" w:rsidR="004736CA" w:rsidRPr="001A4571" w:rsidRDefault="004736CA" w:rsidP="004736CA">
            <w:r w:rsidRPr="001A4571">
              <w:t>Юридический и фактический адрес: 188401, Ленинградская область, Волосовский район, п. Калитино, д.23</w:t>
            </w:r>
          </w:p>
          <w:p w14:paraId="559445EA" w14:textId="77777777" w:rsidR="004736CA" w:rsidRPr="00142BD0" w:rsidRDefault="004736CA" w:rsidP="004736CA">
            <w:r w:rsidRPr="001A4571">
              <w:t xml:space="preserve">Наименование банка: </w:t>
            </w:r>
            <w:r w:rsidR="00142BD0">
              <w:t xml:space="preserve">Северо- Западное </w:t>
            </w:r>
            <w:r w:rsidR="00142BD0" w:rsidRPr="00142BD0">
              <w:t>ГУ</w:t>
            </w:r>
            <w:r w:rsidRPr="00142BD0">
              <w:t xml:space="preserve"> Банка России // УФК по Ленинградской области г. Санкт-Петербург</w:t>
            </w:r>
          </w:p>
          <w:p w14:paraId="344AFF85" w14:textId="77777777" w:rsidR="004736CA" w:rsidRPr="00142BD0" w:rsidRDefault="00142BD0" w:rsidP="004736CA">
            <w:r>
              <w:t>ЕКС40102810745370000098</w:t>
            </w:r>
          </w:p>
          <w:p w14:paraId="3C395F2B" w14:textId="77777777" w:rsidR="004736CA" w:rsidRPr="00142BD0" w:rsidRDefault="004736CA" w:rsidP="004736CA">
            <w:r w:rsidRPr="00142BD0">
              <w:t>КС 03234643416060004500</w:t>
            </w:r>
          </w:p>
          <w:p w14:paraId="0004C3E6" w14:textId="77777777" w:rsidR="004736CA" w:rsidRPr="001A4571" w:rsidRDefault="004736CA" w:rsidP="004736CA">
            <w:r w:rsidRPr="001A4571">
              <w:t>ИНН: 4717005923</w:t>
            </w:r>
          </w:p>
          <w:p w14:paraId="51DC08C6" w14:textId="77777777" w:rsidR="004736CA" w:rsidRDefault="004736CA" w:rsidP="004736CA">
            <w:r w:rsidRPr="001A4571">
              <w:t>КПП: 470501001</w:t>
            </w:r>
          </w:p>
          <w:p w14:paraId="014972F2" w14:textId="77777777" w:rsidR="004736CA" w:rsidRPr="001A4571" w:rsidRDefault="004736CA" w:rsidP="004736CA">
            <w:r>
              <w:t xml:space="preserve"> ОРГН1024702011267</w:t>
            </w:r>
          </w:p>
          <w:p w14:paraId="79CB552C" w14:textId="77777777" w:rsidR="004736CA" w:rsidRPr="001A4571" w:rsidRDefault="004736CA" w:rsidP="004736CA">
            <w:r w:rsidRPr="001A4571">
              <w:t>ОКВЭД: 85.11</w:t>
            </w:r>
          </w:p>
          <w:p w14:paraId="088F8016" w14:textId="77777777" w:rsidR="004736CA" w:rsidRPr="001A4571" w:rsidRDefault="004736CA" w:rsidP="004736CA">
            <w:r w:rsidRPr="001A4571">
              <w:t>ОКПО: 46248024</w:t>
            </w:r>
          </w:p>
          <w:p w14:paraId="043177D4" w14:textId="77777777" w:rsidR="004736CA" w:rsidRDefault="004736CA" w:rsidP="004736CA">
            <w:r w:rsidRPr="001A4571">
              <w:t>ОКАТО: 41206820007</w:t>
            </w:r>
          </w:p>
          <w:p w14:paraId="78CEBD74" w14:textId="77777777" w:rsidR="004736CA" w:rsidRPr="001A4571" w:rsidRDefault="004736CA" w:rsidP="004736CA">
            <w:r>
              <w:t>ОКТМО 41606420101</w:t>
            </w:r>
          </w:p>
          <w:p w14:paraId="2E47093F" w14:textId="77777777" w:rsidR="004736CA" w:rsidRPr="001A4571" w:rsidRDefault="004736CA" w:rsidP="004736CA">
            <w:r w:rsidRPr="001A4571">
              <w:t>Л/счёт: 03065020811</w:t>
            </w:r>
          </w:p>
          <w:p w14:paraId="763A8455" w14:textId="77777777" w:rsidR="004736CA" w:rsidRPr="001A4571" w:rsidRDefault="004736CA" w:rsidP="004736CA">
            <w:r w:rsidRPr="001A4571">
              <w:t>БИК: 0</w:t>
            </w:r>
            <w:r>
              <w:t>4</w:t>
            </w:r>
            <w:r w:rsidR="00142BD0">
              <w:t>4030098</w:t>
            </w:r>
            <w:r w:rsidRPr="001A4571">
              <w:t xml:space="preserve">  </w:t>
            </w:r>
          </w:p>
          <w:p w14:paraId="3DF3B7E6" w14:textId="77777777" w:rsidR="004736CA" w:rsidRPr="001A4571" w:rsidRDefault="004736CA" w:rsidP="004736CA">
            <w:r w:rsidRPr="001A4571">
              <w:rPr>
                <w:lang w:val="en-US"/>
              </w:rPr>
              <w:t>e</w:t>
            </w:r>
            <w:r w:rsidRPr="001A4571">
              <w:t>-</w:t>
            </w:r>
            <w:r w:rsidRPr="001A4571">
              <w:rPr>
                <w:lang w:val="en-US"/>
              </w:rPr>
              <w:t>mail</w:t>
            </w:r>
            <w:r w:rsidRPr="001A4571">
              <w:t xml:space="preserve"> для корреспонденции: </w:t>
            </w:r>
            <w:proofErr w:type="spellStart"/>
            <w:r w:rsidRPr="001A4571">
              <w:rPr>
                <w:lang w:val="en-US"/>
              </w:rPr>
              <w:t>detsad</w:t>
            </w:r>
            <w:proofErr w:type="spellEnd"/>
            <w:r w:rsidRPr="001A4571">
              <w:t>5_</w:t>
            </w:r>
            <w:proofErr w:type="spellStart"/>
            <w:r w:rsidRPr="001A4571">
              <w:rPr>
                <w:lang w:val="en-US"/>
              </w:rPr>
              <w:t>kalitino</w:t>
            </w:r>
            <w:proofErr w:type="spellEnd"/>
            <w:r w:rsidRPr="001A4571">
              <w:t>@</w:t>
            </w:r>
            <w:r w:rsidRPr="001A4571">
              <w:rPr>
                <w:lang w:val="en-US"/>
              </w:rPr>
              <w:t>mail</w:t>
            </w:r>
            <w:r w:rsidRPr="001A4571">
              <w:t>.</w:t>
            </w:r>
            <w:proofErr w:type="spellStart"/>
            <w:r w:rsidRPr="001A4571">
              <w:rPr>
                <w:lang w:val="en-US"/>
              </w:rPr>
              <w:t>ru</w:t>
            </w:r>
            <w:proofErr w:type="spellEnd"/>
          </w:p>
          <w:p w14:paraId="49E2D8AF" w14:textId="77777777" w:rsidR="004736CA" w:rsidRPr="001A4571" w:rsidRDefault="004736CA" w:rsidP="004736CA">
            <w:r w:rsidRPr="001A4571">
              <w:t>Телефон детского сада: 8-813-73-71-269</w:t>
            </w:r>
          </w:p>
          <w:p w14:paraId="1E9F7B28" w14:textId="77777777" w:rsidR="004736CA" w:rsidRDefault="004736CA" w:rsidP="004736CA">
            <w:r w:rsidRPr="001A4571">
              <w:t xml:space="preserve">Заведующий детским садом: </w:t>
            </w:r>
          </w:p>
          <w:p w14:paraId="67446F3E" w14:textId="77777777" w:rsidR="004736CA" w:rsidRPr="001A4571" w:rsidRDefault="004736CA" w:rsidP="004736CA"/>
          <w:p w14:paraId="476C82D4" w14:textId="77777777" w:rsidR="004736CA" w:rsidRPr="001A4571" w:rsidRDefault="004736CA" w:rsidP="004736CA">
            <w:r w:rsidRPr="001A4571">
              <w:t xml:space="preserve">_____________________ </w:t>
            </w:r>
            <w:proofErr w:type="spellStart"/>
            <w:r w:rsidRPr="001A4571">
              <w:t>Н.В.Апполонова</w:t>
            </w:r>
            <w:proofErr w:type="spellEnd"/>
            <w:r w:rsidRPr="001A4571">
              <w:t xml:space="preserve"> </w:t>
            </w:r>
          </w:p>
          <w:p w14:paraId="28E3C8AC" w14:textId="77777777" w:rsidR="007D1594" w:rsidRPr="004736CA" w:rsidRDefault="006B3389" w:rsidP="001571C6">
            <w:pPr>
              <w:widowControl w:val="0"/>
            </w:pPr>
            <w:r w:rsidRPr="004E3174">
              <w:t xml:space="preserve"> </w:t>
            </w:r>
          </w:p>
          <w:p w14:paraId="4596372A" w14:textId="77777777" w:rsidR="007D1594" w:rsidRPr="004E3174" w:rsidRDefault="007D1594" w:rsidP="001571C6">
            <w:pPr>
              <w:widowControl w:val="0"/>
              <w:rPr>
                <w:bCs/>
              </w:rPr>
            </w:pPr>
            <w:r w:rsidRPr="004E3174">
              <w:rPr>
                <w:bCs/>
              </w:rPr>
              <w:t>М.П.</w:t>
            </w:r>
          </w:p>
        </w:tc>
        <w:tc>
          <w:tcPr>
            <w:tcW w:w="283" w:type="dxa"/>
          </w:tcPr>
          <w:p w14:paraId="2ECF2771" w14:textId="77777777" w:rsidR="007D1594" w:rsidRPr="004E3174" w:rsidRDefault="007D1594" w:rsidP="001571C6">
            <w:pPr>
              <w:widowControl w:val="0"/>
            </w:pPr>
          </w:p>
        </w:tc>
        <w:tc>
          <w:tcPr>
            <w:tcW w:w="4253" w:type="dxa"/>
          </w:tcPr>
          <w:p w14:paraId="239D4BEE" w14:textId="28876594" w:rsidR="007D1594" w:rsidRPr="004E3174" w:rsidRDefault="007D1594" w:rsidP="00A61916">
            <w:pPr>
              <w:widowControl w:val="0"/>
            </w:pPr>
          </w:p>
        </w:tc>
      </w:tr>
    </w:tbl>
    <w:p w14:paraId="37D0D971" w14:textId="77777777" w:rsidR="00A61916" w:rsidRPr="004E3174" w:rsidRDefault="00A61916" w:rsidP="001571C6">
      <w:pPr>
        <w:jc w:val="right"/>
      </w:pPr>
    </w:p>
    <w:p w14:paraId="6232A621" w14:textId="77777777" w:rsidR="008F5CC4" w:rsidRPr="004E3174" w:rsidRDefault="008F5CC4" w:rsidP="001571C6">
      <w:pPr>
        <w:jc w:val="right"/>
      </w:pPr>
    </w:p>
    <w:p w14:paraId="4C1C3746" w14:textId="77777777" w:rsidR="008F5CC4" w:rsidRPr="004E3174" w:rsidRDefault="008F5CC4" w:rsidP="001571C6">
      <w:pPr>
        <w:jc w:val="right"/>
      </w:pPr>
    </w:p>
    <w:p w14:paraId="718158DC" w14:textId="77777777" w:rsidR="00486D89" w:rsidRDefault="00486D89" w:rsidP="00EF1FA3">
      <w:pPr>
        <w:rPr>
          <w:sz w:val="23"/>
          <w:szCs w:val="23"/>
        </w:rPr>
      </w:pPr>
    </w:p>
    <w:p w14:paraId="0A3AE75C" w14:textId="77777777" w:rsidR="00486D89" w:rsidRDefault="00486D89" w:rsidP="001571C6">
      <w:pPr>
        <w:jc w:val="right"/>
        <w:rPr>
          <w:sz w:val="23"/>
          <w:szCs w:val="23"/>
        </w:rPr>
      </w:pPr>
    </w:p>
    <w:p w14:paraId="10CA7C95" w14:textId="77777777" w:rsidR="00486D89" w:rsidRDefault="00486D89" w:rsidP="001571C6">
      <w:pPr>
        <w:jc w:val="right"/>
        <w:rPr>
          <w:sz w:val="23"/>
          <w:szCs w:val="23"/>
        </w:rPr>
      </w:pPr>
    </w:p>
    <w:p w14:paraId="431A1088" w14:textId="77777777" w:rsidR="00941E4E" w:rsidRDefault="00941E4E" w:rsidP="00941E4E">
      <w:pPr>
        <w:jc w:val="right"/>
        <w:rPr>
          <w:sz w:val="23"/>
          <w:szCs w:val="23"/>
        </w:rPr>
      </w:pPr>
    </w:p>
    <w:p w14:paraId="59F91848" w14:textId="77777777" w:rsidR="00941E4E" w:rsidRDefault="00941E4E" w:rsidP="00941E4E">
      <w:pPr>
        <w:jc w:val="right"/>
        <w:rPr>
          <w:sz w:val="23"/>
          <w:szCs w:val="23"/>
        </w:rPr>
      </w:pPr>
    </w:p>
    <w:p w14:paraId="44256B0E" w14:textId="77777777" w:rsidR="00941E4E" w:rsidRPr="007D1594" w:rsidRDefault="00941E4E" w:rsidP="00941E4E">
      <w:pPr>
        <w:jc w:val="right"/>
        <w:rPr>
          <w:sz w:val="23"/>
          <w:szCs w:val="23"/>
        </w:rPr>
      </w:pPr>
      <w:r w:rsidRPr="007D1594">
        <w:rPr>
          <w:sz w:val="23"/>
          <w:szCs w:val="23"/>
        </w:rPr>
        <w:t>Приложение № 1</w:t>
      </w:r>
    </w:p>
    <w:p w14:paraId="6A88DD50" w14:textId="6D50A26C" w:rsidR="00941E4E" w:rsidRPr="007D1594" w:rsidRDefault="00941E4E" w:rsidP="00941E4E">
      <w:pPr>
        <w:jc w:val="right"/>
        <w:rPr>
          <w:sz w:val="23"/>
          <w:szCs w:val="23"/>
        </w:rPr>
      </w:pPr>
      <w:r w:rsidRPr="007D1594">
        <w:rPr>
          <w:sz w:val="23"/>
          <w:szCs w:val="23"/>
        </w:rPr>
        <w:t>к контракту №</w:t>
      </w:r>
      <w:r>
        <w:rPr>
          <w:sz w:val="23"/>
          <w:szCs w:val="23"/>
        </w:rPr>
        <w:t xml:space="preserve">      </w:t>
      </w:r>
    </w:p>
    <w:p w14:paraId="1F9F2F1D" w14:textId="77777777" w:rsidR="00941E4E" w:rsidRPr="007D1594" w:rsidRDefault="00941E4E" w:rsidP="00941E4E">
      <w:pPr>
        <w:keepNext/>
        <w:keepLines/>
        <w:spacing w:before="120"/>
        <w:rPr>
          <w:b/>
          <w:sz w:val="23"/>
          <w:szCs w:val="23"/>
        </w:rPr>
      </w:pPr>
    </w:p>
    <w:p w14:paraId="38DF3856" w14:textId="77777777" w:rsidR="005053A8" w:rsidRDefault="005053A8" w:rsidP="00941E4E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Сметный расчет текущего ремонта технологического электрооборудования в</w:t>
      </w:r>
    </w:p>
    <w:p w14:paraId="66811C0C" w14:textId="67700608" w:rsidR="00941E4E" w:rsidRDefault="005053A8" w:rsidP="00941E4E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МДОУ </w:t>
      </w:r>
      <w:r w:rsidR="00B776B0">
        <w:rPr>
          <w:b/>
          <w:sz w:val="23"/>
          <w:szCs w:val="23"/>
        </w:rPr>
        <w:t>«Детский</w:t>
      </w:r>
      <w:r>
        <w:rPr>
          <w:b/>
          <w:sz w:val="23"/>
          <w:szCs w:val="23"/>
        </w:rPr>
        <w:t xml:space="preserve"> сад №5»</w:t>
      </w:r>
    </w:p>
    <w:tbl>
      <w:tblPr>
        <w:tblStyle w:val="210"/>
        <w:tblpPr w:leftFromText="180" w:rightFromText="180" w:vertAnchor="text" w:horzAnchor="margin" w:tblpY="84"/>
        <w:tblW w:w="9923" w:type="dxa"/>
        <w:tblLayout w:type="fixed"/>
        <w:tblLook w:val="04A0" w:firstRow="1" w:lastRow="0" w:firstColumn="1" w:lastColumn="0" w:noHBand="0" w:noVBand="1"/>
      </w:tblPr>
      <w:tblGrid>
        <w:gridCol w:w="454"/>
        <w:gridCol w:w="6634"/>
        <w:gridCol w:w="709"/>
        <w:gridCol w:w="992"/>
        <w:gridCol w:w="1134"/>
      </w:tblGrid>
      <w:tr w:rsidR="00941E4E" w:rsidRPr="0063219E" w14:paraId="3472F218" w14:textId="77777777" w:rsidTr="001029CC">
        <w:tc>
          <w:tcPr>
            <w:tcW w:w="454" w:type="dxa"/>
          </w:tcPr>
          <w:p w14:paraId="021DEC47" w14:textId="77777777" w:rsidR="00941E4E" w:rsidRPr="0063219E" w:rsidRDefault="00941E4E" w:rsidP="001029CC">
            <w:pPr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№ п/п</w:t>
            </w:r>
          </w:p>
        </w:tc>
        <w:tc>
          <w:tcPr>
            <w:tcW w:w="6634" w:type="dxa"/>
          </w:tcPr>
          <w:p w14:paraId="50FE1331" w14:textId="77777777" w:rsidR="00941E4E" w:rsidRPr="0063219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Наименование.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E332FDF" w14:textId="77777777" w:rsidR="00941E4E" w:rsidRPr="0063219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4CC04C29" w14:textId="77777777" w:rsidR="00941E4E" w:rsidRPr="0063219E" w:rsidRDefault="00941E4E" w:rsidP="001029CC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Цена за ед.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836AC0C" w14:textId="77777777" w:rsidR="00941E4E" w:rsidRPr="0063219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Сумма</w:t>
            </w:r>
          </w:p>
        </w:tc>
      </w:tr>
      <w:tr w:rsidR="00941E4E" w:rsidRPr="0063219E" w14:paraId="71DCBFD8" w14:textId="77777777" w:rsidTr="001029CC">
        <w:tc>
          <w:tcPr>
            <w:tcW w:w="454" w:type="dxa"/>
          </w:tcPr>
          <w:p w14:paraId="38BE633A" w14:textId="77777777" w:rsidR="00941E4E" w:rsidRPr="0063219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6634" w:type="dxa"/>
          </w:tcPr>
          <w:p w14:paraId="7AF1801C" w14:textId="77777777" w:rsidR="00941E4E" w:rsidRPr="0063219E" w:rsidRDefault="005053A8" w:rsidP="00FF6BB6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Замена :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1DCC9C6C" w14:textId="77777777" w:rsidR="00941E4E" w:rsidRPr="00D4353D" w:rsidRDefault="00941E4E" w:rsidP="00D228E3">
            <w:pPr>
              <w:tabs>
                <w:tab w:val="center" w:pos="246"/>
              </w:tabs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4D99A497" w14:textId="77777777" w:rsidR="00941E4E" w:rsidRPr="0063219E" w:rsidRDefault="00941E4E" w:rsidP="001101A6">
            <w:pPr>
              <w:tabs>
                <w:tab w:val="left" w:pos="300"/>
                <w:tab w:val="center" w:pos="388"/>
              </w:tabs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A4C0807" w14:textId="77777777" w:rsidR="00941E4E" w:rsidRPr="0063219E" w:rsidRDefault="005053A8" w:rsidP="009E5148">
            <w:pPr>
              <w:tabs>
                <w:tab w:val="left" w:pos="210"/>
                <w:tab w:val="center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5053A8" w:rsidRPr="0063219E" w14:paraId="3D4331DA" w14:textId="77777777" w:rsidTr="001029CC">
        <w:tc>
          <w:tcPr>
            <w:tcW w:w="454" w:type="dxa"/>
          </w:tcPr>
          <w:p w14:paraId="3CB8B05D" w14:textId="77777777" w:rsidR="005053A8" w:rsidRDefault="005053A8" w:rsidP="005053A8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1.</w:t>
            </w:r>
          </w:p>
        </w:tc>
        <w:tc>
          <w:tcPr>
            <w:tcW w:w="6634" w:type="dxa"/>
          </w:tcPr>
          <w:p w14:paraId="1452B309" w14:textId="77777777" w:rsidR="005053A8" w:rsidRDefault="005053A8" w:rsidP="00FF6BB6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Комплект </w:t>
            </w:r>
            <w:proofErr w:type="spellStart"/>
            <w:r>
              <w:rPr>
                <w:rFonts w:eastAsiaTheme="minorEastAsia"/>
                <w:sz w:val="22"/>
                <w:szCs w:val="22"/>
              </w:rPr>
              <w:t>ТЭНов</w:t>
            </w:r>
            <w:proofErr w:type="spellEnd"/>
            <w:r>
              <w:rPr>
                <w:rFonts w:eastAsiaTheme="minorEastAsia"/>
                <w:sz w:val="22"/>
                <w:szCs w:val="22"/>
              </w:rPr>
              <w:t xml:space="preserve">  на эл. плиту 3,0 Квт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43AB0C2D" w14:textId="77777777" w:rsidR="005053A8" w:rsidRDefault="005053A8" w:rsidP="005053A8">
            <w:pPr>
              <w:tabs>
                <w:tab w:val="center" w:pos="24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3FF0520" w14:textId="77777777" w:rsidR="005053A8" w:rsidRDefault="005053A8" w:rsidP="001101A6">
            <w:pPr>
              <w:tabs>
                <w:tab w:val="left" w:pos="300"/>
                <w:tab w:val="center" w:pos="388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2970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97449E2" w14:textId="77777777" w:rsidR="005053A8" w:rsidRDefault="005053A8" w:rsidP="009E5148">
            <w:pPr>
              <w:tabs>
                <w:tab w:val="left" w:pos="210"/>
                <w:tab w:val="center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5940</w:t>
            </w:r>
          </w:p>
        </w:tc>
      </w:tr>
      <w:tr w:rsidR="00941E4E" w:rsidRPr="0063219E" w14:paraId="561DB4EC" w14:textId="77777777" w:rsidTr="001029CC">
        <w:tc>
          <w:tcPr>
            <w:tcW w:w="454" w:type="dxa"/>
          </w:tcPr>
          <w:p w14:paraId="55DC4E5D" w14:textId="77777777" w:rsidR="00941E4E" w:rsidRPr="0063219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2.</w:t>
            </w:r>
          </w:p>
        </w:tc>
        <w:tc>
          <w:tcPr>
            <w:tcW w:w="6634" w:type="dxa"/>
          </w:tcPr>
          <w:p w14:paraId="7FB71B46" w14:textId="77777777" w:rsidR="00941E4E" w:rsidRPr="0063219E" w:rsidRDefault="005053A8" w:rsidP="005053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Светильник светодиодный    36Вт 6500К-3600Лм  60*60*19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E9E564D" w14:textId="77777777" w:rsidR="00941E4E" w:rsidRPr="00D4353D" w:rsidRDefault="00D228E3" w:rsidP="00FF6BB6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2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0B6183D8" w14:textId="77777777" w:rsidR="00941E4E" w:rsidRPr="0063219E" w:rsidRDefault="005053A8" w:rsidP="001101A6">
            <w:pPr>
              <w:tabs>
                <w:tab w:val="left" w:pos="255"/>
                <w:tab w:val="center" w:pos="388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1395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70BADF7" w14:textId="77777777" w:rsidR="00941E4E" w:rsidRPr="0063219E" w:rsidRDefault="005053A8" w:rsidP="009E51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2790</w:t>
            </w:r>
          </w:p>
        </w:tc>
      </w:tr>
      <w:tr w:rsidR="00941E4E" w:rsidRPr="0063219E" w14:paraId="33AECCE3" w14:textId="77777777" w:rsidTr="001029CC">
        <w:tc>
          <w:tcPr>
            <w:tcW w:w="454" w:type="dxa"/>
          </w:tcPr>
          <w:p w14:paraId="4CB2938E" w14:textId="77777777" w:rsidR="00941E4E" w:rsidRPr="0063219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3.</w:t>
            </w:r>
          </w:p>
        </w:tc>
        <w:tc>
          <w:tcPr>
            <w:tcW w:w="6634" w:type="dxa"/>
          </w:tcPr>
          <w:p w14:paraId="79D395E9" w14:textId="77777777" w:rsidR="00941E4E" w:rsidRPr="0063219E" w:rsidRDefault="00D228E3" w:rsidP="005053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053A8">
              <w:rPr>
                <w:sz w:val="24"/>
                <w:szCs w:val="24"/>
              </w:rPr>
              <w:t>Кабель ВВГ 2*1,5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452AF7FE" w14:textId="77777777" w:rsidR="00941E4E" w:rsidRPr="00D4353D" w:rsidRDefault="005053A8" w:rsidP="00D228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F6BB6">
              <w:rPr>
                <w:sz w:val="24"/>
                <w:szCs w:val="24"/>
              </w:rPr>
              <w:t xml:space="preserve"> </w:t>
            </w:r>
            <w:r w:rsidR="00D228E3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C7897ED" w14:textId="77777777" w:rsidR="00941E4E" w:rsidRPr="0063219E" w:rsidRDefault="005053A8" w:rsidP="001101A6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75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96931F8" w14:textId="77777777" w:rsidR="00941E4E" w:rsidRPr="0063219E" w:rsidRDefault="005053A8" w:rsidP="009E51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</w:tr>
      <w:tr w:rsidR="00941E4E" w:rsidRPr="0063219E" w14:paraId="4B72173F" w14:textId="77777777" w:rsidTr="001029CC">
        <w:tc>
          <w:tcPr>
            <w:tcW w:w="454" w:type="dxa"/>
          </w:tcPr>
          <w:p w14:paraId="53F6F97B" w14:textId="77777777" w:rsidR="00941E4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4.</w:t>
            </w:r>
          </w:p>
        </w:tc>
        <w:tc>
          <w:tcPr>
            <w:tcW w:w="6634" w:type="dxa"/>
          </w:tcPr>
          <w:p w14:paraId="44CDB56E" w14:textId="77777777" w:rsidR="00941E4E" w:rsidRDefault="00D228E3" w:rsidP="001029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053A8">
              <w:rPr>
                <w:sz w:val="24"/>
                <w:szCs w:val="24"/>
              </w:rPr>
              <w:t>Труба гофрированная 16мм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2B61D52" w14:textId="77777777" w:rsidR="00941E4E" w:rsidRDefault="005053A8" w:rsidP="001029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F8F9CE5" w14:textId="77777777" w:rsidR="00941E4E" w:rsidRDefault="001101A6" w:rsidP="001101A6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27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82C953" w14:textId="77777777" w:rsidR="00941E4E" w:rsidRDefault="001101A6" w:rsidP="009E51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  <w:r w:rsidR="00D228E3">
              <w:rPr>
                <w:sz w:val="24"/>
                <w:szCs w:val="24"/>
              </w:rPr>
              <w:t xml:space="preserve"> </w:t>
            </w:r>
          </w:p>
        </w:tc>
      </w:tr>
      <w:tr w:rsidR="00941E4E" w:rsidRPr="0063219E" w14:paraId="2B1EFC57" w14:textId="77777777" w:rsidTr="001029CC">
        <w:tc>
          <w:tcPr>
            <w:tcW w:w="454" w:type="dxa"/>
          </w:tcPr>
          <w:p w14:paraId="72F29829" w14:textId="77777777" w:rsidR="00941E4E" w:rsidRDefault="00941E4E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5.</w:t>
            </w:r>
          </w:p>
        </w:tc>
        <w:tc>
          <w:tcPr>
            <w:tcW w:w="6634" w:type="dxa"/>
          </w:tcPr>
          <w:p w14:paraId="5FC459A6" w14:textId="77777777" w:rsidR="00941E4E" w:rsidRDefault="001101A6" w:rsidP="001029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Кабель –канал 25-16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AB01FC8" w14:textId="77777777" w:rsidR="00941E4E" w:rsidRDefault="001101A6" w:rsidP="001029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228E3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21BFF368" w14:textId="77777777" w:rsidR="00941E4E" w:rsidRDefault="001101A6" w:rsidP="001101A6">
            <w:pPr>
              <w:tabs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70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BE995A7" w14:textId="77777777" w:rsidR="00941E4E" w:rsidRDefault="001101A6" w:rsidP="001101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  <w:r w:rsidR="00D228E3">
              <w:rPr>
                <w:sz w:val="24"/>
                <w:szCs w:val="24"/>
              </w:rPr>
              <w:t xml:space="preserve"> </w:t>
            </w:r>
          </w:p>
        </w:tc>
      </w:tr>
      <w:tr w:rsidR="001101A6" w:rsidRPr="0063219E" w14:paraId="47060349" w14:textId="77777777" w:rsidTr="001029CC">
        <w:tc>
          <w:tcPr>
            <w:tcW w:w="454" w:type="dxa"/>
          </w:tcPr>
          <w:p w14:paraId="5EC352D2" w14:textId="77777777" w:rsidR="001101A6" w:rsidRDefault="001101A6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6.</w:t>
            </w:r>
          </w:p>
        </w:tc>
        <w:tc>
          <w:tcPr>
            <w:tcW w:w="6634" w:type="dxa"/>
          </w:tcPr>
          <w:p w14:paraId="064D2B7E" w14:textId="77777777" w:rsidR="001101A6" w:rsidRDefault="001101A6" w:rsidP="001029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Коробка распределительная 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598A3526" w14:textId="77777777" w:rsidR="001101A6" w:rsidRDefault="001101A6" w:rsidP="001101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2625CB5F" w14:textId="77777777" w:rsidR="001101A6" w:rsidRDefault="001101A6" w:rsidP="001101A6">
            <w:pPr>
              <w:tabs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350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2F7C9D1" w14:textId="77777777" w:rsidR="001101A6" w:rsidRDefault="001101A6" w:rsidP="009E51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1101A6" w:rsidRPr="0063219E" w14:paraId="52AD6DA1" w14:textId="77777777" w:rsidTr="001029CC">
        <w:tc>
          <w:tcPr>
            <w:tcW w:w="454" w:type="dxa"/>
          </w:tcPr>
          <w:p w14:paraId="4CB8CF60" w14:textId="77777777" w:rsidR="001101A6" w:rsidRDefault="001101A6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7.</w:t>
            </w:r>
          </w:p>
        </w:tc>
        <w:tc>
          <w:tcPr>
            <w:tcW w:w="6634" w:type="dxa"/>
          </w:tcPr>
          <w:p w14:paraId="68F87721" w14:textId="77777777" w:rsidR="001101A6" w:rsidRDefault="001101A6" w:rsidP="001029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Коробка </w:t>
            </w:r>
            <w:proofErr w:type="spellStart"/>
            <w:r>
              <w:rPr>
                <w:sz w:val="24"/>
                <w:szCs w:val="24"/>
              </w:rPr>
              <w:t>распред</w:t>
            </w:r>
            <w:proofErr w:type="spellEnd"/>
            <w:r>
              <w:rPr>
                <w:sz w:val="24"/>
                <w:szCs w:val="24"/>
              </w:rPr>
              <w:t>, малая серая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1EFF245A" w14:textId="77777777" w:rsidR="001101A6" w:rsidRDefault="001101A6" w:rsidP="001029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D2251BC" w14:textId="77777777" w:rsidR="001101A6" w:rsidRDefault="001101A6" w:rsidP="001101A6">
            <w:pPr>
              <w:tabs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60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8A6663F" w14:textId="77777777" w:rsidR="001101A6" w:rsidRDefault="001101A6" w:rsidP="009E51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1101A6" w:rsidRPr="0063219E" w14:paraId="0B173D95" w14:textId="77777777" w:rsidTr="001029CC">
        <w:tc>
          <w:tcPr>
            <w:tcW w:w="454" w:type="dxa"/>
          </w:tcPr>
          <w:p w14:paraId="6253A529" w14:textId="77777777" w:rsidR="001101A6" w:rsidRDefault="001101A6" w:rsidP="001029C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8.</w:t>
            </w:r>
          </w:p>
        </w:tc>
        <w:tc>
          <w:tcPr>
            <w:tcW w:w="6634" w:type="dxa"/>
          </w:tcPr>
          <w:p w14:paraId="3DF3F069" w14:textId="77777777" w:rsidR="001101A6" w:rsidRDefault="001101A6" w:rsidP="001029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Выключатель </w:t>
            </w:r>
            <w:proofErr w:type="spellStart"/>
            <w:r>
              <w:rPr>
                <w:sz w:val="24"/>
                <w:szCs w:val="24"/>
              </w:rPr>
              <w:t>вн</w:t>
            </w:r>
            <w:proofErr w:type="spellEnd"/>
            <w:r>
              <w:rPr>
                <w:sz w:val="24"/>
                <w:szCs w:val="24"/>
              </w:rPr>
              <w:t xml:space="preserve">. уст. 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525AAFCE" w14:textId="77777777" w:rsidR="001101A6" w:rsidRDefault="001101A6" w:rsidP="001029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C174C7F" w14:textId="77777777" w:rsidR="001101A6" w:rsidRDefault="001101A6" w:rsidP="001101A6">
            <w:pPr>
              <w:tabs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4DE9C19" w14:textId="77777777" w:rsidR="001101A6" w:rsidRDefault="001101A6" w:rsidP="009E51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941E4E" w:rsidRPr="0063219E" w14:paraId="56C74056" w14:textId="77777777" w:rsidTr="001029CC">
        <w:trPr>
          <w:trHeight w:val="74"/>
        </w:trPr>
        <w:tc>
          <w:tcPr>
            <w:tcW w:w="8789" w:type="dxa"/>
            <w:gridSpan w:val="4"/>
          </w:tcPr>
          <w:p w14:paraId="15A23015" w14:textId="77777777" w:rsidR="00941E4E" w:rsidRPr="0063219E" w:rsidRDefault="00941E4E" w:rsidP="001029CC">
            <w:pPr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   </w:t>
            </w:r>
            <w:r w:rsidRPr="0063219E">
              <w:rPr>
                <w:rFonts w:eastAsiaTheme="minorEastAsia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A1B5CE4" w14:textId="77777777" w:rsidR="00941E4E" w:rsidRPr="0063219E" w:rsidRDefault="001101A6" w:rsidP="00080D83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10370</w:t>
            </w:r>
          </w:p>
        </w:tc>
      </w:tr>
    </w:tbl>
    <w:p w14:paraId="34FC1536" w14:textId="77777777" w:rsidR="00941E4E" w:rsidRDefault="001101A6" w:rsidP="00941E4E">
      <w:pPr>
        <w:jc w:val="both"/>
        <w:rPr>
          <w:b/>
          <w:sz w:val="24"/>
          <w:szCs w:val="24"/>
        </w:rPr>
      </w:pPr>
      <w:r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 xml:space="preserve"> </w:t>
      </w:r>
    </w:p>
    <w:p w14:paraId="45C676A8" w14:textId="2483F25A" w:rsidR="00941E4E" w:rsidRPr="00D51A17" w:rsidRDefault="00941E4E" w:rsidP="00941E4E">
      <w:pPr>
        <w:jc w:val="both"/>
        <w:rPr>
          <w:sz w:val="24"/>
          <w:szCs w:val="24"/>
          <w:u w:val="single"/>
        </w:rPr>
      </w:pPr>
      <w:r w:rsidRPr="00D51A17">
        <w:rPr>
          <w:sz w:val="24"/>
          <w:szCs w:val="24"/>
        </w:rPr>
        <w:t>Всего:</w:t>
      </w:r>
      <w:r w:rsidRPr="00D51A17">
        <w:rPr>
          <w:b/>
          <w:sz w:val="24"/>
          <w:szCs w:val="24"/>
          <w:u w:val="single"/>
        </w:rPr>
        <w:t xml:space="preserve"> </w:t>
      </w:r>
      <w:r w:rsidR="001101A6">
        <w:rPr>
          <w:b/>
          <w:sz w:val="24"/>
          <w:szCs w:val="24"/>
          <w:u w:val="single"/>
        </w:rPr>
        <w:t>10370</w:t>
      </w:r>
      <w:r w:rsidR="00D228E3">
        <w:rPr>
          <w:sz w:val="24"/>
          <w:szCs w:val="24"/>
          <w:u w:val="single"/>
        </w:rPr>
        <w:t xml:space="preserve"> </w:t>
      </w:r>
      <w:r w:rsidRPr="00D51A17">
        <w:rPr>
          <w:sz w:val="24"/>
          <w:szCs w:val="24"/>
          <w:u w:val="single"/>
        </w:rPr>
        <w:t xml:space="preserve">рублей </w:t>
      </w:r>
      <w:r>
        <w:rPr>
          <w:sz w:val="24"/>
          <w:szCs w:val="24"/>
          <w:u w:val="single"/>
        </w:rPr>
        <w:t>00 копеек</w:t>
      </w:r>
      <w:r w:rsidR="00D228E3">
        <w:rPr>
          <w:sz w:val="24"/>
          <w:szCs w:val="24"/>
          <w:u w:val="single"/>
        </w:rPr>
        <w:t xml:space="preserve"> (</w:t>
      </w:r>
      <w:r w:rsidR="001101A6">
        <w:rPr>
          <w:sz w:val="24"/>
          <w:szCs w:val="24"/>
          <w:u w:val="single"/>
        </w:rPr>
        <w:t>Десять т</w:t>
      </w:r>
      <w:r>
        <w:rPr>
          <w:sz w:val="24"/>
          <w:szCs w:val="24"/>
          <w:u w:val="single"/>
        </w:rPr>
        <w:t>ысяч</w:t>
      </w:r>
      <w:r w:rsidR="001101A6">
        <w:rPr>
          <w:sz w:val="24"/>
          <w:szCs w:val="24"/>
          <w:u w:val="single"/>
        </w:rPr>
        <w:t xml:space="preserve"> триста семьдесят</w:t>
      </w:r>
      <w:r>
        <w:rPr>
          <w:sz w:val="24"/>
          <w:szCs w:val="24"/>
          <w:u w:val="single"/>
        </w:rPr>
        <w:t xml:space="preserve"> ру</w:t>
      </w:r>
      <w:r w:rsidRPr="00D51A17">
        <w:rPr>
          <w:sz w:val="24"/>
          <w:szCs w:val="24"/>
          <w:u w:val="single"/>
        </w:rPr>
        <w:t>бл</w:t>
      </w:r>
      <w:r>
        <w:rPr>
          <w:sz w:val="24"/>
          <w:szCs w:val="24"/>
          <w:u w:val="single"/>
        </w:rPr>
        <w:t>ей 00</w:t>
      </w:r>
      <w:r w:rsidRPr="00D51A17">
        <w:rPr>
          <w:sz w:val="24"/>
          <w:szCs w:val="24"/>
          <w:u w:val="single"/>
        </w:rPr>
        <w:t xml:space="preserve"> копе</w:t>
      </w:r>
      <w:r>
        <w:rPr>
          <w:sz w:val="24"/>
          <w:szCs w:val="24"/>
          <w:u w:val="single"/>
        </w:rPr>
        <w:t>ек</w:t>
      </w:r>
      <w:r w:rsidRPr="00D51A17">
        <w:rPr>
          <w:sz w:val="24"/>
          <w:szCs w:val="24"/>
          <w:u w:val="single"/>
        </w:rPr>
        <w:t>), НДС не облагается в соответствии со статьей 346.11 НК РФ.</w:t>
      </w:r>
    </w:p>
    <w:p w14:paraId="69C2F427" w14:textId="77777777" w:rsidR="00941E4E" w:rsidRPr="00D51A17" w:rsidRDefault="00941E4E" w:rsidP="00941E4E">
      <w:pPr>
        <w:jc w:val="both"/>
        <w:rPr>
          <w:sz w:val="24"/>
          <w:szCs w:val="24"/>
          <w:u w:val="single"/>
        </w:rPr>
      </w:pPr>
    </w:p>
    <w:p w14:paraId="771D764C" w14:textId="77777777" w:rsidR="00941E4E" w:rsidRDefault="00941E4E" w:rsidP="00941E4E">
      <w:pPr>
        <w:jc w:val="both"/>
        <w:rPr>
          <w:rFonts w:eastAsiaTheme="minorHAnsi"/>
          <w:b/>
          <w:color w:val="000000"/>
          <w:spacing w:val="-7"/>
          <w:sz w:val="24"/>
          <w:szCs w:val="24"/>
          <w:lang w:eastAsia="en-US"/>
        </w:rPr>
      </w:pPr>
    </w:p>
    <w:p w14:paraId="405044A9" w14:textId="77777777" w:rsidR="00941E4E" w:rsidRPr="00D51A17" w:rsidRDefault="00941E4E" w:rsidP="00941E4E">
      <w:pPr>
        <w:jc w:val="both"/>
        <w:rPr>
          <w:sz w:val="24"/>
          <w:szCs w:val="24"/>
          <w:u w:val="single"/>
        </w:rPr>
      </w:pPr>
    </w:p>
    <w:p w14:paraId="6266D565" w14:textId="77777777" w:rsidR="00941E4E" w:rsidRPr="007D1594" w:rsidRDefault="00941E4E" w:rsidP="00941E4E">
      <w:pPr>
        <w:rPr>
          <w:sz w:val="23"/>
          <w:szCs w:val="23"/>
        </w:rPr>
      </w:pPr>
    </w:p>
    <w:p w14:paraId="1E1560E8" w14:textId="77777777" w:rsidR="00941E4E" w:rsidRPr="007D1594" w:rsidRDefault="00941E4E" w:rsidP="00941E4E">
      <w:pPr>
        <w:rPr>
          <w:sz w:val="23"/>
          <w:szCs w:val="23"/>
        </w:rPr>
      </w:pPr>
    </w:p>
    <w:p w14:paraId="35335642" w14:textId="77777777" w:rsidR="00941E4E" w:rsidRPr="007D1594" w:rsidRDefault="00941E4E" w:rsidP="00941E4E">
      <w:pPr>
        <w:rPr>
          <w:sz w:val="23"/>
          <w:szCs w:val="23"/>
        </w:rPr>
      </w:pPr>
    </w:p>
    <w:p w14:paraId="0D8101BD" w14:textId="77777777" w:rsidR="00941E4E" w:rsidRPr="007D1594" w:rsidRDefault="00941E4E" w:rsidP="00941E4E">
      <w:pPr>
        <w:rPr>
          <w:sz w:val="23"/>
          <w:szCs w:val="23"/>
        </w:rPr>
      </w:pPr>
    </w:p>
    <w:p w14:paraId="292C6862" w14:textId="77777777" w:rsidR="00941E4E" w:rsidRPr="007D1594" w:rsidRDefault="00941E4E" w:rsidP="00941E4E">
      <w:pPr>
        <w:rPr>
          <w:sz w:val="23"/>
          <w:szCs w:val="23"/>
        </w:rPr>
      </w:pPr>
    </w:p>
    <w:p w14:paraId="27AD3E56" w14:textId="77777777" w:rsidR="00941E4E" w:rsidRPr="007D1594" w:rsidRDefault="00941E4E" w:rsidP="00941E4E">
      <w:pPr>
        <w:rPr>
          <w:sz w:val="23"/>
          <w:szCs w:val="23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5"/>
        <w:gridCol w:w="1170"/>
        <w:gridCol w:w="4075"/>
      </w:tblGrid>
      <w:tr w:rsidR="00941E4E" w:rsidRPr="007D1594" w14:paraId="625A1B1E" w14:textId="77777777" w:rsidTr="001029CC">
        <w:tc>
          <w:tcPr>
            <w:tcW w:w="4325" w:type="dxa"/>
          </w:tcPr>
          <w:p w14:paraId="3C3D2EB4" w14:textId="77777777" w:rsidR="00941E4E" w:rsidRPr="00B64FBD" w:rsidRDefault="00941E4E" w:rsidP="001029CC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/>
                <w:bCs/>
                <w:sz w:val="24"/>
                <w:szCs w:val="23"/>
              </w:rPr>
            </w:pPr>
            <w:r w:rsidRPr="00B64FBD">
              <w:rPr>
                <w:rFonts w:eastAsia="Calibri"/>
                <w:b/>
                <w:bCs/>
                <w:sz w:val="24"/>
                <w:szCs w:val="23"/>
              </w:rPr>
              <w:t>Заказчик:</w:t>
            </w:r>
          </w:p>
          <w:p w14:paraId="1235717B" w14:textId="77777777" w:rsidR="00941E4E" w:rsidRPr="00C31064" w:rsidRDefault="00941E4E" w:rsidP="00941E4E">
            <w:pPr>
              <w:widowControl w:val="0"/>
              <w:rPr>
                <w:rFonts w:eastAsia="Calibri"/>
                <w:bCs/>
                <w:sz w:val="23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Заведующий детским садом</w:t>
            </w:r>
          </w:p>
          <w:p w14:paraId="274F371B" w14:textId="77777777" w:rsidR="00941E4E" w:rsidRDefault="00941E4E" w:rsidP="001029CC">
            <w:pPr>
              <w:widowControl w:val="0"/>
              <w:rPr>
                <w:sz w:val="23"/>
                <w:szCs w:val="23"/>
              </w:rPr>
            </w:pPr>
          </w:p>
          <w:p w14:paraId="2501BBDC" w14:textId="77777777" w:rsidR="00941E4E" w:rsidRDefault="00941E4E" w:rsidP="001029CC">
            <w:pPr>
              <w:widowControl w:val="0"/>
              <w:rPr>
                <w:sz w:val="23"/>
                <w:szCs w:val="23"/>
              </w:rPr>
            </w:pPr>
          </w:p>
          <w:p w14:paraId="4E90B17A" w14:textId="77777777" w:rsidR="00941E4E" w:rsidRPr="007D1594" w:rsidRDefault="00941E4E" w:rsidP="001029CC">
            <w:pPr>
              <w:widowControl w:val="0"/>
              <w:rPr>
                <w:sz w:val="23"/>
                <w:szCs w:val="23"/>
              </w:rPr>
            </w:pPr>
          </w:p>
          <w:p w14:paraId="1FF564E5" w14:textId="77777777" w:rsidR="00941E4E" w:rsidRPr="00C31064" w:rsidRDefault="00941E4E" w:rsidP="001029CC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_________________</w:t>
            </w:r>
            <w:r w:rsidRPr="007D1594">
              <w:rPr>
                <w:bCs/>
                <w:sz w:val="23"/>
                <w:szCs w:val="23"/>
              </w:rPr>
              <w:t>/</w:t>
            </w:r>
            <w:r w:rsidR="00FA5197">
              <w:rPr>
                <w:bCs/>
                <w:sz w:val="23"/>
                <w:szCs w:val="23"/>
              </w:rPr>
              <w:t xml:space="preserve"> Апполонова Н.В</w:t>
            </w:r>
            <w:r>
              <w:rPr>
                <w:bCs/>
                <w:sz w:val="23"/>
                <w:szCs w:val="23"/>
              </w:rPr>
              <w:t>.</w:t>
            </w:r>
            <w:r w:rsidRPr="007D1594">
              <w:rPr>
                <w:bCs/>
                <w:sz w:val="23"/>
                <w:szCs w:val="23"/>
              </w:rPr>
              <w:t xml:space="preserve">/ </w:t>
            </w:r>
            <w:r w:rsidRPr="00B64FBD">
              <w:rPr>
                <w:bCs/>
                <w:sz w:val="24"/>
                <w:szCs w:val="23"/>
              </w:rPr>
              <w:t xml:space="preserve"> </w:t>
            </w:r>
          </w:p>
          <w:p w14:paraId="242C7B49" w14:textId="77777777" w:rsidR="00941E4E" w:rsidRPr="00B64FBD" w:rsidRDefault="00941E4E" w:rsidP="001029CC">
            <w:pPr>
              <w:widowControl w:val="0"/>
              <w:rPr>
                <w:bCs/>
                <w:sz w:val="24"/>
                <w:szCs w:val="23"/>
              </w:rPr>
            </w:pPr>
            <w:r w:rsidRPr="00B64FBD">
              <w:rPr>
                <w:bCs/>
                <w:sz w:val="24"/>
                <w:szCs w:val="23"/>
              </w:rPr>
              <w:t>М.П.</w:t>
            </w:r>
          </w:p>
          <w:p w14:paraId="59826E0B" w14:textId="77777777" w:rsidR="00941E4E" w:rsidRPr="00B64FBD" w:rsidRDefault="00941E4E" w:rsidP="001029CC">
            <w:pPr>
              <w:rPr>
                <w:sz w:val="24"/>
                <w:szCs w:val="23"/>
              </w:rPr>
            </w:pPr>
          </w:p>
        </w:tc>
        <w:tc>
          <w:tcPr>
            <w:tcW w:w="1170" w:type="dxa"/>
          </w:tcPr>
          <w:p w14:paraId="7BC4839E" w14:textId="77777777" w:rsidR="00941E4E" w:rsidRPr="007D1594" w:rsidRDefault="00941E4E" w:rsidP="001029CC">
            <w:pPr>
              <w:widowControl w:val="0"/>
              <w:rPr>
                <w:b/>
                <w:sz w:val="23"/>
                <w:szCs w:val="23"/>
              </w:rPr>
            </w:pPr>
          </w:p>
        </w:tc>
        <w:tc>
          <w:tcPr>
            <w:tcW w:w="4075" w:type="dxa"/>
          </w:tcPr>
          <w:p w14:paraId="3CFA4C9E" w14:textId="77777777" w:rsidR="00941E4E" w:rsidRPr="007D1594" w:rsidRDefault="00941E4E" w:rsidP="001029CC">
            <w:pPr>
              <w:widowControl w:val="0"/>
              <w:rPr>
                <w:b/>
                <w:sz w:val="23"/>
                <w:szCs w:val="23"/>
              </w:rPr>
            </w:pPr>
            <w:r w:rsidRPr="007D1594">
              <w:rPr>
                <w:b/>
                <w:sz w:val="23"/>
                <w:szCs w:val="23"/>
              </w:rPr>
              <w:t>Исполнитель:</w:t>
            </w:r>
          </w:p>
          <w:p w14:paraId="567BB1A0" w14:textId="7D5DF499" w:rsidR="00941E4E" w:rsidRPr="007D1594" w:rsidRDefault="00941E4E" w:rsidP="001029CC">
            <w:pPr>
              <w:rPr>
                <w:sz w:val="23"/>
                <w:szCs w:val="23"/>
              </w:rPr>
            </w:pPr>
          </w:p>
        </w:tc>
      </w:tr>
    </w:tbl>
    <w:p w14:paraId="35CF3F7E" w14:textId="77777777" w:rsidR="00941E4E" w:rsidRDefault="00941E4E" w:rsidP="00941E4E">
      <w:pPr>
        <w:rPr>
          <w:sz w:val="23"/>
          <w:szCs w:val="23"/>
        </w:rPr>
      </w:pPr>
    </w:p>
    <w:p w14:paraId="6AC38655" w14:textId="77777777" w:rsidR="00941E4E" w:rsidRDefault="00941E4E" w:rsidP="00941E4E">
      <w:pPr>
        <w:rPr>
          <w:sz w:val="23"/>
          <w:szCs w:val="23"/>
        </w:rPr>
      </w:pPr>
    </w:p>
    <w:p w14:paraId="6A05689B" w14:textId="77777777" w:rsidR="00941E4E" w:rsidRDefault="00941E4E" w:rsidP="00941E4E">
      <w:pPr>
        <w:rPr>
          <w:sz w:val="23"/>
          <w:szCs w:val="23"/>
        </w:rPr>
      </w:pPr>
    </w:p>
    <w:p w14:paraId="6C8AFA91" w14:textId="77777777" w:rsidR="00941E4E" w:rsidRDefault="00941E4E" w:rsidP="00941E4E">
      <w:pPr>
        <w:rPr>
          <w:sz w:val="23"/>
          <w:szCs w:val="23"/>
        </w:rPr>
      </w:pPr>
    </w:p>
    <w:p w14:paraId="2ABB7AF9" w14:textId="77777777" w:rsidR="00941E4E" w:rsidRDefault="00941E4E" w:rsidP="00941E4E">
      <w:pPr>
        <w:rPr>
          <w:sz w:val="23"/>
          <w:szCs w:val="23"/>
        </w:rPr>
      </w:pPr>
    </w:p>
    <w:p w14:paraId="066D9BF4" w14:textId="77777777" w:rsidR="00D228E3" w:rsidRDefault="00D228E3" w:rsidP="00941E4E">
      <w:pPr>
        <w:rPr>
          <w:sz w:val="23"/>
          <w:szCs w:val="23"/>
        </w:rPr>
      </w:pPr>
    </w:p>
    <w:p w14:paraId="3604A16E" w14:textId="77777777" w:rsidR="00D228E3" w:rsidRDefault="00D228E3" w:rsidP="00941E4E">
      <w:pPr>
        <w:rPr>
          <w:sz w:val="23"/>
          <w:szCs w:val="23"/>
        </w:rPr>
      </w:pPr>
    </w:p>
    <w:p w14:paraId="6AB1BEDE" w14:textId="77777777" w:rsidR="00D228E3" w:rsidRDefault="00D228E3" w:rsidP="00941E4E">
      <w:pPr>
        <w:rPr>
          <w:sz w:val="23"/>
          <w:szCs w:val="23"/>
        </w:rPr>
      </w:pPr>
    </w:p>
    <w:p w14:paraId="3FF4368C" w14:textId="77777777" w:rsidR="00D228E3" w:rsidRDefault="00D228E3" w:rsidP="00941E4E">
      <w:pPr>
        <w:rPr>
          <w:sz w:val="23"/>
          <w:szCs w:val="23"/>
        </w:rPr>
      </w:pPr>
    </w:p>
    <w:p w14:paraId="16DD61EB" w14:textId="77777777" w:rsidR="00D228E3" w:rsidRDefault="00D228E3" w:rsidP="00941E4E">
      <w:pPr>
        <w:rPr>
          <w:sz w:val="23"/>
          <w:szCs w:val="23"/>
        </w:rPr>
      </w:pPr>
    </w:p>
    <w:p w14:paraId="46022BAB" w14:textId="77777777" w:rsidR="00805960" w:rsidRDefault="00805960" w:rsidP="001571C6">
      <w:pPr>
        <w:pStyle w:val="Style5"/>
        <w:widowControl/>
        <w:tabs>
          <w:tab w:val="left" w:pos="2410"/>
          <w:tab w:val="left" w:pos="4886"/>
        </w:tabs>
        <w:spacing w:line="240" w:lineRule="auto"/>
        <w:ind w:firstLine="0"/>
        <w:rPr>
          <w:sz w:val="23"/>
          <w:szCs w:val="23"/>
        </w:rPr>
      </w:pPr>
    </w:p>
    <w:p w14:paraId="5C521AE8" w14:textId="77777777" w:rsidR="002C3CF7" w:rsidRPr="001571C6" w:rsidRDefault="002C3CF7" w:rsidP="001571C6">
      <w:pPr>
        <w:pStyle w:val="Style5"/>
        <w:widowControl/>
        <w:tabs>
          <w:tab w:val="left" w:pos="2410"/>
          <w:tab w:val="left" w:pos="4886"/>
        </w:tabs>
        <w:spacing w:line="240" w:lineRule="auto"/>
        <w:ind w:firstLine="0"/>
        <w:rPr>
          <w:sz w:val="23"/>
          <w:szCs w:val="23"/>
        </w:rPr>
      </w:pPr>
    </w:p>
    <w:sectPr w:rsidR="002C3CF7" w:rsidRPr="001571C6" w:rsidSect="00372521">
      <w:footerReference w:type="default" r:id="rId7"/>
      <w:pgSz w:w="11907" w:h="16840"/>
      <w:pgMar w:top="567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2FD74" w14:textId="77777777" w:rsidR="007E7B48" w:rsidRDefault="007E7B48">
      <w:r>
        <w:separator/>
      </w:r>
    </w:p>
  </w:endnote>
  <w:endnote w:type="continuationSeparator" w:id="0">
    <w:p w14:paraId="66D8C849" w14:textId="77777777" w:rsidR="007E7B48" w:rsidRDefault="007E7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813E5" w14:textId="77777777" w:rsidR="00564C2D" w:rsidRDefault="0091635E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2C3CF7">
      <w:rPr>
        <w:noProof/>
      </w:rPr>
      <w:t>5</w:t>
    </w:r>
    <w:r>
      <w:fldChar w:fldCharType="end"/>
    </w:r>
  </w:p>
  <w:p w14:paraId="1B301328" w14:textId="77777777" w:rsidR="00564C2D" w:rsidRDefault="00564C2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5F11E" w14:textId="77777777" w:rsidR="007E7B48" w:rsidRDefault="007E7B48">
      <w:r>
        <w:separator/>
      </w:r>
    </w:p>
  </w:footnote>
  <w:footnote w:type="continuationSeparator" w:id="0">
    <w:p w14:paraId="55F51724" w14:textId="77777777" w:rsidR="007E7B48" w:rsidRDefault="007E7B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5E3"/>
    <w:rsid w:val="0000555B"/>
    <w:rsid w:val="00021CDC"/>
    <w:rsid w:val="000225D8"/>
    <w:rsid w:val="000228E8"/>
    <w:rsid w:val="000560EB"/>
    <w:rsid w:val="00071F83"/>
    <w:rsid w:val="00080D83"/>
    <w:rsid w:val="00086129"/>
    <w:rsid w:val="00091070"/>
    <w:rsid w:val="000C39AD"/>
    <w:rsid w:val="000E13F5"/>
    <w:rsid w:val="000E26AF"/>
    <w:rsid w:val="001101A6"/>
    <w:rsid w:val="00142BD0"/>
    <w:rsid w:val="001471B3"/>
    <w:rsid w:val="001571C6"/>
    <w:rsid w:val="00164196"/>
    <w:rsid w:val="001704FC"/>
    <w:rsid w:val="0019138D"/>
    <w:rsid w:val="001976D2"/>
    <w:rsid w:val="001B0D5B"/>
    <w:rsid w:val="001B4F3F"/>
    <w:rsid w:val="001C388D"/>
    <w:rsid w:val="001C43D9"/>
    <w:rsid w:val="001E4291"/>
    <w:rsid w:val="001F28C4"/>
    <w:rsid w:val="001F76C2"/>
    <w:rsid w:val="002054DB"/>
    <w:rsid w:val="00206C62"/>
    <w:rsid w:val="00207FD1"/>
    <w:rsid w:val="00234436"/>
    <w:rsid w:val="00245974"/>
    <w:rsid w:val="002553AB"/>
    <w:rsid w:val="0027141D"/>
    <w:rsid w:val="002870BD"/>
    <w:rsid w:val="002B0B1E"/>
    <w:rsid w:val="002B6E7E"/>
    <w:rsid w:val="002C3CF7"/>
    <w:rsid w:val="002C69A0"/>
    <w:rsid w:val="002D0240"/>
    <w:rsid w:val="002E5F12"/>
    <w:rsid w:val="00304416"/>
    <w:rsid w:val="003110DB"/>
    <w:rsid w:val="00323ED7"/>
    <w:rsid w:val="00326142"/>
    <w:rsid w:val="003454BD"/>
    <w:rsid w:val="00345A73"/>
    <w:rsid w:val="0034614C"/>
    <w:rsid w:val="00357F4A"/>
    <w:rsid w:val="00362F9A"/>
    <w:rsid w:val="00366E8E"/>
    <w:rsid w:val="00372521"/>
    <w:rsid w:val="00385F78"/>
    <w:rsid w:val="0039273C"/>
    <w:rsid w:val="003B5359"/>
    <w:rsid w:val="003C2F23"/>
    <w:rsid w:val="003D3FAF"/>
    <w:rsid w:val="003E2E9E"/>
    <w:rsid w:val="003E6FB1"/>
    <w:rsid w:val="003F3CD0"/>
    <w:rsid w:val="004018BA"/>
    <w:rsid w:val="004217D3"/>
    <w:rsid w:val="00437775"/>
    <w:rsid w:val="00457F66"/>
    <w:rsid w:val="00462E67"/>
    <w:rsid w:val="004736CA"/>
    <w:rsid w:val="00485474"/>
    <w:rsid w:val="00486D89"/>
    <w:rsid w:val="004A2516"/>
    <w:rsid w:val="004B020E"/>
    <w:rsid w:val="004D1CC0"/>
    <w:rsid w:val="004D3240"/>
    <w:rsid w:val="004D45AF"/>
    <w:rsid w:val="004D4D9E"/>
    <w:rsid w:val="004E3174"/>
    <w:rsid w:val="005053A8"/>
    <w:rsid w:val="00510DF6"/>
    <w:rsid w:val="00524BAD"/>
    <w:rsid w:val="00531D06"/>
    <w:rsid w:val="00564C2D"/>
    <w:rsid w:val="005A2A38"/>
    <w:rsid w:val="005A3BC8"/>
    <w:rsid w:val="005C6BB0"/>
    <w:rsid w:val="005D6126"/>
    <w:rsid w:val="005E063C"/>
    <w:rsid w:val="005E41DA"/>
    <w:rsid w:val="005F1D71"/>
    <w:rsid w:val="0062755F"/>
    <w:rsid w:val="0063219E"/>
    <w:rsid w:val="006445E3"/>
    <w:rsid w:val="00651B20"/>
    <w:rsid w:val="00651E2D"/>
    <w:rsid w:val="00664731"/>
    <w:rsid w:val="006A0933"/>
    <w:rsid w:val="006A624C"/>
    <w:rsid w:val="006B0759"/>
    <w:rsid w:val="006B3151"/>
    <w:rsid w:val="006B3389"/>
    <w:rsid w:val="006C1DA1"/>
    <w:rsid w:val="006D7899"/>
    <w:rsid w:val="00700DC7"/>
    <w:rsid w:val="00724B5D"/>
    <w:rsid w:val="00791875"/>
    <w:rsid w:val="007A4801"/>
    <w:rsid w:val="007B7CE2"/>
    <w:rsid w:val="007D0213"/>
    <w:rsid w:val="007D0D0E"/>
    <w:rsid w:val="007D1594"/>
    <w:rsid w:val="007D6C0B"/>
    <w:rsid w:val="007E0091"/>
    <w:rsid w:val="007E04DE"/>
    <w:rsid w:val="007E084B"/>
    <w:rsid w:val="007E0E9A"/>
    <w:rsid w:val="007E6A89"/>
    <w:rsid w:val="007E7B48"/>
    <w:rsid w:val="007F4513"/>
    <w:rsid w:val="00805960"/>
    <w:rsid w:val="0081336A"/>
    <w:rsid w:val="00813A1F"/>
    <w:rsid w:val="00836962"/>
    <w:rsid w:val="00852B52"/>
    <w:rsid w:val="0086006B"/>
    <w:rsid w:val="0087079C"/>
    <w:rsid w:val="008B066F"/>
    <w:rsid w:val="008C7D75"/>
    <w:rsid w:val="008D08DE"/>
    <w:rsid w:val="008E2699"/>
    <w:rsid w:val="008F5CC4"/>
    <w:rsid w:val="00900DF9"/>
    <w:rsid w:val="0091635E"/>
    <w:rsid w:val="00930719"/>
    <w:rsid w:val="00935AFC"/>
    <w:rsid w:val="00941E4E"/>
    <w:rsid w:val="00947A02"/>
    <w:rsid w:val="00976401"/>
    <w:rsid w:val="00987384"/>
    <w:rsid w:val="009876A9"/>
    <w:rsid w:val="009A594B"/>
    <w:rsid w:val="009A65A3"/>
    <w:rsid w:val="009B4EAB"/>
    <w:rsid w:val="009B5238"/>
    <w:rsid w:val="009B6E40"/>
    <w:rsid w:val="009C7293"/>
    <w:rsid w:val="009E5148"/>
    <w:rsid w:val="00A01C71"/>
    <w:rsid w:val="00A121B8"/>
    <w:rsid w:val="00A25530"/>
    <w:rsid w:val="00A442AA"/>
    <w:rsid w:val="00A46375"/>
    <w:rsid w:val="00A57FD9"/>
    <w:rsid w:val="00A61916"/>
    <w:rsid w:val="00A650AC"/>
    <w:rsid w:val="00AA62DE"/>
    <w:rsid w:val="00AC2F79"/>
    <w:rsid w:val="00AD7160"/>
    <w:rsid w:val="00AE7DB9"/>
    <w:rsid w:val="00AF2BB3"/>
    <w:rsid w:val="00AF63BE"/>
    <w:rsid w:val="00B25894"/>
    <w:rsid w:val="00B2703C"/>
    <w:rsid w:val="00B50BCB"/>
    <w:rsid w:val="00B51C60"/>
    <w:rsid w:val="00B64FBD"/>
    <w:rsid w:val="00B776B0"/>
    <w:rsid w:val="00B833F6"/>
    <w:rsid w:val="00B834AF"/>
    <w:rsid w:val="00B9284B"/>
    <w:rsid w:val="00BA2B33"/>
    <w:rsid w:val="00BC2823"/>
    <w:rsid w:val="00BC7BBE"/>
    <w:rsid w:val="00BD49FF"/>
    <w:rsid w:val="00BE348C"/>
    <w:rsid w:val="00BF106D"/>
    <w:rsid w:val="00C078CA"/>
    <w:rsid w:val="00C17D2E"/>
    <w:rsid w:val="00C24A33"/>
    <w:rsid w:val="00C46665"/>
    <w:rsid w:val="00C46CC3"/>
    <w:rsid w:val="00C70363"/>
    <w:rsid w:val="00C70655"/>
    <w:rsid w:val="00C83812"/>
    <w:rsid w:val="00CB48A9"/>
    <w:rsid w:val="00CB6EAF"/>
    <w:rsid w:val="00CC0848"/>
    <w:rsid w:val="00CE10C7"/>
    <w:rsid w:val="00CF7BBD"/>
    <w:rsid w:val="00D01623"/>
    <w:rsid w:val="00D228E3"/>
    <w:rsid w:val="00D331D6"/>
    <w:rsid w:val="00D428A0"/>
    <w:rsid w:val="00D4353D"/>
    <w:rsid w:val="00D51A17"/>
    <w:rsid w:val="00D653F4"/>
    <w:rsid w:val="00DA3B2F"/>
    <w:rsid w:val="00DA7E17"/>
    <w:rsid w:val="00DC460B"/>
    <w:rsid w:val="00DD44AD"/>
    <w:rsid w:val="00E078DE"/>
    <w:rsid w:val="00E20C9D"/>
    <w:rsid w:val="00E345BB"/>
    <w:rsid w:val="00EE4300"/>
    <w:rsid w:val="00EE531C"/>
    <w:rsid w:val="00EF1FA3"/>
    <w:rsid w:val="00F02531"/>
    <w:rsid w:val="00F3383D"/>
    <w:rsid w:val="00F379AE"/>
    <w:rsid w:val="00F40344"/>
    <w:rsid w:val="00F80C0E"/>
    <w:rsid w:val="00F91BA4"/>
    <w:rsid w:val="00FA5197"/>
    <w:rsid w:val="00FB6F21"/>
    <w:rsid w:val="00FC41FA"/>
    <w:rsid w:val="00FE01C1"/>
    <w:rsid w:val="00FF2829"/>
    <w:rsid w:val="00FF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0DDC4"/>
  <w15:docId w15:val="{5371A72A-D584-432B-9975-ED266CEC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45E3"/>
    <w:pPr>
      <w:keepNext/>
      <w:jc w:val="right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45E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rsid w:val="006445E3"/>
    <w:pPr>
      <w:spacing w:after="120"/>
    </w:pPr>
    <w:rPr>
      <w:sz w:val="24"/>
    </w:rPr>
  </w:style>
  <w:style w:type="character" w:customStyle="1" w:styleId="a4">
    <w:name w:val="Основной текст Знак"/>
    <w:basedOn w:val="a0"/>
    <w:link w:val="a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6445E3"/>
    <w:pPr>
      <w:ind w:firstLine="851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6445E3"/>
    <w:pPr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rsid w:val="006445E3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445E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rsid w:val="006445E3"/>
    <w:pPr>
      <w:spacing w:line="360" w:lineRule="auto"/>
      <w:ind w:firstLine="284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9">
    <w:name w:val="Font Style19"/>
    <w:rsid w:val="006445E3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6445E3"/>
    <w:pPr>
      <w:widowControl w:val="0"/>
      <w:autoSpaceDE w:val="0"/>
      <w:autoSpaceDN w:val="0"/>
      <w:adjustRightInd w:val="0"/>
      <w:spacing w:line="322" w:lineRule="exact"/>
      <w:ind w:firstLine="960"/>
    </w:pPr>
    <w:rPr>
      <w:sz w:val="24"/>
      <w:szCs w:val="24"/>
    </w:rPr>
  </w:style>
  <w:style w:type="paragraph" w:customStyle="1" w:styleId="ConsPlusNormal">
    <w:name w:val="ConsPlusNormal"/>
    <w:link w:val="ConsPlusNormal0"/>
    <w:rsid w:val="006445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445E3"/>
    <w:rPr>
      <w:rFonts w:ascii="Arial" w:eastAsia="Times New Roman" w:hAnsi="Arial" w:cs="Times New Roman"/>
      <w:lang w:eastAsia="ru-RU"/>
    </w:rPr>
  </w:style>
  <w:style w:type="paragraph" w:customStyle="1" w:styleId="a7">
    <w:name w:val="Обычный.Нормальный абзац"/>
    <w:link w:val="a8"/>
    <w:rsid w:val="006445E3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бычный.Нормальный абзац Знак"/>
    <w:link w:val="a7"/>
    <w:rsid w:val="006445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6445E3"/>
    <w:rPr>
      <w:rFonts w:ascii="Times New Roman" w:hAnsi="Times New Roman" w:cs="Times New Roman" w:hint="default"/>
      <w:sz w:val="26"/>
      <w:szCs w:val="26"/>
    </w:rPr>
  </w:style>
  <w:style w:type="character" w:styleId="a9">
    <w:name w:val="Hyperlink"/>
    <w:semiHidden/>
    <w:rsid w:val="006445E3"/>
    <w:rPr>
      <w:color w:val="0000FF"/>
      <w:u w:val="single"/>
    </w:rPr>
  </w:style>
  <w:style w:type="paragraph" w:styleId="aa">
    <w:name w:val="footer"/>
    <w:basedOn w:val="a"/>
    <w:link w:val="ab"/>
    <w:uiPriority w:val="99"/>
    <w:unhideWhenUsed/>
    <w:rsid w:val="006445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C1D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C1DA1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e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e"/>
    <w:uiPriority w:val="59"/>
    <w:rsid w:val="001571C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0">
    <w:name w:val="Сетка таблицы21"/>
    <w:basedOn w:val="a1"/>
    <w:next w:val="ae"/>
    <w:uiPriority w:val="59"/>
    <w:rsid w:val="0063219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0">
    <w:name w:val="Сетка таблицы22"/>
    <w:basedOn w:val="a1"/>
    <w:next w:val="ae"/>
    <w:uiPriority w:val="59"/>
    <w:rsid w:val="00D4353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List Paragraph"/>
    <w:basedOn w:val="a"/>
    <w:uiPriority w:val="34"/>
    <w:qFormat/>
    <w:rsid w:val="005E4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55D4A-526E-476F-90A1-949CC6D7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2011</Words>
  <Characters>11464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beregina</dc:creator>
  <cp:lastModifiedBy>DS5</cp:lastModifiedBy>
  <cp:revision>4</cp:revision>
  <cp:lastPrinted>2026-09-04T08:15:00Z</cp:lastPrinted>
  <dcterms:created xsi:type="dcterms:W3CDTF">2026-09-04T08:07:00Z</dcterms:created>
  <dcterms:modified xsi:type="dcterms:W3CDTF">2026-09-04T08:24:00Z</dcterms:modified>
</cp:coreProperties>
</file>