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037E96" w14:textId="77777777" w:rsidR="004C2E15" w:rsidRPr="002631F9" w:rsidRDefault="004C2E15" w:rsidP="009B2AFD">
      <w:pPr>
        <w:jc w:val="right"/>
        <w:rPr>
          <w:b/>
        </w:rPr>
      </w:pPr>
    </w:p>
    <w:p w14:paraId="461C1DDA" w14:textId="77777777" w:rsidR="00C17634" w:rsidRPr="002631F9" w:rsidRDefault="00BF785F" w:rsidP="009B2AFD">
      <w:pPr>
        <w:ind w:left="-426" w:right="-1"/>
        <w:jc w:val="center"/>
        <w:rPr>
          <w:b/>
        </w:rPr>
      </w:pPr>
      <w:r w:rsidRPr="002631F9">
        <w:rPr>
          <w:b/>
        </w:rPr>
        <w:t xml:space="preserve"> Контракт № </w:t>
      </w:r>
      <w:r w:rsidR="00FA4FAA" w:rsidRPr="002631F9">
        <w:rPr>
          <w:b/>
        </w:rPr>
        <w:t>____________________</w:t>
      </w:r>
    </w:p>
    <w:p w14:paraId="3FB21A79" w14:textId="77777777" w:rsidR="00BF36DD" w:rsidRPr="002631F9" w:rsidRDefault="00BF36DD" w:rsidP="009B2AFD">
      <w:pPr>
        <w:ind w:left="-426" w:right="-1"/>
        <w:jc w:val="center"/>
        <w:rPr>
          <w:b/>
        </w:rPr>
      </w:pPr>
    </w:p>
    <w:p w14:paraId="2EAE6B7A" w14:textId="77777777" w:rsidR="00BF36DD" w:rsidRPr="002631F9" w:rsidRDefault="00C17634" w:rsidP="009B2AFD">
      <w:pPr>
        <w:ind w:left="-426" w:right="-1"/>
        <w:jc w:val="center"/>
        <w:rPr>
          <w:b/>
        </w:rPr>
      </w:pPr>
      <w:r w:rsidRPr="002631F9">
        <w:rPr>
          <w:b/>
        </w:rPr>
        <w:t>(ИКЗ:</w:t>
      </w:r>
      <w:r w:rsidRPr="002631F9">
        <w:t xml:space="preserve"> </w:t>
      </w:r>
      <w:r w:rsidR="00FA4FAA" w:rsidRPr="002631F9">
        <w:rPr>
          <w:b/>
        </w:rPr>
        <w:t>___________________________________________________</w:t>
      </w:r>
      <w:r w:rsidR="00BF36DD" w:rsidRPr="002631F9">
        <w:rPr>
          <w:b/>
        </w:rPr>
        <w:t>)</w:t>
      </w:r>
    </w:p>
    <w:p w14:paraId="745DE0CA" w14:textId="77777777" w:rsidR="00BF36DD" w:rsidRPr="002631F9" w:rsidRDefault="00BF36DD" w:rsidP="009B2AFD">
      <w:pPr>
        <w:jc w:val="center"/>
        <w:rPr>
          <w:b/>
        </w:rPr>
      </w:pPr>
    </w:p>
    <w:p w14:paraId="50858B6F" w14:textId="0B15BB28" w:rsidR="00BF36DD" w:rsidRPr="002631F9" w:rsidRDefault="00BF36DD" w:rsidP="009B2AFD">
      <w:pPr>
        <w:rPr>
          <w:b/>
        </w:rPr>
      </w:pPr>
      <w:r w:rsidRPr="002631F9">
        <w:rPr>
          <w:b/>
        </w:rPr>
        <w:t xml:space="preserve">г. Санкт-Петербург </w:t>
      </w:r>
      <w:r w:rsidRPr="002631F9">
        <w:rPr>
          <w:b/>
        </w:rPr>
        <w:tab/>
        <w:t xml:space="preserve"> </w:t>
      </w:r>
      <w:r w:rsidRPr="002631F9">
        <w:rPr>
          <w:b/>
        </w:rPr>
        <w:tab/>
        <w:t xml:space="preserve">          </w:t>
      </w:r>
      <w:r w:rsidRPr="002631F9">
        <w:rPr>
          <w:b/>
        </w:rPr>
        <w:tab/>
      </w:r>
      <w:r w:rsidRPr="002631F9">
        <w:rPr>
          <w:b/>
        </w:rPr>
        <w:tab/>
      </w:r>
      <w:r w:rsidRPr="002631F9">
        <w:rPr>
          <w:b/>
        </w:rPr>
        <w:tab/>
        <w:t xml:space="preserve">                      </w:t>
      </w:r>
      <w:r w:rsidR="002631F9">
        <w:rPr>
          <w:b/>
        </w:rPr>
        <w:t xml:space="preserve">      </w:t>
      </w:r>
      <w:proofErr w:type="gramStart"/>
      <w:r w:rsidR="002631F9">
        <w:rPr>
          <w:b/>
        </w:rPr>
        <w:t xml:space="preserve">   </w:t>
      </w:r>
      <w:r w:rsidRPr="002631F9">
        <w:rPr>
          <w:b/>
        </w:rPr>
        <w:t>«</w:t>
      </w:r>
      <w:proofErr w:type="gramEnd"/>
      <w:r w:rsidRPr="002631F9">
        <w:rPr>
          <w:b/>
        </w:rPr>
        <w:t>___» ________ 202</w:t>
      </w:r>
      <w:r w:rsidR="0004488F">
        <w:rPr>
          <w:b/>
        </w:rPr>
        <w:t>6</w:t>
      </w:r>
      <w:r w:rsidRPr="002631F9">
        <w:rPr>
          <w:b/>
        </w:rPr>
        <w:t> г.</w:t>
      </w:r>
    </w:p>
    <w:p w14:paraId="2E430A73" w14:textId="77777777" w:rsidR="00BF36DD" w:rsidRPr="002631F9" w:rsidRDefault="00BF36DD" w:rsidP="009B2AFD">
      <w:pPr>
        <w:ind w:firstLine="720"/>
        <w:jc w:val="both"/>
      </w:pPr>
    </w:p>
    <w:p w14:paraId="5CF4B18C" w14:textId="618E3BA0" w:rsidR="009206EA" w:rsidRPr="002631F9" w:rsidRDefault="00C00CC1" w:rsidP="009B2AFD">
      <w:pPr>
        <w:ind w:firstLine="360"/>
        <w:jc w:val="both"/>
      </w:pPr>
      <w:r w:rsidRPr="002631F9">
        <w:t>______________________________________________</w:t>
      </w:r>
      <w:r w:rsidR="00C17634" w:rsidRPr="002631F9">
        <w:t xml:space="preserve"> </w:t>
      </w:r>
      <w:r w:rsidR="00C17634" w:rsidRPr="002631F9">
        <w:rPr>
          <w:b/>
        </w:rPr>
        <w:t xml:space="preserve">«Поставщик», </w:t>
      </w:r>
      <w:r w:rsidR="00C17634" w:rsidRPr="002631F9">
        <w:t xml:space="preserve">в лице </w:t>
      </w:r>
      <w:r w:rsidRPr="002631F9">
        <w:t>___________________________________</w:t>
      </w:r>
      <w:r w:rsidR="00C17634" w:rsidRPr="002631F9">
        <w:rPr>
          <w:b/>
        </w:rPr>
        <w:t xml:space="preserve"> </w:t>
      </w:r>
      <w:r w:rsidR="00C17634" w:rsidRPr="002631F9">
        <w:t xml:space="preserve">действующего на основании </w:t>
      </w:r>
      <w:r w:rsidRPr="002631F9">
        <w:t>___________________</w:t>
      </w:r>
      <w:r w:rsidR="00C17634" w:rsidRPr="002631F9">
        <w:t xml:space="preserve"> , с одной стороны, и Государственное казенное учреждение «Управление строительства Ленинградской области» (ГКУ «УС ЛО»), именуемое в дальнейшем </w:t>
      </w:r>
      <w:r w:rsidR="00C17634" w:rsidRPr="002631F9">
        <w:rPr>
          <w:b/>
        </w:rPr>
        <w:t xml:space="preserve">«Государственный Заказчик», </w:t>
      </w:r>
      <w:r w:rsidR="00C17634" w:rsidRPr="002631F9">
        <w:t xml:space="preserve">в лице руководителя </w:t>
      </w:r>
      <w:r w:rsidR="00B860B6">
        <w:t>______________________</w:t>
      </w:r>
      <w:r w:rsidR="00C17634" w:rsidRPr="002631F9">
        <w:t xml:space="preserve">, </w:t>
      </w:r>
      <w:r w:rsidR="009206EA" w:rsidRPr="002631F9">
        <w:t xml:space="preserve">действующего на основании </w:t>
      </w:r>
      <w:r w:rsidR="00592960" w:rsidRPr="002631F9">
        <w:t>Устава</w:t>
      </w:r>
      <w:r w:rsidR="0030612C">
        <w:t xml:space="preserve">, </w:t>
      </w:r>
      <w:r w:rsidR="009206EA" w:rsidRPr="002631F9">
        <w:t>с другой стороны, далее вместе именуемые «Стороны», руководствуясь Гражданским кодексом Российской Федерации, п.</w:t>
      </w:r>
      <w:r w:rsidR="00B85D2E" w:rsidRPr="002631F9">
        <w:t xml:space="preserve"> </w:t>
      </w:r>
      <w:r w:rsidR="009206EA" w:rsidRPr="002631F9">
        <w:t>4 ч.</w:t>
      </w:r>
      <w:r w:rsidR="00B85D2E" w:rsidRPr="002631F9">
        <w:t xml:space="preserve"> </w:t>
      </w:r>
      <w:r w:rsidR="009206EA" w:rsidRPr="002631F9">
        <w:t>1 ст.</w:t>
      </w:r>
      <w:r w:rsidR="00B85D2E" w:rsidRPr="002631F9">
        <w:t xml:space="preserve"> </w:t>
      </w:r>
      <w:r w:rsidR="009206EA" w:rsidRPr="002631F9">
        <w:t xml:space="preserve">93 </w:t>
      </w:r>
      <w:r w:rsidR="009206EA" w:rsidRPr="002631F9">
        <w:rPr>
          <w:bCs/>
          <w:iCs/>
        </w:rPr>
        <w:t>Закона</w:t>
      </w:r>
      <w:r w:rsidR="00592960" w:rsidRPr="002631F9">
        <w:rPr>
          <w:bCs/>
          <w:iCs/>
        </w:rPr>
        <w:t xml:space="preserve"> </w:t>
      </w:r>
      <w:r w:rsidR="009206EA" w:rsidRPr="002631F9">
        <w:rPr>
          <w:bCs/>
          <w:iCs/>
        </w:rPr>
        <w:t>от 05.04.2013 года №</w:t>
      </w:r>
      <w:r w:rsidR="00B85D2E" w:rsidRPr="002631F9">
        <w:rPr>
          <w:bCs/>
          <w:iCs/>
        </w:rPr>
        <w:t xml:space="preserve"> </w:t>
      </w:r>
      <w:r w:rsidR="009206EA" w:rsidRPr="002631F9">
        <w:rPr>
          <w:bCs/>
          <w:iCs/>
        </w:rPr>
        <w:t>44-</w:t>
      </w:r>
      <w:r w:rsidR="005B300D">
        <w:rPr>
          <w:bCs/>
          <w:iCs/>
        </w:rPr>
        <w:t>ФЗ «О </w:t>
      </w:r>
      <w:r w:rsidR="009206EA" w:rsidRPr="002631F9">
        <w:rPr>
          <w:bCs/>
          <w:iCs/>
        </w:rPr>
        <w:t>контрактной системе в сфере закупок товаров, работ, услуг для обеспечения государственных и муниципальных нужд»</w:t>
      </w:r>
      <w:r w:rsidR="009206EA" w:rsidRPr="002631F9">
        <w:t xml:space="preserve"> </w:t>
      </w:r>
      <w:r w:rsidR="00B85D2E" w:rsidRPr="002631F9">
        <w:t xml:space="preserve">(далее – Закон о контрактной системе) </w:t>
      </w:r>
      <w:r w:rsidR="009206EA" w:rsidRPr="002631F9">
        <w:t xml:space="preserve">и другими законодательными и нормативными актами РФ, заключили настоящий </w:t>
      </w:r>
      <w:r w:rsidR="008A6D03" w:rsidRPr="002631F9">
        <w:t>Контракт</w:t>
      </w:r>
      <w:r w:rsidR="009206EA" w:rsidRPr="002631F9">
        <w:t xml:space="preserve"> о нижеследующем:</w:t>
      </w:r>
    </w:p>
    <w:p w14:paraId="324C248C" w14:textId="77777777" w:rsidR="004C2E15" w:rsidRPr="002631F9" w:rsidRDefault="004C2E15" w:rsidP="009B2AFD">
      <w:pPr>
        <w:jc w:val="center"/>
        <w:rPr>
          <w:b/>
        </w:rPr>
      </w:pPr>
    </w:p>
    <w:p w14:paraId="2E22DCC9" w14:textId="77777777" w:rsidR="004C2E15" w:rsidRPr="002631F9" w:rsidRDefault="004C2E15" w:rsidP="009B2AFD">
      <w:pPr>
        <w:numPr>
          <w:ilvl w:val="0"/>
          <w:numId w:val="6"/>
        </w:numPr>
        <w:jc w:val="center"/>
        <w:rPr>
          <w:b/>
        </w:rPr>
      </w:pPr>
      <w:r w:rsidRPr="002631F9">
        <w:rPr>
          <w:b/>
        </w:rPr>
        <w:t xml:space="preserve">ПРЕДМЕТ </w:t>
      </w:r>
      <w:r w:rsidR="00B85D2E" w:rsidRPr="002631F9">
        <w:rPr>
          <w:b/>
        </w:rPr>
        <w:t>КОНТРАКТА</w:t>
      </w:r>
    </w:p>
    <w:p w14:paraId="0A7CE144" w14:textId="77777777" w:rsidR="004C2E15" w:rsidRPr="002631F9" w:rsidRDefault="004C2E15" w:rsidP="009B2AFD">
      <w:pPr>
        <w:pStyle w:val="ConsNormal"/>
        <w:tabs>
          <w:tab w:val="left" w:pos="426"/>
          <w:tab w:val="left" w:pos="993"/>
        </w:tabs>
        <w:ind w:right="0" w:firstLine="0"/>
        <w:rPr>
          <w:b/>
          <w:sz w:val="24"/>
          <w:szCs w:val="24"/>
        </w:rPr>
      </w:pPr>
    </w:p>
    <w:p w14:paraId="73DAA3CC" w14:textId="7C616091" w:rsidR="004C2E15" w:rsidRPr="002631F9" w:rsidRDefault="004C2E15" w:rsidP="009B2AFD">
      <w:pPr>
        <w:pStyle w:val="ConsNormal"/>
        <w:numPr>
          <w:ilvl w:val="1"/>
          <w:numId w:val="6"/>
        </w:numPr>
        <w:tabs>
          <w:tab w:val="left" w:pos="426"/>
          <w:tab w:val="left" w:pos="567"/>
        </w:tabs>
        <w:ind w:left="0" w:right="0" w:firstLine="851"/>
        <w:jc w:val="both"/>
        <w:rPr>
          <w:rFonts w:ascii="Times New Roman" w:hAnsi="Times New Roman" w:cs="Times New Roman"/>
          <w:sz w:val="24"/>
          <w:szCs w:val="24"/>
        </w:rPr>
      </w:pPr>
      <w:r w:rsidRPr="002631F9">
        <w:rPr>
          <w:rFonts w:ascii="Times New Roman" w:hAnsi="Times New Roman" w:cs="Times New Roman"/>
          <w:sz w:val="24"/>
          <w:szCs w:val="24"/>
        </w:rPr>
        <w:t xml:space="preserve"> По настоящему </w:t>
      </w:r>
      <w:r w:rsidR="00B85D2E" w:rsidRPr="002631F9">
        <w:rPr>
          <w:rFonts w:ascii="Times New Roman" w:hAnsi="Times New Roman" w:cs="Times New Roman"/>
          <w:sz w:val="24"/>
          <w:szCs w:val="24"/>
        </w:rPr>
        <w:t>Контракту</w:t>
      </w:r>
      <w:r w:rsidRPr="002631F9">
        <w:rPr>
          <w:rFonts w:ascii="Times New Roman" w:hAnsi="Times New Roman" w:cs="Times New Roman"/>
          <w:sz w:val="24"/>
          <w:szCs w:val="24"/>
        </w:rPr>
        <w:t xml:space="preserve"> </w:t>
      </w:r>
      <w:r w:rsidR="009206EA" w:rsidRPr="002631F9">
        <w:rPr>
          <w:rFonts w:ascii="Times New Roman" w:hAnsi="Times New Roman" w:cs="Times New Roman"/>
          <w:sz w:val="24"/>
          <w:szCs w:val="24"/>
        </w:rPr>
        <w:t>Поставщик обязуется осуществить</w:t>
      </w:r>
      <w:r w:rsidR="00705C40" w:rsidRPr="002631F9">
        <w:rPr>
          <w:rFonts w:ascii="Times New Roman" w:hAnsi="Times New Roman" w:cs="Times New Roman"/>
          <w:sz w:val="24"/>
          <w:szCs w:val="24"/>
        </w:rPr>
        <w:t xml:space="preserve"> поставку </w:t>
      </w:r>
      <w:r w:rsidR="00A732AE">
        <w:rPr>
          <w:rFonts w:ascii="Times New Roman" w:hAnsi="Times New Roman" w:cs="Times New Roman"/>
          <w:sz w:val="24"/>
          <w:szCs w:val="24"/>
        </w:rPr>
        <w:t>канцелярских товаров</w:t>
      </w:r>
      <w:r w:rsidR="0094329C">
        <w:rPr>
          <w:rFonts w:ascii="Times New Roman" w:hAnsi="Times New Roman" w:cs="Times New Roman"/>
          <w:sz w:val="24"/>
          <w:szCs w:val="24"/>
        </w:rPr>
        <w:t xml:space="preserve"> </w:t>
      </w:r>
      <w:r w:rsidRPr="002631F9">
        <w:rPr>
          <w:rFonts w:ascii="Times New Roman" w:hAnsi="Times New Roman" w:cs="Times New Roman"/>
          <w:sz w:val="24"/>
          <w:szCs w:val="24"/>
        </w:rPr>
        <w:t>(далее – Товар)</w:t>
      </w:r>
      <w:r w:rsidRPr="002631F9">
        <w:rPr>
          <w:rFonts w:ascii="Times New Roman" w:hAnsi="Times New Roman" w:cs="Times New Roman"/>
          <w:b/>
          <w:sz w:val="24"/>
          <w:szCs w:val="24"/>
        </w:rPr>
        <w:t xml:space="preserve"> </w:t>
      </w:r>
      <w:r w:rsidR="00DB12F8" w:rsidRPr="002631F9">
        <w:rPr>
          <w:rFonts w:ascii="Times New Roman" w:hAnsi="Times New Roman" w:cs="Times New Roman"/>
          <w:sz w:val="24"/>
          <w:szCs w:val="24"/>
        </w:rPr>
        <w:t>для нужд</w:t>
      </w:r>
      <w:r w:rsidR="000B1F2E" w:rsidRPr="002631F9">
        <w:rPr>
          <w:rFonts w:ascii="Times New Roman" w:hAnsi="Times New Roman" w:cs="Times New Roman"/>
          <w:b/>
          <w:sz w:val="24"/>
          <w:szCs w:val="24"/>
        </w:rPr>
        <w:t xml:space="preserve"> </w:t>
      </w:r>
      <w:r w:rsidR="00C17634" w:rsidRPr="002631F9">
        <w:rPr>
          <w:rFonts w:ascii="Times New Roman" w:hAnsi="Times New Roman" w:cs="Times New Roman"/>
          <w:b/>
          <w:sz w:val="24"/>
          <w:szCs w:val="24"/>
        </w:rPr>
        <w:t>ГКУ «УС ЛО»</w:t>
      </w:r>
      <w:r w:rsidR="000B1F2E" w:rsidRPr="002631F9">
        <w:rPr>
          <w:rFonts w:ascii="Times New Roman" w:hAnsi="Times New Roman" w:cs="Times New Roman"/>
          <w:sz w:val="24"/>
          <w:szCs w:val="24"/>
        </w:rPr>
        <w:t xml:space="preserve"> </w:t>
      </w:r>
      <w:r w:rsidR="001628B4" w:rsidRPr="002631F9">
        <w:rPr>
          <w:rFonts w:ascii="Times New Roman" w:hAnsi="Times New Roman" w:cs="Times New Roman"/>
          <w:sz w:val="24"/>
          <w:szCs w:val="24"/>
        </w:rPr>
        <w:t>в</w:t>
      </w:r>
      <w:r w:rsidRPr="002631F9">
        <w:rPr>
          <w:rFonts w:ascii="Times New Roman" w:hAnsi="Times New Roman" w:cs="Times New Roman"/>
          <w:sz w:val="24"/>
          <w:szCs w:val="24"/>
        </w:rPr>
        <w:t xml:space="preserve"> соответствии с</w:t>
      </w:r>
      <w:r w:rsidR="009C088B" w:rsidRPr="002631F9">
        <w:rPr>
          <w:rFonts w:ascii="Times New Roman" w:hAnsi="Times New Roman" w:cs="Times New Roman"/>
          <w:sz w:val="24"/>
          <w:szCs w:val="24"/>
        </w:rPr>
        <w:t>о Спецификацией</w:t>
      </w:r>
      <w:r w:rsidRPr="002631F9">
        <w:rPr>
          <w:rFonts w:ascii="Times New Roman" w:hAnsi="Times New Roman" w:cs="Times New Roman"/>
          <w:sz w:val="24"/>
          <w:szCs w:val="24"/>
        </w:rPr>
        <w:t xml:space="preserve"> (Приложение №1 к настоящему </w:t>
      </w:r>
      <w:r w:rsidR="00B85D2E" w:rsidRPr="002631F9">
        <w:rPr>
          <w:rFonts w:ascii="Times New Roman" w:hAnsi="Times New Roman" w:cs="Times New Roman"/>
          <w:sz w:val="24"/>
          <w:szCs w:val="24"/>
        </w:rPr>
        <w:t>Контракту</w:t>
      </w:r>
      <w:r w:rsidRPr="002631F9">
        <w:rPr>
          <w:rFonts w:ascii="Times New Roman" w:hAnsi="Times New Roman" w:cs="Times New Roman"/>
          <w:sz w:val="24"/>
          <w:szCs w:val="24"/>
        </w:rPr>
        <w:t>), а Заказчик обязуется принять и оплатить поставленный Товар.</w:t>
      </w:r>
    </w:p>
    <w:p w14:paraId="25CACEDC" w14:textId="77777777" w:rsidR="004C2E15" w:rsidRPr="002631F9" w:rsidRDefault="004C2E15" w:rsidP="009B2AFD">
      <w:pPr>
        <w:pStyle w:val="ConsNormal"/>
        <w:tabs>
          <w:tab w:val="left" w:pos="426"/>
          <w:tab w:val="left" w:pos="567"/>
        </w:tabs>
        <w:ind w:right="0" w:firstLine="0"/>
        <w:rPr>
          <w:rFonts w:ascii="Times New Roman" w:hAnsi="Times New Roman"/>
          <w:b/>
          <w:sz w:val="24"/>
          <w:szCs w:val="24"/>
        </w:rPr>
      </w:pPr>
    </w:p>
    <w:p w14:paraId="706E8A3D" w14:textId="77777777" w:rsidR="004C2E15" w:rsidRPr="002631F9" w:rsidRDefault="004C2E15" w:rsidP="009B2AFD">
      <w:pPr>
        <w:pStyle w:val="a6"/>
        <w:spacing w:after="0"/>
        <w:ind w:left="0"/>
        <w:jc w:val="center"/>
        <w:rPr>
          <w:rFonts w:ascii="Times New Roman" w:hAnsi="Times New Roman"/>
          <w:b/>
          <w:caps/>
          <w:sz w:val="24"/>
          <w:szCs w:val="24"/>
        </w:rPr>
      </w:pPr>
      <w:r w:rsidRPr="002631F9">
        <w:rPr>
          <w:rFonts w:ascii="Times New Roman" w:hAnsi="Times New Roman"/>
          <w:b/>
          <w:sz w:val="24"/>
          <w:szCs w:val="24"/>
        </w:rPr>
        <w:t xml:space="preserve">2. </w:t>
      </w:r>
      <w:r w:rsidRPr="002631F9">
        <w:rPr>
          <w:rFonts w:ascii="Times New Roman" w:hAnsi="Times New Roman"/>
          <w:b/>
          <w:caps/>
          <w:sz w:val="24"/>
          <w:szCs w:val="24"/>
        </w:rPr>
        <w:t xml:space="preserve">ЦЕНА </w:t>
      </w:r>
      <w:r w:rsidR="00B85D2E" w:rsidRPr="002631F9">
        <w:rPr>
          <w:rFonts w:ascii="Times New Roman" w:hAnsi="Times New Roman"/>
          <w:b/>
          <w:caps/>
          <w:sz w:val="24"/>
          <w:szCs w:val="24"/>
        </w:rPr>
        <w:t>КОНТРАКТА</w:t>
      </w:r>
      <w:r w:rsidRPr="002631F9">
        <w:rPr>
          <w:rFonts w:ascii="Times New Roman" w:hAnsi="Times New Roman"/>
          <w:b/>
          <w:caps/>
          <w:sz w:val="24"/>
          <w:szCs w:val="24"/>
        </w:rPr>
        <w:t>, СРОКИ и ПОРЯДОК ОПЛАТЫ ТОВАРА</w:t>
      </w:r>
    </w:p>
    <w:p w14:paraId="5BBA2877" w14:textId="77777777" w:rsidR="004C2E15" w:rsidRPr="002631F9" w:rsidRDefault="004C2E15" w:rsidP="009B2AFD">
      <w:pPr>
        <w:pStyle w:val="a6"/>
        <w:spacing w:after="0"/>
        <w:ind w:left="0"/>
        <w:jc w:val="center"/>
        <w:rPr>
          <w:rFonts w:ascii="Times New Roman" w:hAnsi="Times New Roman"/>
          <w:b/>
          <w:sz w:val="24"/>
          <w:szCs w:val="24"/>
        </w:rPr>
      </w:pPr>
    </w:p>
    <w:p w14:paraId="0FAF4310" w14:textId="77777777" w:rsidR="00DB12F8" w:rsidRPr="002631F9" w:rsidRDefault="004C2E15" w:rsidP="009B2AFD">
      <w:pPr>
        <w:ind w:firstLine="708"/>
        <w:jc w:val="both"/>
      </w:pPr>
      <w:r w:rsidRPr="002631F9">
        <w:t xml:space="preserve">2.1. Цена настоящего </w:t>
      </w:r>
      <w:r w:rsidR="00B85D2E" w:rsidRPr="002631F9">
        <w:t>Контракта</w:t>
      </w:r>
      <w:r w:rsidR="006B42D6" w:rsidRPr="002631F9">
        <w:t>, в соответствии со Спецификацией (Приложение №</w:t>
      </w:r>
      <w:r w:rsidR="009C088B" w:rsidRPr="002631F9">
        <w:t xml:space="preserve"> 1</w:t>
      </w:r>
      <w:r w:rsidR="006B42D6" w:rsidRPr="002631F9">
        <w:t xml:space="preserve"> </w:t>
      </w:r>
      <w:r w:rsidR="009C088B" w:rsidRPr="002631F9">
        <w:t>к</w:t>
      </w:r>
      <w:r w:rsidR="006B42D6" w:rsidRPr="002631F9">
        <w:t xml:space="preserve"> настоящему Контракту),</w:t>
      </w:r>
      <w:r w:rsidRPr="002631F9">
        <w:t xml:space="preserve"> составляет </w:t>
      </w:r>
      <w:r w:rsidR="00C00CC1" w:rsidRPr="002631F9">
        <w:t>____________________</w:t>
      </w:r>
      <w:r w:rsidR="00C857CE" w:rsidRPr="002631F9">
        <w:t xml:space="preserve"> (</w:t>
      </w:r>
      <w:r w:rsidR="00C00CC1" w:rsidRPr="002631F9">
        <w:t>______________________________</w:t>
      </w:r>
      <w:r w:rsidR="00146B6F" w:rsidRPr="002631F9">
        <w:t xml:space="preserve">) рублей </w:t>
      </w:r>
      <w:r w:rsidR="00C00CC1" w:rsidRPr="002631F9">
        <w:t>_________</w:t>
      </w:r>
      <w:r w:rsidR="00146B6F" w:rsidRPr="002631F9">
        <w:t xml:space="preserve"> копеек,</w:t>
      </w:r>
      <w:r w:rsidR="00146B6F" w:rsidRPr="002631F9">
        <w:rPr>
          <w:bCs/>
        </w:rPr>
        <w:t xml:space="preserve"> </w:t>
      </w:r>
      <w:r w:rsidR="00C165F7" w:rsidRPr="00C165F7">
        <w:rPr>
          <w:bCs/>
        </w:rPr>
        <w:t>включая НДС ______ (________) рублей ___ копеек/НДС не облагается.</w:t>
      </w:r>
    </w:p>
    <w:p w14:paraId="51AC6A85" w14:textId="2E2BCBC0" w:rsidR="004C2E15" w:rsidRPr="002631F9" w:rsidRDefault="004C2E15" w:rsidP="009B2AFD">
      <w:pPr>
        <w:ind w:firstLine="540"/>
        <w:jc w:val="both"/>
      </w:pPr>
      <w:r w:rsidRPr="002631F9">
        <w:t xml:space="preserve">Цена </w:t>
      </w:r>
      <w:r w:rsidR="002271C7" w:rsidRPr="002631F9">
        <w:t>Контракта</w:t>
      </w:r>
      <w:r w:rsidRPr="002631F9">
        <w:t xml:space="preserve"> включает в себя стоимост</w:t>
      </w:r>
      <w:r w:rsidR="009B2AFD">
        <w:t>ь поставляемого Товара, доставку</w:t>
      </w:r>
      <w:r w:rsidRPr="002631F9">
        <w:t xml:space="preserve"> Товара до места поставки,</w:t>
      </w:r>
      <w:r w:rsidR="00F45A71">
        <w:t xml:space="preserve"> </w:t>
      </w:r>
      <w:r w:rsidRPr="002631F9">
        <w:t>транспортны</w:t>
      </w:r>
      <w:r w:rsidR="009B2AFD">
        <w:t>е</w:t>
      </w:r>
      <w:r w:rsidRPr="002631F9">
        <w:t xml:space="preserve"> и други</w:t>
      </w:r>
      <w:r w:rsidR="009B2AFD">
        <w:t>е</w:t>
      </w:r>
      <w:r w:rsidRPr="002631F9">
        <w:t xml:space="preserve"> расход</w:t>
      </w:r>
      <w:r w:rsidR="009B2AFD">
        <w:t>ы</w:t>
      </w:r>
      <w:r w:rsidRPr="002631F9">
        <w:t>, связанны</w:t>
      </w:r>
      <w:r w:rsidR="009B2AFD">
        <w:t xml:space="preserve">е </w:t>
      </w:r>
      <w:r w:rsidRPr="002631F9">
        <w:t xml:space="preserve">с поставкой (таможенных пошлин, </w:t>
      </w:r>
      <w:r w:rsidR="001628B4" w:rsidRPr="002631F9">
        <w:t>страхования, налогов</w:t>
      </w:r>
      <w:r w:rsidRPr="002631F9">
        <w:t>, сборов и других обязательных платежей, установленных законодательством РФ),</w:t>
      </w:r>
      <w:r w:rsidR="004A61B3" w:rsidRPr="002631F9">
        <w:t xml:space="preserve"> и </w:t>
      </w:r>
      <w:r w:rsidR="009B2AFD">
        <w:t>все</w:t>
      </w:r>
      <w:r w:rsidR="00212EE1" w:rsidRPr="002631F9">
        <w:t xml:space="preserve"> ины</w:t>
      </w:r>
      <w:r w:rsidR="009B2AFD">
        <w:t>е</w:t>
      </w:r>
      <w:r w:rsidR="00212EE1" w:rsidRPr="002631F9">
        <w:t xml:space="preserve"> затрат</w:t>
      </w:r>
      <w:r w:rsidR="009B2AFD">
        <w:t>ы</w:t>
      </w:r>
      <w:r w:rsidR="00212EE1" w:rsidRPr="002631F9">
        <w:t xml:space="preserve"> Поставщика,</w:t>
      </w:r>
      <w:r w:rsidR="004A61B3" w:rsidRPr="002631F9">
        <w:t xml:space="preserve"> связанных с исполнением настоящего </w:t>
      </w:r>
      <w:r w:rsidR="00B85D2E" w:rsidRPr="002631F9">
        <w:t>Контракта</w:t>
      </w:r>
      <w:r w:rsidR="004A61B3" w:rsidRPr="002631F9">
        <w:t>.</w:t>
      </w:r>
      <w:r w:rsidRPr="002631F9">
        <w:t xml:space="preserve"> </w:t>
      </w:r>
    </w:p>
    <w:p w14:paraId="5E7F4283" w14:textId="77777777" w:rsidR="004C2E15" w:rsidRPr="0030612C" w:rsidRDefault="004C2E15" w:rsidP="009B2AFD">
      <w:pPr>
        <w:pStyle w:val="2"/>
        <w:keepLines/>
        <w:tabs>
          <w:tab w:val="left" w:pos="0"/>
        </w:tabs>
        <w:spacing w:after="0" w:line="240" w:lineRule="auto"/>
        <w:ind w:firstLine="540"/>
        <w:jc w:val="both"/>
        <w:rPr>
          <w:rFonts w:ascii="Times New Roman" w:hAnsi="Times New Roman" w:cs="Times New Roman"/>
          <w:sz w:val="24"/>
          <w:szCs w:val="24"/>
        </w:rPr>
      </w:pPr>
      <w:r w:rsidRPr="002631F9">
        <w:rPr>
          <w:rFonts w:ascii="Times New Roman" w:hAnsi="Times New Roman" w:cs="Times New Roman"/>
          <w:sz w:val="24"/>
          <w:szCs w:val="24"/>
        </w:rPr>
        <w:t xml:space="preserve">2.2. </w:t>
      </w:r>
      <w:r w:rsidR="00B85D2E" w:rsidRPr="0030612C">
        <w:rPr>
          <w:rFonts w:ascii="Times New Roman" w:hAnsi="Times New Roman" w:cs="Times New Roman"/>
          <w:sz w:val="24"/>
          <w:szCs w:val="24"/>
        </w:rPr>
        <w:t xml:space="preserve">Цена Контракта является твердой и </w:t>
      </w:r>
      <w:r w:rsidR="005B300D" w:rsidRPr="0030612C">
        <w:rPr>
          <w:rFonts w:ascii="Times New Roman" w:hAnsi="Times New Roman" w:cs="Times New Roman"/>
          <w:sz w:val="24"/>
          <w:szCs w:val="24"/>
        </w:rPr>
        <w:t>определяется на весь срок исполнения Контракта.</w:t>
      </w:r>
      <w:r w:rsidR="00B85D2E" w:rsidRPr="0030612C">
        <w:rPr>
          <w:rFonts w:ascii="Times New Roman" w:hAnsi="Times New Roman" w:cs="Times New Roman"/>
          <w:sz w:val="24"/>
          <w:szCs w:val="24"/>
        </w:rPr>
        <w:t xml:space="preserve"> </w:t>
      </w:r>
      <w:r w:rsidR="000030EA" w:rsidRPr="0030612C">
        <w:rPr>
          <w:rFonts w:ascii="Times New Roman" w:hAnsi="Times New Roman" w:cs="Times New Roman"/>
          <w:sz w:val="24"/>
          <w:szCs w:val="24"/>
        </w:rPr>
        <w:t>При заключении и исполнении Контракта и</w:t>
      </w:r>
      <w:r w:rsidR="005B300D" w:rsidRPr="0030612C">
        <w:rPr>
          <w:rFonts w:ascii="Times New Roman" w:hAnsi="Times New Roman" w:cs="Times New Roman"/>
          <w:sz w:val="24"/>
          <w:szCs w:val="24"/>
        </w:rPr>
        <w:t xml:space="preserve">зменение </w:t>
      </w:r>
      <w:r w:rsidR="000030EA" w:rsidRPr="0030612C">
        <w:rPr>
          <w:rFonts w:ascii="Times New Roman" w:hAnsi="Times New Roman" w:cs="Times New Roman"/>
          <w:sz w:val="24"/>
          <w:szCs w:val="24"/>
        </w:rPr>
        <w:t xml:space="preserve">его </w:t>
      </w:r>
      <w:r w:rsidR="005B300D" w:rsidRPr="0030612C">
        <w:rPr>
          <w:rFonts w:ascii="Times New Roman" w:hAnsi="Times New Roman" w:cs="Times New Roman"/>
          <w:sz w:val="24"/>
          <w:szCs w:val="24"/>
        </w:rPr>
        <w:t xml:space="preserve">существенных условий не допускается, </w:t>
      </w:r>
      <w:r w:rsidR="00B85D2E" w:rsidRPr="0030612C">
        <w:rPr>
          <w:rFonts w:ascii="Times New Roman" w:hAnsi="Times New Roman" w:cs="Times New Roman"/>
          <w:sz w:val="24"/>
          <w:szCs w:val="24"/>
        </w:rPr>
        <w:t>за исключением случаев, предусмотренных ст. 95 Закона контрактной системе.</w:t>
      </w:r>
    </w:p>
    <w:p w14:paraId="53277F65" w14:textId="7D624460" w:rsidR="00642D7F" w:rsidRPr="002631F9" w:rsidRDefault="00642D7F" w:rsidP="009B2AFD">
      <w:pPr>
        <w:pStyle w:val="2"/>
        <w:keepLines/>
        <w:tabs>
          <w:tab w:val="left" w:pos="0"/>
        </w:tabs>
        <w:spacing w:after="0" w:line="240" w:lineRule="auto"/>
        <w:ind w:firstLine="540"/>
        <w:jc w:val="both"/>
        <w:rPr>
          <w:rFonts w:ascii="Times New Roman" w:hAnsi="Times New Roman" w:cs="Times New Roman"/>
          <w:sz w:val="24"/>
          <w:szCs w:val="24"/>
        </w:rPr>
      </w:pPr>
      <w:r w:rsidRPr="0030612C">
        <w:rPr>
          <w:rFonts w:ascii="Times New Roman" w:hAnsi="Times New Roman" w:cs="Times New Roman"/>
          <w:sz w:val="24"/>
          <w:szCs w:val="24"/>
        </w:rPr>
        <w:t>Источник финансирования: Областной бюдж</w:t>
      </w:r>
      <w:r w:rsidR="0030612C" w:rsidRPr="0030612C">
        <w:rPr>
          <w:rFonts w:ascii="Times New Roman" w:hAnsi="Times New Roman" w:cs="Times New Roman"/>
          <w:sz w:val="24"/>
          <w:szCs w:val="24"/>
        </w:rPr>
        <w:t>ет Ленинградской области на 202</w:t>
      </w:r>
      <w:r w:rsidR="0004488F">
        <w:rPr>
          <w:rFonts w:ascii="Times New Roman" w:hAnsi="Times New Roman" w:cs="Times New Roman"/>
          <w:sz w:val="24"/>
          <w:szCs w:val="24"/>
        </w:rPr>
        <w:t>6</w:t>
      </w:r>
      <w:r w:rsidRPr="0030612C">
        <w:rPr>
          <w:rFonts w:ascii="Times New Roman" w:hAnsi="Times New Roman" w:cs="Times New Roman"/>
          <w:sz w:val="24"/>
          <w:szCs w:val="24"/>
        </w:rPr>
        <w:t xml:space="preserve"> год.</w:t>
      </w:r>
    </w:p>
    <w:p w14:paraId="2D4F1D6F" w14:textId="77777777" w:rsidR="004C2E15" w:rsidRPr="002631F9" w:rsidRDefault="004C2E15" w:rsidP="009B2AFD">
      <w:pPr>
        <w:tabs>
          <w:tab w:val="left" w:pos="930"/>
        </w:tabs>
        <w:ind w:firstLine="540"/>
        <w:jc w:val="both"/>
        <w:rPr>
          <w:iCs/>
        </w:rPr>
      </w:pPr>
      <w:r w:rsidRPr="002631F9">
        <w:t xml:space="preserve">2.3. </w:t>
      </w:r>
      <w:r w:rsidR="009206EA" w:rsidRPr="002631F9">
        <w:rPr>
          <w:iCs/>
        </w:rPr>
        <w:t>Оплата за поставленный Товар</w:t>
      </w:r>
      <w:r w:rsidRPr="002631F9">
        <w:rPr>
          <w:iCs/>
        </w:rPr>
        <w:t xml:space="preserve"> осуществляется в безналичной форме. </w:t>
      </w:r>
    </w:p>
    <w:p w14:paraId="4F28F9B3" w14:textId="77777777" w:rsidR="004C2E15" w:rsidRPr="002631F9" w:rsidRDefault="004C2E15" w:rsidP="009B2AFD">
      <w:pPr>
        <w:pStyle w:val="a6"/>
        <w:spacing w:after="0"/>
        <w:ind w:left="0" w:firstLine="540"/>
        <w:jc w:val="both"/>
        <w:rPr>
          <w:rFonts w:ascii="Times New Roman" w:hAnsi="Times New Roman"/>
          <w:sz w:val="24"/>
          <w:szCs w:val="24"/>
        </w:rPr>
      </w:pPr>
      <w:r w:rsidRPr="002631F9">
        <w:rPr>
          <w:rFonts w:ascii="Times New Roman" w:hAnsi="Times New Roman"/>
          <w:sz w:val="24"/>
          <w:szCs w:val="24"/>
        </w:rPr>
        <w:t>2.</w:t>
      </w:r>
      <w:r w:rsidR="00DB12F8" w:rsidRPr="002631F9">
        <w:rPr>
          <w:rFonts w:ascii="Times New Roman" w:hAnsi="Times New Roman"/>
          <w:sz w:val="24"/>
          <w:szCs w:val="24"/>
        </w:rPr>
        <w:t>4</w:t>
      </w:r>
      <w:r w:rsidRPr="002631F9">
        <w:rPr>
          <w:rFonts w:ascii="Times New Roman" w:hAnsi="Times New Roman"/>
          <w:sz w:val="24"/>
          <w:szCs w:val="24"/>
        </w:rPr>
        <w:t>.</w:t>
      </w:r>
      <w:r w:rsidR="002271C7" w:rsidRPr="002631F9">
        <w:rPr>
          <w:rFonts w:ascii="Times New Roman" w:hAnsi="Times New Roman"/>
          <w:sz w:val="24"/>
          <w:szCs w:val="24"/>
        </w:rPr>
        <w:t xml:space="preserve"> </w:t>
      </w:r>
      <w:r w:rsidRPr="002631F9">
        <w:rPr>
          <w:rFonts w:ascii="Times New Roman" w:hAnsi="Times New Roman"/>
          <w:sz w:val="24"/>
          <w:szCs w:val="24"/>
        </w:rPr>
        <w:t>Оплата за поставленный Товар производится путем перечисления денежных средств</w:t>
      </w:r>
      <w:r w:rsidR="002271C7" w:rsidRPr="002631F9">
        <w:rPr>
          <w:rFonts w:ascii="Times New Roman" w:hAnsi="Times New Roman"/>
          <w:sz w:val="24"/>
          <w:szCs w:val="24"/>
        </w:rPr>
        <w:t xml:space="preserve"> </w:t>
      </w:r>
      <w:r w:rsidRPr="002631F9">
        <w:rPr>
          <w:rFonts w:ascii="Times New Roman" w:hAnsi="Times New Roman"/>
          <w:sz w:val="24"/>
          <w:szCs w:val="24"/>
        </w:rPr>
        <w:t>на основании выставленного Поставщиком счета</w:t>
      </w:r>
      <w:r w:rsidR="00C165F7">
        <w:rPr>
          <w:rFonts w:ascii="Times New Roman" w:hAnsi="Times New Roman"/>
          <w:sz w:val="24"/>
          <w:szCs w:val="24"/>
        </w:rPr>
        <w:t xml:space="preserve"> </w:t>
      </w:r>
      <w:r w:rsidR="00C437AE" w:rsidRPr="002631F9">
        <w:rPr>
          <w:rFonts w:ascii="Times New Roman" w:hAnsi="Times New Roman"/>
          <w:sz w:val="24"/>
          <w:szCs w:val="24"/>
        </w:rPr>
        <w:t>в течение 7 (семи</w:t>
      </w:r>
      <w:r w:rsidR="00255CE2" w:rsidRPr="002631F9">
        <w:rPr>
          <w:rFonts w:ascii="Times New Roman" w:hAnsi="Times New Roman"/>
          <w:sz w:val="24"/>
          <w:szCs w:val="24"/>
        </w:rPr>
        <w:t>)</w:t>
      </w:r>
      <w:r w:rsidRPr="002631F9">
        <w:rPr>
          <w:rFonts w:ascii="Times New Roman" w:hAnsi="Times New Roman"/>
          <w:sz w:val="24"/>
          <w:szCs w:val="24"/>
        </w:rPr>
        <w:t xml:space="preserve"> </w:t>
      </w:r>
      <w:r w:rsidR="00DB12F8" w:rsidRPr="002631F9">
        <w:rPr>
          <w:rFonts w:ascii="Times New Roman" w:hAnsi="Times New Roman"/>
          <w:sz w:val="24"/>
          <w:szCs w:val="24"/>
        </w:rPr>
        <w:t>рабочих</w:t>
      </w:r>
      <w:r w:rsidRPr="002631F9">
        <w:rPr>
          <w:rFonts w:ascii="Times New Roman" w:hAnsi="Times New Roman"/>
          <w:sz w:val="24"/>
          <w:szCs w:val="24"/>
        </w:rPr>
        <w:t xml:space="preserve"> дней</w:t>
      </w:r>
      <w:r w:rsidR="002271C7" w:rsidRPr="002631F9">
        <w:rPr>
          <w:rFonts w:ascii="Times New Roman" w:hAnsi="Times New Roman"/>
          <w:sz w:val="24"/>
          <w:szCs w:val="24"/>
        </w:rPr>
        <w:t xml:space="preserve"> </w:t>
      </w:r>
      <w:bookmarkStart w:id="0" w:name="_Hlk189053741"/>
      <w:r w:rsidR="002271C7" w:rsidRPr="002631F9">
        <w:rPr>
          <w:rFonts w:ascii="Times New Roman" w:hAnsi="Times New Roman"/>
          <w:sz w:val="24"/>
          <w:szCs w:val="24"/>
        </w:rPr>
        <w:t xml:space="preserve">с даты подписания </w:t>
      </w:r>
      <w:r w:rsidR="00C165F7">
        <w:rPr>
          <w:rFonts w:ascii="Times New Roman" w:hAnsi="Times New Roman"/>
          <w:sz w:val="24"/>
          <w:szCs w:val="24"/>
        </w:rPr>
        <w:t>акта приеме-передачи</w:t>
      </w:r>
      <w:r w:rsidR="00C165F7" w:rsidRPr="00C165F7">
        <w:rPr>
          <w:rFonts w:ascii="Times New Roman" w:hAnsi="Times New Roman"/>
          <w:sz w:val="24"/>
          <w:szCs w:val="24"/>
        </w:rPr>
        <w:t xml:space="preserve"> товара</w:t>
      </w:r>
      <w:bookmarkEnd w:id="0"/>
      <w:r w:rsidR="002271C7" w:rsidRPr="002631F9">
        <w:rPr>
          <w:rFonts w:ascii="Times New Roman" w:hAnsi="Times New Roman"/>
          <w:sz w:val="24"/>
          <w:szCs w:val="24"/>
        </w:rPr>
        <w:t>.</w:t>
      </w:r>
      <w:r w:rsidRPr="002631F9">
        <w:rPr>
          <w:rFonts w:ascii="Times New Roman" w:hAnsi="Times New Roman"/>
          <w:sz w:val="24"/>
          <w:szCs w:val="24"/>
        </w:rPr>
        <w:t xml:space="preserve"> Обязательства Заказчика по оплате </w:t>
      </w:r>
      <w:r w:rsidR="00EF00FA">
        <w:rPr>
          <w:rFonts w:ascii="Times New Roman" w:hAnsi="Times New Roman"/>
          <w:sz w:val="24"/>
          <w:szCs w:val="24"/>
        </w:rPr>
        <w:t>в </w:t>
      </w:r>
      <w:r w:rsidRPr="002631F9">
        <w:rPr>
          <w:rFonts w:ascii="Times New Roman" w:hAnsi="Times New Roman"/>
          <w:sz w:val="24"/>
          <w:szCs w:val="24"/>
        </w:rPr>
        <w:t xml:space="preserve">соответствии с настоящим </w:t>
      </w:r>
      <w:r w:rsidR="001D601A" w:rsidRPr="002631F9">
        <w:rPr>
          <w:rFonts w:ascii="Times New Roman" w:hAnsi="Times New Roman"/>
          <w:sz w:val="24"/>
          <w:szCs w:val="24"/>
        </w:rPr>
        <w:t>К</w:t>
      </w:r>
      <w:r w:rsidR="002271C7" w:rsidRPr="002631F9">
        <w:rPr>
          <w:rFonts w:ascii="Times New Roman" w:hAnsi="Times New Roman"/>
          <w:sz w:val="24"/>
          <w:szCs w:val="24"/>
        </w:rPr>
        <w:t>онт</w:t>
      </w:r>
      <w:r w:rsidR="001D601A" w:rsidRPr="002631F9">
        <w:rPr>
          <w:rFonts w:ascii="Times New Roman" w:hAnsi="Times New Roman"/>
          <w:sz w:val="24"/>
          <w:szCs w:val="24"/>
        </w:rPr>
        <w:t>р</w:t>
      </w:r>
      <w:r w:rsidR="002271C7" w:rsidRPr="002631F9">
        <w:rPr>
          <w:rFonts w:ascii="Times New Roman" w:hAnsi="Times New Roman"/>
          <w:sz w:val="24"/>
          <w:szCs w:val="24"/>
        </w:rPr>
        <w:t>актом</w:t>
      </w:r>
      <w:r w:rsidRPr="002631F9">
        <w:rPr>
          <w:rFonts w:ascii="Times New Roman" w:hAnsi="Times New Roman"/>
          <w:sz w:val="24"/>
          <w:szCs w:val="24"/>
        </w:rPr>
        <w:t xml:space="preserve"> считаются исполненными с момента списания денежных средств со счета Заказчика.</w:t>
      </w:r>
    </w:p>
    <w:p w14:paraId="720021B7" w14:textId="77777777" w:rsidR="00552687" w:rsidRPr="002631F9" w:rsidRDefault="00552687" w:rsidP="009B2AFD">
      <w:pPr>
        <w:tabs>
          <w:tab w:val="left" w:pos="1134"/>
        </w:tabs>
        <w:ind w:firstLine="709"/>
        <w:contextualSpacing/>
        <w:jc w:val="both"/>
        <w:rPr>
          <w:bCs/>
          <w:iCs/>
          <w:color w:val="000000" w:themeColor="text1"/>
        </w:rPr>
      </w:pPr>
      <w:r w:rsidRPr="002631F9">
        <w:rPr>
          <w:bCs/>
          <w:iCs/>
          <w:color w:val="000000" w:themeColor="text1"/>
        </w:rPr>
        <w:t xml:space="preserve">2.5. </w:t>
      </w:r>
      <w:r w:rsidRPr="002631F9">
        <w:t>По требованию Государственного заказчика Поставщик обязан возвратить сумму излишне перечисленных денежных средств в случае установления органами, осуществляющими государственный финансовый контроль, фактов оплаты Государственным заказчиком поставки товара сверх суммы фактически выполненной поставки товара, завышение стоимости товара. Использования при выполнении поставки товара, не предусмотренных условиями контракта, изменения способа выполнения поставки товара в отсутствие соглашений с заказчиком, оформленных в соответствии с требованием действующего законодательства.</w:t>
      </w:r>
    </w:p>
    <w:p w14:paraId="0A1A5395" w14:textId="77777777" w:rsidR="004C2E15" w:rsidRPr="002631F9" w:rsidRDefault="004C2E15" w:rsidP="009B2AFD">
      <w:pPr>
        <w:pStyle w:val="a6"/>
        <w:spacing w:after="0"/>
        <w:ind w:left="0"/>
        <w:jc w:val="both"/>
        <w:rPr>
          <w:rFonts w:ascii="Times New Roman" w:hAnsi="Times New Roman"/>
          <w:sz w:val="24"/>
          <w:szCs w:val="24"/>
        </w:rPr>
      </w:pPr>
    </w:p>
    <w:p w14:paraId="2F053666" w14:textId="77777777" w:rsidR="004C2E15" w:rsidRPr="002631F9" w:rsidRDefault="004C2E15" w:rsidP="009B2AFD">
      <w:pPr>
        <w:pStyle w:val="a6"/>
        <w:spacing w:after="0"/>
        <w:ind w:left="0"/>
        <w:jc w:val="center"/>
        <w:rPr>
          <w:rFonts w:ascii="Times New Roman" w:hAnsi="Times New Roman"/>
          <w:b/>
          <w:sz w:val="24"/>
          <w:szCs w:val="24"/>
        </w:rPr>
      </w:pPr>
      <w:r w:rsidRPr="002631F9">
        <w:rPr>
          <w:rFonts w:ascii="Times New Roman" w:hAnsi="Times New Roman"/>
          <w:b/>
          <w:caps/>
          <w:sz w:val="24"/>
          <w:szCs w:val="24"/>
        </w:rPr>
        <w:t xml:space="preserve">3. </w:t>
      </w:r>
      <w:r w:rsidRPr="002631F9">
        <w:rPr>
          <w:rFonts w:ascii="Times New Roman" w:hAnsi="Times New Roman"/>
          <w:b/>
          <w:sz w:val="24"/>
          <w:szCs w:val="24"/>
        </w:rPr>
        <w:t xml:space="preserve">СРОК ДЕЙСТВИЯ </w:t>
      </w:r>
      <w:r w:rsidR="002271C7" w:rsidRPr="002631F9">
        <w:rPr>
          <w:rFonts w:ascii="Times New Roman" w:hAnsi="Times New Roman"/>
          <w:b/>
          <w:sz w:val="24"/>
          <w:szCs w:val="24"/>
        </w:rPr>
        <w:t>КОНТРАКТА</w:t>
      </w:r>
    </w:p>
    <w:p w14:paraId="7604B487" w14:textId="77777777" w:rsidR="004C2E15" w:rsidRPr="002631F9" w:rsidRDefault="004C2E15" w:rsidP="009B2AFD">
      <w:pPr>
        <w:pStyle w:val="a6"/>
        <w:spacing w:after="0"/>
        <w:ind w:left="0"/>
        <w:jc w:val="center"/>
        <w:rPr>
          <w:rFonts w:ascii="Times New Roman" w:hAnsi="Times New Roman"/>
          <w:b/>
          <w:caps/>
          <w:sz w:val="24"/>
          <w:szCs w:val="24"/>
        </w:rPr>
      </w:pPr>
      <w:r w:rsidRPr="002631F9">
        <w:rPr>
          <w:rFonts w:ascii="Times New Roman" w:hAnsi="Times New Roman"/>
          <w:b/>
          <w:sz w:val="24"/>
          <w:szCs w:val="24"/>
        </w:rPr>
        <w:t xml:space="preserve">МЕСТО И СРОКИ </w:t>
      </w:r>
      <w:r w:rsidRPr="002631F9">
        <w:rPr>
          <w:rFonts w:ascii="Times New Roman" w:hAnsi="Times New Roman"/>
          <w:b/>
          <w:caps/>
          <w:sz w:val="24"/>
          <w:szCs w:val="24"/>
        </w:rPr>
        <w:t>ПОСТАВКИ ТОВАРА</w:t>
      </w:r>
    </w:p>
    <w:p w14:paraId="2D8E9834" w14:textId="77777777" w:rsidR="004C2E15" w:rsidRPr="002631F9" w:rsidRDefault="004C2E15" w:rsidP="009B2AFD">
      <w:pPr>
        <w:pStyle w:val="a6"/>
        <w:spacing w:after="0"/>
        <w:ind w:left="0"/>
        <w:jc w:val="center"/>
        <w:rPr>
          <w:rFonts w:ascii="Times New Roman" w:hAnsi="Times New Roman"/>
          <w:b/>
          <w:caps/>
          <w:sz w:val="24"/>
          <w:szCs w:val="24"/>
        </w:rPr>
      </w:pPr>
    </w:p>
    <w:p w14:paraId="5271D1CA" w14:textId="3E4CB4CF" w:rsidR="009465DE" w:rsidRPr="002631F9" w:rsidRDefault="004C2E15" w:rsidP="009B2AFD">
      <w:pPr>
        <w:autoSpaceDE w:val="0"/>
        <w:autoSpaceDN w:val="0"/>
        <w:adjustRightInd w:val="0"/>
        <w:ind w:firstLine="540"/>
        <w:jc w:val="both"/>
      </w:pPr>
      <w:r w:rsidRPr="002631F9">
        <w:t xml:space="preserve">3.1. </w:t>
      </w:r>
      <w:r w:rsidR="002271C7" w:rsidRPr="002631F9">
        <w:t>Контракт</w:t>
      </w:r>
      <w:r w:rsidR="009465DE" w:rsidRPr="002631F9">
        <w:t xml:space="preserve"> вступает в силу со дня его заключения и действует </w:t>
      </w:r>
      <w:r w:rsidR="00316344" w:rsidRPr="002631F9">
        <w:t>по</w:t>
      </w:r>
      <w:r w:rsidR="009465DE" w:rsidRPr="002631F9">
        <w:t xml:space="preserve"> 31 декабря 20</w:t>
      </w:r>
      <w:r w:rsidR="002271C7" w:rsidRPr="002631F9">
        <w:t>2</w:t>
      </w:r>
      <w:r w:rsidR="0004488F">
        <w:t>6</w:t>
      </w:r>
      <w:r w:rsidR="009465DE" w:rsidRPr="002631F9">
        <w:t xml:space="preserve"> года</w:t>
      </w:r>
      <w:r w:rsidR="00316344" w:rsidRPr="002631F9">
        <w:t xml:space="preserve"> включительно</w:t>
      </w:r>
      <w:r w:rsidR="009465DE" w:rsidRPr="002631F9">
        <w:t>.</w:t>
      </w:r>
    </w:p>
    <w:p w14:paraId="738A167C" w14:textId="77777777" w:rsidR="004C2E15" w:rsidRPr="002631F9" w:rsidRDefault="004C2E15" w:rsidP="009B2AFD">
      <w:pPr>
        <w:pStyle w:val="ConsPlusNormal"/>
        <w:ind w:firstLine="540"/>
        <w:jc w:val="both"/>
        <w:rPr>
          <w:rFonts w:ascii="Times New Roman" w:hAnsi="Times New Roman" w:cs="Times New Roman"/>
          <w:sz w:val="24"/>
          <w:szCs w:val="24"/>
        </w:rPr>
      </w:pPr>
      <w:r w:rsidRPr="002631F9">
        <w:rPr>
          <w:rFonts w:ascii="Times New Roman" w:hAnsi="Times New Roman" w:cs="Times New Roman"/>
          <w:sz w:val="24"/>
          <w:szCs w:val="24"/>
        </w:rPr>
        <w:t xml:space="preserve">3.2. Истечение срока </w:t>
      </w:r>
      <w:r w:rsidR="002271C7" w:rsidRPr="002631F9">
        <w:rPr>
          <w:rFonts w:ascii="Times New Roman" w:hAnsi="Times New Roman" w:cs="Times New Roman"/>
          <w:sz w:val="24"/>
          <w:szCs w:val="24"/>
        </w:rPr>
        <w:t>Контракта</w:t>
      </w:r>
      <w:r w:rsidRPr="002631F9">
        <w:rPr>
          <w:rFonts w:ascii="Times New Roman" w:hAnsi="Times New Roman" w:cs="Times New Roman"/>
          <w:sz w:val="24"/>
          <w:szCs w:val="24"/>
        </w:rPr>
        <w:t xml:space="preserve"> не освобождает Стороны от исполнения обязательств, возникших в период действия </w:t>
      </w:r>
      <w:r w:rsidR="002271C7" w:rsidRPr="002631F9">
        <w:rPr>
          <w:rFonts w:ascii="Times New Roman" w:hAnsi="Times New Roman" w:cs="Times New Roman"/>
          <w:sz w:val="24"/>
          <w:szCs w:val="24"/>
        </w:rPr>
        <w:t>Контракта</w:t>
      </w:r>
      <w:r w:rsidRPr="002631F9">
        <w:rPr>
          <w:rFonts w:ascii="Times New Roman" w:hAnsi="Times New Roman" w:cs="Times New Roman"/>
          <w:sz w:val="24"/>
          <w:szCs w:val="24"/>
        </w:rPr>
        <w:t>, а также от ответственности за его нарушение.</w:t>
      </w:r>
    </w:p>
    <w:p w14:paraId="138D86AA" w14:textId="38798B90" w:rsidR="000B1F2E" w:rsidRPr="002631F9" w:rsidRDefault="00460F88" w:rsidP="009B2AFD">
      <w:pPr>
        <w:pStyle w:val="ab"/>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426"/>
        <w:jc w:val="both"/>
        <w:rPr>
          <w:rFonts w:ascii="Times New Roman" w:eastAsia="Times New Roman" w:hAnsi="Times New Roman"/>
          <w:sz w:val="24"/>
          <w:szCs w:val="24"/>
          <w:lang w:eastAsia="ru-RU"/>
        </w:rPr>
      </w:pPr>
      <w:r w:rsidRPr="002631F9">
        <w:rPr>
          <w:rFonts w:ascii="Times New Roman" w:hAnsi="Times New Roman"/>
          <w:sz w:val="24"/>
          <w:szCs w:val="24"/>
        </w:rPr>
        <w:t xml:space="preserve"> </w:t>
      </w:r>
      <w:r w:rsidR="004C2E15" w:rsidRPr="002631F9">
        <w:rPr>
          <w:rFonts w:ascii="Times New Roman" w:hAnsi="Times New Roman"/>
          <w:sz w:val="24"/>
          <w:szCs w:val="24"/>
        </w:rPr>
        <w:t xml:space="preserve">3.3. Местом поставки </w:t>
      </w:r>
      <w:r w:rsidR="004C2E15" w:rsidRPr="002631F9">
        <w:rPr>
          <w:rFonts w:ascii="Times New Roman" w:eastAsia="Times New Roman" w:hAnsi="Times New Roman"/>
          <w:sz w:val="24"/>
          <w:szCs w:val="24"/>
          <w:lang w:eastAsia="ru-RU"/>
        </w:rPr>
        <w:t xml:space="preserve">Товара является: </w:t>
      </w:r>
      <w:r w:rsidR="007B773A" w:rsidRPr="002631F9">
        <w:rPr>
          <w:rFonts w:ascii="Times New Roman" w:eastAsia="Times New Roman" w:hAnsi="Times New Roman"/>
          <w:sz w:val="24"/>
          <w:szCs w:val="24"/>
          <w:lang w:eastAsia="ru-RU"/>
        </w:rPr>
        <w:t xml:space="preserve">Санкт-Петербург, </w:t>
      </w:r>
      <w:r w:rsidR="0004488F">
        <w:rPr>
          <w:rFonts w:ascii="Times New Roman" w:eastAsia="Times New Roman" w:hAnsi="Times New Roman"/>
          <w:sz w:val="24"/>
          <w:szCs w:val="24"/>
          <w:lang w:eastAsia="ru-RU"/>
        </w:rPr>
        <w:t>ул. Гагаринская, дом 25 кв.3.</w:t>
      </w:r>
    </w:p>
    <w:p w14:paraId="3773E5B9" w14:textId="2EAA9315" w:rsidR="004C2E15" w:rsidRPr="002631F9" w:rsidRDefault="004C2E15" w:rsidP="009B2AFD">
      <w:pPr>
        <w:pStyle w:val="ab"/>
        <w:tabs>
          <w:tab w:val="num" w:pos="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426"/>
        <w:jc w:val="both"/>
        <w:rPr>
          <w:rFonts w:ascii="Times New Roman" w:hAnsi="Times New Roman"/>
          <w:sz w:val="24"/>
          <w:szCs w:val="24"/>
        </w:rPr>
      </w:pPr>
      <w:r w:rsidRPr="002631F9">
        <w:rPr>
          <w:rFonts w:ascii="Times New Roman" w:hAnsi="Times New Roman"/>
          <w:sz w:val="24"/>
          <w:szCs w:val="24"/>
        </w:rPr>
        <w:t xml:space="preserve">3.4. Сроки поставки товара: </w:t>
      </w:r>
      <w:r w:rsidR="00CB2484" w:rsidRPr="002631F9">
        <w:rPr>
          <w:rFonts w:ascii="Times New Roman" w:hAnsi="Times New Roman"/>
          <w:sz w:val="24"/>
          <w:szCs w:val="24"/>
        </w:rPr>
        <w:t>в течени</w:t>
      </w:r>
      <w:r w:rsidR="002631F9">
        <w:rPr>
          <w:rFonts w:ascii="Times New Roman" w:hAnsi="Times New Roman"/>
          <w:sz w:val="24"/>
          <w:szCs w:val="24"/>
        </w:rPr>
        <w:t>е</w:t>
      </w:r>
      <w:r w:rsidR="00CB2484" w:rsidRPr="002631F9">
        <w:rPr>
          <w:rFonts w:ascii="Times New Roman" w:hAnsi="Times New Roman"/>
          <w:sz w:val="24"/>
          <w:szCs w:val="24"/>
        </w:rPr>
        <w:t xml:space="preserve"> </w:t>
      </w:r>
      <w:r w:rsidR="00144869">
        <w:rPr>
          <w:rFonts w:ascii="Times New Roman" w:hAnsi="Times New Roman"/>
          <w:sz w:val="24"/>
          <w:szCs w:val="24"/>
        </w:rPr>
        <w:t>5</w:t>
      </w:r>
      <w:r w:rsidR="003B40E7">
        <w:rPr>
          <w:rFonts w:ascii="Times New Roman" w:hAnsi="Times New Roman"/>
          <w:sz w:val="24"/>
          <w:szCs w:val="24"/>
        </w:rPr>
        <w:t xml:space="preserve"> (</w:t>
      </w:r>
      <w:r w:rsidR="00144869">
        <w:rPr>
          <w:rFonts w:ascii="Times New Roman" w:hAnsi="Times New Roman"/>
          <w:sz w:val="24"/>
          <w:szCs w:val="24"/>
        </w:rPr>
        <w:t>пяти</w:t>
      </w:r>
      <w:r w:rsidR="003B40E7">
        <w:rPr>
          <w:rFonts w:ascii="Times New Roman" w:hAnsi="Times New Roman"/>
          <w:sz w:val="24"/>
          <w:szCs w:val="24"/>
        </w:rPr>
        <w:t>)</w:t>
      </w:r>
      <w:r w:rsidR="00CB2484" w:rsidRPr="002631F9">
        <w:rPr>
          <w:rFonts w:ascii="Times New Roman" w:hAnsi="Times New Roman"/>
          <w:sz w:val="24"/>
          <w:szCs w:val="24"/>
        </w:rPr>
        <w:t xml:space="preserve"> </w:t>
      </w:r>
      <w:r w:rsidR="00AE58D5" w:rsidRPr="002631F9">
        <w:rPr>
          <w:rFonts w:ascii="Times New Roman" w:hAnsi="Times New Roman"/>
          <w:sz w:val="24"/>
          <w:szCs w:val="24"/>
        </w:rPr>
        <w:t>рабочих</w:t>
      </w:r>
      <w:r w:rsidR="00CB2484" w:rsidRPr="002631F9">
        <w:rPr>
          <w:rFonts w:ascii="Times New Roman" w:hAnsi="Times New Roman"/>
          <w:sz w:val="24"/>
          <w:szCs w:val="24"/>
        </w:rPr>
        <w:t xml:space="preserve"> дн</w:t>
      </w:r>
      <w:r w:rsidR="008617D8">
        <w:rPr>
          <w:rFonts w:ascii="Times New Roman" w:hAnsi="Times New Roman"/>
          <w:sz w:val="24"/>
          <w:szCs w:val="24"/>
        </w:rPr>
        <w:t>ей</w:t>
      </w:r>
      <w:r w:rsidR="00CB2484" w:rsidRPr="002631F9">
        <w:rPr>
          <w:rFonts w:ascii="Times New Roman" w:hAnsi="Times New Roman"/>
          <w:sz w:val="24"/>
          <w:szCs w:val="24"/>
        </w:rPr>
        <w:t xml:space="preserve"> с даты заключения контракта</w:t>
      </w:r>
      <w:r w:rsidR="009206EA" w:rsidRPr="002631F9">
        <w:rPr>
          <w:rFonts w:ascii="Times New Roman" w:hAnsi="Times New Roman"/>
          <w:sz w:val="24"/>
          <w:szCs w:val="24"/>
        </w:rPr>
        <w:t>.</w:t>
      </w:r>
    </w:p>
    <w:p w14:paraId="7440CC5C" w14:textId="77777777" w:rsidR="009465DE" w:rsidRPr="002631F9" w:rsidRDefault="009465DE" w:rsidP="009B2AFD">
      <w:pPr>
        <w:keepNext/>
        <w:keepLines/>
        <w:tabs>
          <w:tab w:val="left" w:pos="426"/>
        </w:tabs>
        <w:ind w:left="3119"/>
        <w:rPr>
          <w:b/>
        </w:rPr>
      </w:pPr>
    </w:p>
    <w:p w14:paraId="74ECE3AC" w14:textId="77777777" w:rsidR="004C2E15" w:rsidRPr="002631F9" w:rsidRDefault="00460F88" w:rsidP="009B2AFD">
      <w:pPr>
        <w:keepNext/>
        <w:keepLines/>
        <w:tabs>
          <w:tab w:val="left" w:pos="426"/>
        </w:tabs>
        <w:ind w:left="3119"/>
        <w:rPr>
          <w:b/>
        </w:rPr>
      </w:pPr>
      <w:r w:rsidRPr="002631F9">
        <w:rPr>
          <w:b/>
        </w:rPr>
        <w:t xml:space="preserve">4. </w:t>
      </w:r>
      <w:r w:rsidR="004C2E15" w:rsidRPr="002631F9">
        <w:rPr>
          <w:b/>
        </w:rPr>
        <w:t>УСЛОВИЯ ПОСТАВКИ</w:t>
      </w:r>
    </w:p>
    <w:p w14:paraId="3EE7403C" w14:textId="77777777" w:rsidR="004C2E15" w:rsidRPr="002631F9" w:rsidRDefault="004C2E15" w:rsidP="009B2AFD">
      <w:pPr>
        <w:keepNext/>
        <w:keepLines/>
        <w:tabs>
          <w:tab w:val="left" w:pos="426"/>
        </w:tabs>
        <w:rPr>
          <w:b/>
        </w:rPr>
      </w:pPr>
    </w:p>
    <w:p w14:paraId="48981649" w14:textId="77777777" w:rsidR="004C2E15" w:rsidRPr="002631F9" w:rsidRDefault="00460F88" w:rsidP="009B2AFD">
      <w:pPr>
        <w:tabs>
          <w:tab w:val="left" w:pos="180"/>
        </w:tabs>
        <w:ind w:firstLine="540"/>
        <w:jc w:val="both"/>
      </w:pPr>
      <w:r w:rsidRPr="002631F9">
        <w:t xml:space="preserve">4.1 </w:t>
      </w:r>
      <w:r w:rsidR="004C2E15" w:rsidRPr="002631F9">
        <w:t>Поставщик производит доставку Товара непосредственно по адресу, указанному в </w:t>
      </w:r>
      <w:r w:rsidR="002271C7" w:rsidRPr="002631F9">
        <w:br/>
      </w:r>
      <w:r w:rsidR="004C2E15" w:rsidRPr="002631F9">
        <w:t>п.</w:t>
      </w:r>
      <w:r w:rsidR="00DB12F8" w:rsidRPr="002631F9">
        <w:t xml:space="preserve"> 3.3 </w:t>
      </w:r>
      <w:r w:rsidR="004C2E15" w:rsidRPr="002631F9">
        <w:t xml:space="preserve">настоящего </w:t>
      </w:r>
      <w:r w:rsidR="002271C7" w:rsidRPr="002631F9">
        <w:t>Контракта</w:t>
      </w:r>
      <w:r w:rsidR="004C2E15" w:rsidRPr="002631F9">
        <w:t>, а также выгрузку Товара в соответствующее помещение Заказчика.</w:t>
      </w:r>
    </w:p>
    <w:p w14:paraId="0D9BDC38" w14:textId="77777777" w:rsidR="004C2E15" w:rsidRPr="002631F9" w:rsidRDefault="00460F88" w:rsidP="009B2AFD">
      <w:pPr>
        <w:pStyle w:val="ac"/>
        <w:ind w:firstLine="540"/>
        <w:jc w:val="both"/>
        <w:rPr>
          <w:rFonts w:ascii="Times New Roman" w:hAnsi="Times New Roman"/>
          <w:sz w:val="24"/>
          <w:szCs w:val="24"/>
        </w:rPr>
      </w:pPr>
      <w:r w:rsidRPr="002631F9">
        <w:rPr>
          <w:rFonts w:ascii="Times New Roman" w:hAnsi="Times New Roman"/>
          <w:sz w:val="24"/>
          <w:szCs w:val="24"/>
        </w:rPr>
        <w:t>4</w:t>
      </w:r>
      <w:r w:rsidR="004C2E15" w:rsidRPr="002631F9">
        <w:rPr>
          <w:rFonts w:ascii="Times New Roman" w:hAnsi="Times New Roman"/>
          <w:sz w:val="24"/>
          <w:szCs w:val="24"/>
        </w:rPr>
        <w:t>.2. Поставка Товара включает в себя доставку Товара и</w:t>
      </w:r>
      <w:r w:rsidR="003F4451" w:rsidRPr="002631F9">
        <w:rPr>
          <w:rFonts w:ascii="Times New Roman" w:hAnsi="Times New Roman"/>
          <w:sz w:val="24"/>
          <w:szCs w:val="24"/>
        </w:rPr>
        <w:t xml:space="preserve"> погрузочно-разгрузочные работы</w:t>
      </w:r>
      <w:r w:rsidR="00AE58D5" w:rsidRPr="002631F9">
        <w:rPr>
          <w:rFonts w:ascii="Times New Roman" w:hAnsi="Times New Roman"/>
          <w:sz w:val="24"/>
          <w:szCs w:val="24"/>
        </w:rPr>
        <w:t>, вывоз упаковочного материала, образовавшегося в результате поставки, налоги, сборы и другие обязательные платежи, установленные законодательством Российской Федерации</w:t>
      </w:r>
      <w:r w:rsidR="004C2E15" w:rsidRPr="002631F9">
        <w:rPr>
          <w:rFonts w:ascii="Times New Roman" w:hAnsi="Times New Roman"/>
          <w:sz w:val="24"/>
          <w:szCs w:val="24"/>
        </w:rPr>
        <w:t>.</w:t>
      </w:r>
    </w:p>
    <w:p w14:paraId="2F5C00D3" w14:textId="77777777" w:rsidR="004C2E15" w:rsidRPr="002631F9" w:rsidRDefault="00460F88" w:rsidP="009B2AFD">
      <w:pPr>
        <w:tabs>
          <w:tab w:val="left" w:pos="180"/>
        </w:tabs>
        <w:ind w:firstLine="540"/>
        <w:jc w:val="both"/>
      </w:pPr>
      <w:r w:rsidRPr="002631F9">
        <w:t>4</w:t>
      </w:r>
      <w:r w:rsidR="004C2E15" w:rsidRPr="002631F9">
        <w:t xml:space="preserve">.3. Права на Товар переходят к Заказчику с момента подписания </w:t>
      </w:r>
      <w:r w:rsidR="002271C7" w:rsidRPr="002631F9">
        <w:t>товарной накладной</w:t>
      </w:r>
      <w:r w:rsidR="004C2E15" w:rsidRPr="002631F9">
        <w:t xml:space="preserve"> Поставщиком и Заказчиком.</w:t>
      </w:r>
    </w:p>
    <w:p w14:paraId="77986622" w14:textId="77777777" w:rsidR="004C2E15" w:rsidRPr="002631F9" w:rsidRDefault="00460F88" w:rsidP="009B2AFD">
      <w:pPr>
        <w:pStyle w:val="ConsNormal"/>
        <w:ind w:right="0" w:firstLine="540"/>
        <w:jc w:val="both"/>
        <w:rPr>
          <w:rFonts w:ascii="Times New Roman" w:hAnsi="Times New Roman" w:cs="Times New Roman"/>
          <w:sz w:val="24"/>
          <w:szCs w:val="24"/>
        </w:rPr>
      </w:pPr>
      <w:r w:rsidRPr="002631F9">
        <w:rPr>
          <w:rFonts w:ascii="Times New Roman" w:hAnsi="Times New Roman" w:cs="Times New Roman"/>
          <w:sz w:val="24"/>
          <w:szCs w:val="24"/>
        </w:rPr>
        <w:t>4</w:t>
      </w:r>
      <w:r w:rsidR="004C2E15" w:rsidRPr="002631F9">
        <w:rPr>
          <w:rFonts w:ascii="Times New Roman" w:hAnsi="Times New Roman" w:cs="Times New Roman"/>
          <w:sz w:val="24"/>
          <w:szCs w:val="24"/>
        </w:rPr>
        <w:t>.4. Поставщик поставляет Товар Заказчику за свой счет собственным транспортом или с привлечением транспорта третьих лиц.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 за свой счет.</w:t>
      </w:r>
    </w:p>
    <w:p w14:paraId="2C930B22" w14:textId="77777777" w:rsidR="004C2E15" w:rsidRPr="002631F9" w:rsidRDefault="00460F88" w:rsidP="009B2AFD">
      <w:pPr>
        <w:ind w:firstLine="540"/>
        <w:jc w:val="both"/>
      </w:pPr>
      <w:r w:rsidRPr="002631F9">
        <w:t>4</w:t>
      </w:r>
      <w:r w:rsidR="004C2E15" w:rsidRPr="002631F9">
        <w:t>.5. Заказчик должен принять Товар и оформить документы на полученный Товар по наименованию, количеству, комплектности, объему и качеству.</w:t>
      </w:r>
    </w:p>
    <w:p w14:paraId="201ED6AB" w14:textId="77777777" w:rsidR="004C2E15" w:rsidRPr="002631F9" w:rsidRDefault="004C2E15" w:rsidP="009B2AFD">
      <w:pPr>
        <w:pStyle w:val="ac"/>
        <w:ind w:firstLine="567"/>
        <w:jc w:val="both"/>
        <w:rPr>
          <w:rFonts w:ascii="Times New Roman" w:hAnsi="Times New Roman"/>
          <w:sz w:val="24"/>
          <w:szCs w:val="24"/>
        </w:rPr>
      </w:pPr>
      <w:r w:rsidRPr="002631F9">
        <w:rPr>
          <w:rFonts w:ascii="Times New Roman" w:hAnsi="Times New Roman"/>
          <w:sz w:val="24"/>
          <w:szCs w:val="24"/>
        </w:rPr>
        <w:t>При приеме-передаче товара Заказчиком от Поставщика, последний передает надлежаще оформленные:</w:t>
      </w:r>
    </w:p>
    <w:p w14:paraId="5A1E2441" w14:textId="77777777" w:rsidR="004C2E15" w:rsidRPr="002631F9" w:rsidRDefault="004C2E15" w:rsidP="009B2AFD">
      <w:pPr>
        <w:pStyle w:val="ac"/>
        <w:ind w:firstLine="567"/>
        <w:jc w:val="both"/>
        <w:rPr>
          <w:rFonts w:ascii="Times New Roman" w:hAnsi="Times New Roman"/>
          <w:sz w:val="24"/>
          <w:szCs w:val="24"/>
        </w:rPr>
      </w:pPr>
      <w:r w:rsidRPr="002631F9">
        <w:rPr>
          <w:rFonts w:ascii="Times New Roman" w:hAnsi="Times New Roman"/>
          <w:sz w:val="24"/>
          <w:szCs w:val="24"/>
        </w:rPr>
        <w:t>- счет и счет-фактуру</w:t>
      </w:r>
      <w:r w:rsidR="00B85D2E" w:rsidRPr="002631F9">
        <w:rPr>
          <w:rFonts w:ascii="Times New Roman" w:hAnsi="Times New Roman"/>
          <w:sz w:val="24"/>
          <w:szCs w:val="24"/>
        </w:rPr>
        <w:t xml:space="preserve"> (при наличии)</w:t>
      </w:r>
      <w:r w:rsidR="002B7D2D" w:rsidRPr="002631F9">
        <w:rPr>
          <w:rStyle w:val="aa"/>
          <w:rFonts w:ascii="Times New Roman" w:hAnsi="Times New Roman"/>
          <w:sz w:val="24"/>
          <w:szCs w:val="24"/>
        </w:rPr>
        <w:footnoteReference w:id="1"/>
      </w:r>
      <w:r w:rsidRPr="002631F9">
        <w:rPr>
          <w:rFonts w:ascii="Times New Roman" w:hAnsi="Times New Roman"/>
          <w:sz w:val="24"/>
          <w:szCs w:val="24"/>
        </w:rPr>
        <w:t>;</w:t>
      </w:r>
    </w:p>
    <w:p w14:paraId="5161AC0D" w14:textId="77777777" w:rsidR="004C2E15" w:rsidRPr="002631F9" w:rsidRDefault="004C2E15" w:rsidP="009B2AFD">
      <w:pPr>
        <w:pStyle w:val="ac"/>
        <w:ind w:firstLine="567"/>
        <w:jc w:val="both"/>
        <w:rPr>
          <w:rFonts w:ascii="Times New Roman" w:hAnsi="Times New Roman"/>
          <w:sz w:val="24"/>
          <w:szCs w:val="24"/>
        </w:rPr>
      </w:pPr>
      <w:r w:rsidRPr="002631F9">
        <w:rPr>
          <w:rFonts w:ascii="Times New Roman" w:hAnsi="Times New Roman"/>
          <w:sz w:val="24"/>
          <w:szCs w:val="24"/>
        </w:rPr>
        <w:t xml:space="preserve">- товарную </w:t>
      </w:r>
      <w:r w:rsidR="003E1971" w:rsidRPr="002631F9">
        <w:rPr>
          <w:rFonts w:ascii="Times New Roman" w:hAnsi="Times New Roman"/>
          <w:sz w:val="24"/>
          <w:szCs w:val="24"/>
        </w:rPr>
        <w:t xml:space="preserve">накладную, </w:t>
      </w:r>
      <w:r w:rsidRPr="002631F9">
        <w:rPr>
          <w:rFonts w:ascii="Times New Roman" w:hAnsi="Times New Roman"/>
          <w:sz w:val="24"/>
          <w:szCs w:val="24"/>
        </w:rPr>
        <w:t>и другие документы, необходимые для оприходования товара в соответствии с действующим законодательством Российской Федерации;</w:t>
      </w:r>
    </w:p>
    <w:p w14:paraId="2B1251C8" w14:textId="77777777" w:rsidR="004C2E15" w:rsidRPr="002631F9" w:rsidRDefault="004C2E15" w:rsidP="009B2AFD">
      <w:pPr>
        <w:pStyle w:val="ac"/>
        <w:ind w:firstLine="567"/>
        <w:jc w:val="both"/>
        <w:rPr>
          <w:rFonts w:ascii="Times New Roman" w:hAnsi="Times New Roman"/>
          <w:sz w:val="24"/>
          <w:szCs w:val="24"/>
        </w:rPr>
      </w:pPr>
      <w:r w:rsidRPr="002631F9">
        <w:rPr>
          <w:rFonts w:ascii="Times New Roman" w:hAnsi="Times New Roman"/>
          <w:sz w:val="24"/>
          <w:szCs w:val="24"/>
        </w:rPr>
        <w:t xml:space="preserve">-  документы, предусмотренные пунктом 6 настоящего </w:t>
      </w:r>
      <w:r w:rsidR="002271C7" w:rsidRPr="002631F9">
        <w:rPr>
          <w:rFonts w:ascii="Times New Roman" w:hAnsi="Times New Roman"/>
          <w:sz w:val="24"/>
          <w:szCs w:val="24"/>
        </w:rPr>
        <w:t>контракта</w:t>
      </w:r>
      <w:r w:rsidRPr="002631F9">
        <w:rPr>
          <w:rFonts w:ascii="Times New Roman" w:hAnsi="Times New Roman"/>
          <w:sz w:val="24"/>
          <w:szCs w:val="24"/>
        </w:rPr>
        <w:t>.</w:t>
      </w:r>
    </w:p>
    <w:p w14:paraId="78D81E13" w14:textId="77777777" w:rsidR="004C2E15" w:rsidRPr="002631F9" w:rsidRDefault="004C2E15" w:rsidP="009B2AFD">
      <w:pPr>
        <w:pStyle w:val="ac"/>
        <w:ind w:firstLine="567"/>
        <w:jc w:val="both"/>
        <w:rPr>
          <w:rFonts w:ascii="Times New Roman" w:hAnsi="Times New Roman"/>
          <w:sz w:val="24"/>
          <w:szCs w:val="24"/>
        </w:rPr>
      </w:pPr>
      <w:r w:rsidRPr="002631F9">
        <w:rPr>
          <w:rFonts w:ascii="Times New Roman" w:hAnsi="Times New Roman"/>
          <w:sz w:val="24"/>
          <w:szCs w:val="24"/>
        </w:rPr>
        <w:t xml:space="preserve">В случае невыполнения Поставщиком условия о передаче указанных документов, Заказчик вправе отказаться от приема товара. </w:t>
      </w:r>
    </w:p>
    <w:p w14:paraId="1606B67E" w14:textId="77777777" w:rsidR="004C2E15" w:rsidRPr="002631F9" w:rsidRDefault="004C2E15" w:rsidP="009B2AFD">
      <w:pPr>
        <w:tabs>
          <w:tab w:val="left" w:pos="180"/>
        </w:tabs>
        <w:rPr>
          <w:b/>
        </w:rPr>
      </w:pPr>
    </w:p>
    <w:p w14:paraId="1A93AF5B" w14:textId="77777777" w:rsidR="004C2E15" w:rsidRPr="002631F9" w:rsidRDefault="00460F88" w:rsidP="009B2AFD">
      <w:pPr>
        <w:tabs>
          <w:tab w:val="left" w:pos="180"/>
        </w:tabs>
        <w:jc w:val="center"/>
        <w:rPr>
          <w:b/>
        </w:rPr>
      </w:pPr>
      <w:r w:rsidRPr="002631F9">
        <w:rPr>
          <w:b/>
        </w:rPr>
        <w:t>5</w:t>
      </w:r>
      <w:r w:rsidR="004C2E15" w:rsidRPr="002631F9">
        <w:rPr>
          <w:b/>
        </w:rPr>
        <w:t>. СВЕДЕНИЯ О ТОВАРАХ.</w:t>
      </w:r>
    </w:p>
    <w:p w14:paraId="2EBAF6A6" w14:textId="77777777" w:rsidR="004C2E15" w:rsidRPr="002631F9" w:rsidRDefault="004C2E15" w:rsidP="009B2AFD">
      <w:pPr>
        <w:tabs>
          <w:tab w:val="left" w:pos="180"/>
        </w:tabs>
        <w:jc w:val="center"/>
        <w:rPr>
          <w:b/>
        </w:rPr>
      </w:pPr>
      <w:r w:rsidRPr="002631F9">
        <w:rPr>
          <w:b/>
        </w:rPr>
        <w:t>ТРЕБОВАНИЯ, СВЯЗАННЫЕ С ОПРЕДЕЛЕНИЕМ СООТВЕТСТВИЯ ПОСТАВЛЯЕМОГО ТОВАРА ПОТРЕБНОСТЯМ ЗАКАЗЧИКА.</w:t>
      </w:r>
    </w:p>
    <w:p w14:paraId="559507CF" w14:textId="77777777" w:rsidR="004C2E15" w:rsidRPr="002631F9" w:rsidRDefault="004C2E15" w:rsidP="009B2AFD">
      <w:pPr>
        <w:tabs>
          <w:tab w:val="left" w:pos="180"/>
        </w:tabs>
        <w:jc w:val="center"/>
        <w:rPr>
          <w:b/>
        </w:rPr>
      </w:pPr>
    </w:p>
    <w:p w14:paraId="5159714E" w14:textId="77777777" w:rsidR="004C2E15" w:rsidRPr="002631F9" w:rsidRDefault="00460F88" w:rsidP="009B2AFD">
      <w:pPr>
        <w:ind w:firstLine="540"/>
        <w:jc w:val="both"/>
      </w:pPr>
      <w:r w:rsidRPr="002631F9">
        <w:t>5</w:t>
      </w:r>
      <w:r w:rsidR="004C2E15" w:rsidRPr="002631F9">
        <w:t>.1.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14:paraId="5076501E" w14:textId="77777777" w:rsidR="00550464" w:rsidRDefault="004C2E15" w:rsidP="009B2AFD">
      <w:pPr>
        <w:ind w:firstLine="540"/>
        <w:jc w:val="both"/>
      </w:pPr>
      <w:r w:rsidRPr="002631F9">
        <w:t>Поставляемый Товар должен быть нов</w:t>
      </w:r>
      <w:r w:rsidR="00550464" w:rsidRPr="002631F9">
        <w:t>ым.</w:t>
      </w:r>
    </w:p>
    <w:p w14:paraId="3D354165" w14:textId="77777777" w:rsidR="004C2E15" w:rsidRPr="002631F9" w:rsidRDefault="00460F88" w:rsidP="009B2AFD">
      <w:pPr>
        <w:ind w:firstLine="540"/>
        <w:jc w:val="both"/>
      </w:pPr>
      <w:r w:rsidRPr="002631F9">
        <w:t>5.</w:t>
      </w:r>
      <w:r w:rsidR="004C2E15" w:rsidRPr="002631F9">
        <w:t>1.2. При поставке Товара Поставщик передает Заказчику документы, подтверждающие соответствие Товара или другие документы, удостоверяющие качество Товара;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3F1AA5F8" w14:textId="77777777" w:rsidR="004C2E15" w:rsidRPr="002631F9" w:rsidRDefault="004C2E15" w:rsidP="009B2AFD">
      <w:pPr>
        <w:ind w:firstLine="540"/>
        <w:jc w:val="both"/>
      </w:pPr>
      <w:r w:rsidRPr="002631F9">
        <w:t>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пунктом  постановления Правительства Российской Федерации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№50, ст. 6096).</w:t>
      </w:r>
    </w:p>
    <w:p w14:paraId="7C5DF29B" w14:textId="77777777" w:rsidR="00F92F8A" w:rsidRPr="002631F9" w:rsidRDefault="00F92F8A" w:rsidP="009B2AFD">
      <w:pPr>
        <w:ind w:firstLine="540"/>
        <w:jc w:val="both"/>
      </w:pPr>
      <w:r w:rsidRPr="002631F9">
        <w:t>Качество поставляемого товара должно соответствовать требованиям, установленным законодательством Российской Федерации.</w:t>
      </w:r>
    </w:p>
    <w:p w14:paraId="3B312A81" w14:textId="77777777" w:rsidR="004C2E15" w:rsidRPr="002631F9" w:rsidRDefault="00460F88" w:rsidP="009B2AFD">
      <w:pPr>
        <w:tabs>
          <w:tab w:val="left" w:pos="1134"/>
        </w:tabs>
        <w:ind w:firstLine="540"/>
        <w:jc w:val="both"/>
      </w:pPr>
      <w:r w:rsidRPr="002631F9">
        <w:t>5</w:t>
      </w:r>
      <w:r w:rsidR="004C2E15" w:rsidRPr="002631F9">
        <w:t>.2. Требования к размерам, упаковке Товара:</w:t>
      </w:r>
    </w:p>
    <w:p w14:paraId="68387CFD" w14:textId="77777777" w:rsidR="004C2E15" w:rsidRPr="002631F9" w:rsidRDefault="00460F88" w:rsidP="009B2AFD">
      <w:pPr>
        <w:tabs>
          <w:tab w:val="left" w:pos="1134"/>
        </w:tabs>
        <w:ind w:firstLine="540"/>
        <w:jc w:val="both"/>
      </w:pPr>
      <w:r w:rsidRPr="002631F9">
        <w:rPr>
          <w:bCs/>
        </w:rPr>
        <w:lastRenderedPageBreak/>
        <w:t>5</w:t>
      </w:r>
      <w:r w:rsidR="004C2E15" w:rsidRPr="002631F9">
        <w:rPr>
          <w:bCs/>
        </w:rPr>
        <w:t xml:space="preserve">.2.1. </w:t>
      </w:r>
      <w:r w:rsidR="004C2E15" w:rsidRPr="002631F9">
        <w:t>Упаковка и маркировка Товара должны соответствовать требованиям технических регламентов, нормативно-технических документов, а упаковка и маркировка импортного товара – международным стандартам упаковки.</w:t>
      </w:r>
    </w:p>
    <w:p w14:paraId="5A1FE5DA" w14:textId="77777777" w:rsidR="00550464" w:rsidRPr="002631F9" w:rsidRDefault="00460F88" w:rsidP="009B2AFD">
      <w:pPr>
        <w:tabs>
          <w:tab w:val="left" w:pos="1134"/>
        </w:tabs>
        <w:ind w:firstLine="540"/>
        <w:jc w:val="both"/>
      </w:pPr>
      <w:r w:rsidRPr="002631F9">
        <w:rPr>
          <w:bCs/>
        </w:rPr>
        <w:t>5</w:t>
      </w:r>
      <w:r w:rsidR="004C2E15" w:rsidRPr="002631F9">
        <w:rPr>
          <w:bCs/>
        </w:rPr>
        <w:t>.2.2.</w:t>
      </w:r>
      <w:r w:rsidR="004C2E15" w:rsidRPr="002631F9">
        <w:tab/>
        <w:t>Маркировка Товара должна содержать: наименование изделия, наименование фирмы-изготовителя, юридический адрес изготовителя, дату выпуска</w:t>
      </w:r>
      <w:r w:rsidR="00550464" w:rsidRPr="002631F9">
        <w:t>.</w:t>
      </w:r>
      <w:r w:rsidR="004C2E15" w:rsidRPr="002631F9">
        <w:t xml:space="preserve"> </w:t>
      </w:r>
    </w:p>
    <w:p w14:paraId="14C1C446" w14:textId="77777777" w:rsidR="004C2E15" w:rsidRPr="002631F9" w:rsidRDefault="00460F88" w:rsidP="009B2AFD">
      <w:pPr>
        <w:tabs>
          <w:tab w:val="left" w:pos="1134"/>
        </w:tabs>
        <w:ind w:firstLine="540"/>
        <w:jc w:val="both"/>
      </w:pPr>
      <w:r w:rsidRPr="002631F9">
        <w:rPr>
          <w:bCs/>
        </w:rPr>
        <w:t>5</w:t>
      </w:r>
      <w:r w:rsidR="004C2E15" w:rsidRPr="002631F9">
        <w:rPr>
          <w:bCs/>
        </w:rPr>
        <w:t>.2.3.</w:t>
      </w:r>
      <w:r w:rsidR="004C2E15" w:rsidRPr="002631F9">
        <w:tab/>
        <w:t>Маркировка упаковки должна строго соответствовать маркировке Товара.</w:t>
      </w:r>
    </w:p>
    <w:p w14:paraId="6893705E" w14:textId="77777777" w:rsidR="004C2E15" w:rsidRPr="002631F9" w:rsidRDefault="00460F88" w:rsidP="009B2AFD">
      <w:pPr>
        <w:tabs>
          <w:tab w:val="left" w:pos="1134"/>
        </w:tabs>
        <w:ind w:firstLine="540"/>
        <w:jc w:val="both"/>
      </w:pPr>
      <w:r w:rsidRPr="002631F9">
        <w:rPr>
          <w:bCs/>
        </w:rPr>
        <w:t>5</w:t>
      </w:r>
      <w:r w:rsidR="004C2E15" w:rsidRPr="002631F9">
        <w:rPr>
          <w:bCs/>
        </w:rPr>
        <w:t>.2.4.</w:t>
      </w:r>
      <w:r w:rsidR="004C2E15" w:rsidRPr="002631F9">
        <w:tab/>
        <w:t>Упаковка должна обеспечивать сохранность Товара при транспортировке и погрузо</w:t>
      </w:r>
      <w:r w:rsidR="004C2E15" w:rsidRPr="002631F9">
        <w:noBreakHyphen/>
        <w:t>разгрузочных работах к конечному месту эксплуатации.</w:t>
      </w:r>
    </w:p>
    <w:p w14:paraId="7B4AB62A" w14:textId="77777777" w:rsidR="004C2E15" w:rsidRPr="002631F9" w:rsidRDefault="00460F88" w:rsidP="009B2AFD">
      <w:pPr>
        <w:tabs>
          <w:tab w:val="left" w:pos="1134"/>
        </w:tabs>
        <w:ind w:firstLine="540"/>
        <w:jc w:val="both"/>
      </w:pPr>
      <w:r w:rsidRPr="002631F9">
        <w:rPr>
          <w:bCs/>
        </w:rPr>
        <w:t>5</w:t>
      </w:r>
      <w:r w:rsidR="004C2E15" w:rsidRPr="002631F9">
        <w:rPr>
          <w:bCs/>
        </w:rPr>
        <w:t>.2.5.</w:t>
      </w:r>
      <w:r w:rsidR="004C2E15" w:rsidRPr="002631F9">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w:t>
      </w:r>
    </w:p>
    <w:p w14:paraId="7C3B584C" w14:textId="77777777" w:rsidR="004C2E15" w:rsidRPr="002631F9" w:rsidRDefault="004C2E15" w:rsidP="009B2AFD">
      <w:pPr>
        <w:tabs>
          <w:tab w:val="left" w:pos="180"/>
        </w:tabs>
        <w:ind w:firstLine="540"/>
        <w:rPr>
          <w:b/>
        </w:rPr>
      </w:pPr>
    </w:p>
    <w:p w14:paraId="0BB7634F" w14:textId="77777777" w:rsidR="004C2E15" w:rsidRPr="002631F9" w:rsidRDefault="00460F88" w:rsidP="009B2AFD">
      <w:pPr>
        <w:tabs>
          <w:tab w:val="left" w:pos="180"/>
        </w:tabs>
        <w:ind w:left="567"/>
        <w:jc w:val="center"/>
        <w:rPr>
          <w:b/>
        </w:rPr>
      </w:pPr>
      <w:r w:rsidRPr="002631F9">
        <w:rPr>
          <w:b/>
        </w:rPr>
        <w:t xml:space="preserve">6. </w:t>
      </w:r>
      <w:r w:rsidR="004C2E15" w:rsidRPr="002631F9">
        <w:rPr>
          <w:b/>
        </w:rPr>
        <w:t>ПОРЯДОК ОСУЩЕСТВЛЕНИЯ ЗАКАЗЧИКОМ</w:t>
      </w:r>
      <w:r w:rsidR="00FA4FAA" w:rsidRPr="002631F9">
        <w:rPr>
          <w:b/>
        </w:rPr>
        <w:t xml:space="preserve"> </w:t>
      </w:r>
      <w:r w:rsidR="004C2E15" w:rsidRPr="002631F9">
        <w:rPr>
          <w:b/>
        </w:rPr>
        <w:t>ПРИЕМКИ ПОСТАВЛЯЕМЫХ ТОВАРОВ.</w:t>
      </w:r>
    </w:p>
    <w:p w14:paraId="15697F61" w14:textId="77777777" w:rsidR="004C2E15" w:rsidRPr="002631F9" w:rsidRDefault="004C2E15" w:rsidP="009B2AFD">
      <w:pPr>
        <w:tabs>
          <w:tab w:val="left" w:pos="180"/>
        </w:tabs>
        <w:rPr>
          <w:b/>
        </w:rPr>
      </w:pPr>
    </w:p>
    <w:p w14:paraId="0B487020" w14:textId="77777777" w:rsidR="00EC42D9" w:rsidRDefault="00C229AE" w:rsidP="009B2AFD">
      <w:pPr>
        <w:ind w:firstLine="540"/>
        <w:jc w:val="both"/>
      </w:pPr>
      <w:r w:rsidRPr="002631F9">
        <w:t>6</w:t>
      </w:r>
      <w:r w:rsidR="004C2E15" w:rsidRPr="002631F9">
        <w:t>.1.</w:t>
      </w:r>
      <w:r w:rsidR="00EC42D9">
        <w:t xml:space="preserve"> </w:t>
      </w:r>
      <w:r w:rsidR="00EC42D9" w:rsidRPr="0030612C">
        <w:t>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 о контрактной системе.</w:t>
      </w:r>
      <w:r w:rsidR="004C2E15" w:rsidRPr="002631F9">
        <w:t xml:space="preserve"> </w:t>
      </w:r>
    </w:p>
    <w:p w14:paraId="750244D4" w14:textId="77777777" w:rsidR="004C2E15" w:rsidRPr="002631F9" w:rsidRDefault="004C2E15" w:rsidP="009B2AFD">
      <w:pPr>
        <w:ind w:firstLine="540"/>
        <w:jc w:val="both"/>
      </w:pPr>
      <w:r w:rsidRPr="002631F9">
        <w:t>При приемке Товара Заказчик проверяет его соответствие сведениям, указанным в транспортных и</w:t>
      </w:r>
      <w:r w:rsidR="001B222F" w:rsidRPr="002631F9">
        <w:t xml:space="preserve"> сопроводительных документах по наименованию, количеству и </w:t>
      </w:r>
      <w:r w:rsidRPr="002631F9">
        <w:t xml:space="preserve">объему, установленным в настоящем </w:t>
      </w:r>
      <w:r w:rsidR="002271C7" w:rsidRPr="002631F9">
        <w:t>Контракте</w:t>
      </w:r>
      <w:r w:rsidRPr="002631F9">
        <w:t>.</w:t>
      </w:r>
    </w:p>
    <w:p w14:paraId="7317649C" w14:textId="77777777" w:rsidR="004C2E15" w:rsidRPr="002631F9" w:rsidRDefault="004C2E15" w:rsidP="009B2AFD">
      <w:pPr>
        <w:ind w:firstLine="540"/>
        <w:jc w:val="both"/>
      </w:pPr>
      <w:r w:rsidRPr="002631F9">
        <w:t>Приемка Товара включает:</w:t>
      </w:r>
    </w:p>
    <w:p w14:paraId="637BAE94" w14:textId="77777777" w:rsidR="004C2E15" w:rsidRPr="002631F9" w:rsidRDefault="004C2E15" w:rsidP="009B2AFD">
      <w:pPr>
        <w:ind w:firstLine="540"/>
        <w:jc w:val="both"/>
      </w:pPr>
      <w:r w:rsidRPr="002631F9">
        <w:t>- про</w:t>
      </w:r>
      <w:r w:rsidR="00550464" w:rsidRPr="002631F9">
        <w:t>верку соответствия</w:t>
      </w:r>
      <w:r w:rsidR="001B222F" w:rsidRPr="002631F9">
        <w:t xml:space="preserve"> количества,</w:t>
      </w:r>
      <w:r w:rsidRPr="002631F9">
        <w:t xml:space="preserve"> цены</w:t>
      </w:r>
      <w:r w:rsidR="00AE58D5" w:rsidRPr="002631F9">
        <w:t>, работоспособности</w:t>
      </w:r>
      <w:r w:rsidRPr="002631F9">
        <w:t xml:space="preserve"> поставленного Товара требованиям, установленным настоящим </w:t>
      </w:r>
      <w:r w:rsidR="002271C7" w:rsidRPr="002631F9">
        <w:t>Контрактом</w:t>
      </w:r>
      <w:r w:rsidRPr="002631F9">
        <w:t>;</w:t>
      </w:r>
    </w:p>
    <w:p w14:paraId="1AE551FD" w14:textId="77777777" w:rsidR="004C2E15" w:rsidRPr="002631F9" w:rsidRDefault="004C2E15" w:rsidP="009B2AFD">
      <w:pPr>
        <w:ind w:firstLine="540"/>
        <w:jc w:val="both"/>
      </w:pPr>
      <w:r w:rsidRPr="002631F9">
        <w:t>- проверку полноты и правильности оформления товарной накладной;</w:t>
      </w:r>
    </w:p>
    <w:p w14:paraId="6A8711CD" w14:textId="77777777" w:rsidR="004C2E15" w:rsidRPr="002631F9" w:rsidRDefault="004C2E15" w:rsidP="009B2AFD">
      <w:pPr>
        <w:ind w:firstLine="540"/>
        <w:jc w:val="both"/>
      </w:pPr>
      <w:r w:rsidRPr="002631F9">
        <w:t>- контроль наличия / отсутствия повреждений транспортной и оригинальной упаковки;</w:t>
      </w:r>
    </w:p>
    <w:p w14:paraId="5AC2DCD5" w14:textId="77777777" w:rsidR="004C2E15" w:rsidRPr="002631F9" w:rsidRDefault="004C2E15" w:rsidP="009B2AFD">
      <w:pPr>
        <w:ind w:firstLine="540"/>
        <w:jc w:val="both"/>
      </w:pPr>
      <w:r w:rsidRPr="002631F9">
        <w:t>- проверку наличия документов, удостоверяющих качество Товара:</w:t>
      </w:r>
      <w:r w:rsidR="002B7D2D" w:rsidRPr="002631F9">
        <w:t xml:space="preserve"> </w:t>
      </w:r>
      <w:r w:rsidRPr="002631F9">
        <w:t>сертификата соответствия или декларации о соответствии.</w:t>
      </w:r>
    </w:p>
    <w:p w14:paraId="009EBEC9" w14:textId="77777777" w:rsidR="004C2E15" w:rsidRPr="002631F9" w:rsidRDefault="00C229AE" w:rsidP="009B2AFD">
      <w:pPr>
        <w:autoSpaceDE w:val="0"/>
        <w:autoSpaceDN w:val="0"/>
        <w:adjustRightInd w:val="0"/>
        <w:ind w:firstLine="540"/>
        <w:jc w:val="both"/>
      </w:pPr>
      <w:r w:rsidRPr="002631F9">
        <w:t>6</w:t>
      </w:r>
      <w:r w:rsidR="004C2E15" w:rsidRPr="002631F9">
        <w:t>.2. По итогам приемки товара при нали</w:t>
      </w:r>
      <w:r w:rsidR="0040701C" w:rsidRPr="002631F9">
        <w:t xml:space="preserve">чии документов, указанных в п. </w:t>
      </w:r>
      <w:r w:rsidR="002B7D2D" w:rsidRPr="002631F9">
        <w:t>4</w:t>
      </w:r>
      <w:r w:rsidR="004C2E15" w:rsidRPr="002631F9">
        <w:t xml:space="preserve">.5 настоящего </w:t>
      </w:r>
      <w:r w:rsidR="00231EF0" w:rsidRPr="002631F9">
        <w:t>Контракта</w:t>
      </w:r>
      <w:r w:rsidR="004C2E15" w:rsidRPr="002631F9">
        <w:t>, и при отсутствии претензий относительно качества, количества, ассортимента, комплектности и других характеристик Товара Заказчик подписывает товарн</w:t>
      </w:r>
      <w:r w:rsidR="002B7D2D" w:rsidRPr="002631F9">
        <w:t xml:space="preserve">ые </w:t>
      </w:r>
      <w:r w:rsidR="004C2E15" w:rsidRPr="002631F9">
        <w:t>накладные.</w:t>
      </w:r>
    </w:p>
    <w:p w14:paraId="6509CB9B" w14:textId="77777777" w:rsidR="004C2E15" w:rsidRPr="002631F9" w:rsidRDefault="004C2E15" w:rsidP="009B2AFD">
      <w:pPr>
        <w:ind w:firstLine="540"/>
        <w:jc w:val="both"/>
      </w:pPr>
      <w:r w:rsidRPr="002631F9">
        <w:t xml:space="preserve">В случае несогласия </w:t>
      </w:r>
      <w:r w:rsidR="00464AEE" w:rsidRPr="002631F9">
        <w:t>Заказчика относительно</w:t>
      </w:r>
      <w:r w:rsidRPr="002631F9">
        <w:t xml:space="preserve"> качества, комплектности и других характеристик Товара, а также </w:t>
      </w:r>
      <w:r w:rsidR="00464AEE" w:rsidRPr="002631F9">
        <w:t>при не</w:t>
      </w:r>
      <w:r w:rsidRPr="002631F9">
        <w:t xml:space="preserve">выполнении Поставщиком обязательств в соответствии с настоящим </w:t>
      </w:r>
      <w:r w:rsidR="008A6D03" w:rsidRPr="002631F9">
        <w:t>Контрактом</w:t>
      </w:r>
      <w:r w:rsidRPr="002631F9">
        <w:t xml:space="preserve">, Заказчик самостоятельно формирует 2 экземпляра Акта, в котором указывает недостатки и срок их устранения Поставщиком, подписывает их и направляет Поставщику. Поставщик обязан подписать их и предоставить Заказчику 1 экземпляр Акта в течение 2 рабочих дней с момента его получения. В случае </w:t>
      </w:r>
      <w:r w:rsidR="007B773A" w:rsidRPr="002631F9">
        <w:t>не предоставления</w:t>
      </w:r>
      <w:r w:rsidRPr="002631F9">
        <w:t xml:space="preserve"> Поставщиком Акта в течение 2 рабочих дней с момента его получения либо возражений по нему Заказчик считает, что Поставщик согласен с Актом, подписанным Заказчиком.</w:t>
      </w:r>
    </w:p>
    <w:p w14:paraId="43D4E80E" w14:textId="77777777" w:rsidR="004C2E15" w:rsidRPr="002631F9" w:rsidRDefault="00C229AE" w:rsidP="009B2AFD">
      <w:pPr>
        <w:ind w:firstLine="567"/>
        <w:jc w:val="both"/>
      </w:pPr>
      <w:r w:rsidRPr="002631F9">
        <w:t>6</w:t>
      </w:r>
      <w:r w:rsidR="004C2E15" w:rsidRPr="002631F9">
        <w:t>.3.</w:t>
      </w:r>
      <w:r w:rsidR="00BA57C5" w:rsidRPr="002631F9">
        <w:t xml:space="preserve"> </w:t>
      </w:r>
      <w:r w:rsidR="004C2E15" w:rsidRPr="002631F9">
        <w:t>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59D731DB" w14:textId="77777777" w:rsidR="004C2E15" w:rsidRDefault="00C229AE" w:rsidP="009B2AFD">
      <w:pPr>
        <w:shd w:val="clear" w:color="auto" w:fill="FFFFFF"/>
        <w:tabs>
          <w:tab w:val="left" w:pos="1276"/>
        </w:tabs>
        <w:autoSpaceDE w:val="0"/>
        <w:autoSpaceDN w:val="0"/>
        <w:adjustRightInd w:val="0"/>
        <w:ind w:firstLine="567"/>
        <w:jc w:val="both"/>
      </w:pPr>
      <w:r w:rsidRPr="002631F9">
        <w:t>6</w:t>
      </w:r>
      <w:r w:rsidR="004C2E15" w:rsidRPr="002631F9">
        <w:t>.4. Возврат Товара ненадлежащего качества осуществляется силами и средствами</w:t>
      </w:r>
      <w:r w:rsidR="00EC42D9">
        <w:t xml:space="preserve"> </w:t>
      </w:r>
      <w:r w:rsidR="004C2E15" w:rsidRPr="002631F9">
        <w:t>Поставщика.</w:t>
      </w:r>
    </w:p>
    <w:p w14:paraId="2FA0976B" w14:textId="77777777" w:rsidR="004575A5" w:rsidRPr="0030612C" w:rsidRDefault="004575A5" w:rsidP="009B2AFD">
      <w:pPr>
        <w:shd w:val="clear" w:color="auto" w:fill="FFFFFF"/>
        <w:tabs>
          <w:tab w:val="left" w:pos="1276"/>
        </w:tabs>
        <w:autoSpaceDE w:val="0"/>
        <w:autoSpaceDN w:val="0"/>
        <w:adjustRightInd w:val="0"/>
        <w:ind w:firstLine="567"/>
        <w:jc w:val="both"/>
      </w:pPr>
      <w:r w:rsidRPr="0030612C">
        <w:t>6.5. Срок приемки Товара Заказчиком, включая срок проведения экспертизы, не может превышать 20 (двадцать) рабочих дней с момента поставки Товара и передачи документов, предусмотренных п. 4.5. и п. 5.2.1 Контракта.</w:t>
      </w:r>
    </w:p>
    <w:p w14:paraId="5BAFA1B1" w14:textId="77777777" w:rsidR="004C2E15" w:rsidRPr="002631F9" w:rsidRDefault="004C2E15" w:rsidP="009B2AFD">
      <w:pPr>
        <w:pStyle w:val="ConsPlusNormal"/>
        <w:ind w:left="927" w:firstLine="0"/>
        <w:jc w:val="both"/>
        <w:rPr>
          <w:rFonts w:ascii="Times New Roman" w:hAnsi="Times New Roman" w:cs="Times New Roman"/>
          <w:sz w:val="24"/>
          <w:szCs w:val="24"/>
        </w:rPr>
      </w:pPr>
    </w:p>
    <w:p w14:paraId="7BDAF989" w14:textId="77777777" w:rsidR="004C2E15" w:rsidRPr="002631F9" w:rsidRDefault="00C229AE" w:rsidP="009B2AFD">
      <w:pPr>
        <w:jc w:val="center"/>
        <w:rPr>
          <w:b/>
        </w:rPr>
      </w:pPr>
      <w:r w:rsidRPr="002631F9">
        <w:rPr>
          <w:b/>
        </w:rPr>
        <w:t>7</w:t>
      </w:r>
      <w:r w:rsidR="004C2E15" w:rsidRPr="002631F9">
        <w:rPr>
          <w:b/>
        </w:rPr>
        <w:t>. ПРАВА И ОБЯЗАННОСТИ СТОРОН</w:t>
      </w:r>
    </w:p>
    <w:p w14:paraId="1AA3EEBD" w14:textId="77777777" w:rsidR="004C2E15" w:rsidRPr="002631F9" w:rsidRDefault="004C2E15" w:rsidP="009B2AFD">
      <w:pPr>
        <w:jc w:val="center"/>
        <w:rPr>
          <w:b/>
        </w:rPr>
      </w:pPr>
    </w:p>
    <w:p w14:paraId="1E0A86C7" w14:textId="77777777" w:rsidR="004C2E15" w:rsidRPr="002631F9" w:rsidRDefault="00C229AE" w:rsidP="009B2AFD">
      <w:pPr>
        <w:ind w:firstLine="540"/>
        <w:jc w:val="both"/>
      </w:pPr>
      <w:r w:rsidRPr="002631F9">
        <w:t>7</w:t>
      </w:r>
      <w:r w:rsidR="004C2E15" w:rsidRPr="002631F9">
        <w:t>.1. Заказчик обязан</w:t>
      </w:r>
      <w:r w:rsidR="004C2E15" w:rsidRPr="002631F9">
        <w:rPr>
          <w:i/>
        </w:rPr>
        <w:t>:</w:t>
      </w:r>
    </w:p>
    <w:p w14:paraId="14E14A06" w14:textId="77777777" w:rsidR="004C2E15" w:rsidRPr="002631F9" w:rsidRDefault="00C229AE" w:rsidP="009B2AFD">
      <w:pPr>
        <w:ind w:firstLine="540"/>
        <w:jc w:val="both"/>
      </w:pPr>
      <w:r w:rsidRPr="002631F9">
        <w:t>7</w:t>
      </w:r>
      <w:r w:rsidR="004C2E15" w:rsidRPr="002631F9">
        <w:t xml:space="preserve">.1.2. Оплатить поставленный Товар на условиях настоящего </w:t>
      </w:r>
      <w:r w:rsidR="00231EF0" w:rsidRPr="002631F9">
        <w:t>Контракта.</w:t>
      </w:r>
    </w:p>
    <w:p w14:paraId="21E197D5" w14:textId="77777777" w:rsidR="004C2E15" w:rsidRPr="002631F9" w:rsidRDefault="00C229AE" w:rsidP="009B2AFD">
      <w:pPr>
        <w:ind w:firstLine="540"/>
        <w:jc w:val="both"/>
        <w:rPr>
          <w:bCs/>
          <w:spacing w:val="4"/>
        </w:rPr>
      </w:pPr>
      <w:r w:rsidRPr="002631F9">
        <w:rPr>
          <w:bCs/>
          <w:spacing w:val="4"/>
        </w:rPr>
        <w:t>7</w:t>
      </w:r>
      <w:r w:rsidR="004C2E15" w:rsidRPr="002631F9">
        <w:rPr>
          <w:bCs/>
          <w:spacing w:val="4"/>
        </w:rPr>
        <w:t>.1.3. Письменно извещать Поставщика об изменениях реквизитов, наименований, адресов и ответственных лиц Заказчика.</w:t>
      </w:r>
    </w:p>
    <w:p w14:paraId="668A7D13" w14:textId="77777777" w:rsidR="004C2E15" w:rsidRPr="002631F9" w:rsidRDefault="00C229AE" w:rsidP="009B2AFD">
      <w:pPr>
        <w:pStyle w:val="1"/>
        <w:numPr>
          <w:ilvl w:val="0"/>
          <w:numId w:val="0"/>
        </w:numPr>
        <w:ind w:firstLine="540"/>
        <w:jc w:val="both"/>
        <w:rPr>
          <w:b w:val="0"/>
          <w:sz w:val="24"/>
        </w:rPr>
      </w:pPr>
      <w:r w:rsidRPr="002631F9">
        <w:rPr>
          <w:b w:val="0"/>
          <w:sz w:val="24"/>
        </w:rPr>
        <w:lastRenderedPageBreak/>
        <w:t>7</w:t>
      </w:r>
      <w:r w:rsidR="004C2E15" w:rsidRPr="002631F9">
        <w:rPr>
          <w:b w:val="0"/>
          <w:sz w:val="24"/>
        </w:rPr>
        <w:t>.2. Заказчик вправе:</w:t>
      </w:r>
    </w:p>
    <w:p w14:paraId="69ED32AB" w14:textId="77777777" w:rsidR="004C2E15" w:rsidRPr="002631F9" w:rsidRDefault="00C229AE" w:rsidP="009B2AFD">
      <w:pPr>
        <w:autoSpaceDE w:val="0"/>
        <w:autoSpaceDN w:val="0"/>
        <w:adjustRightInd w:val="0"/>
        <w:ind w:firstLine="540"/>
        <w:jc w:val="both"/>
      </w:pPr>
      <w:r w:rsidRPr="002631F9">
        <w:t>7</w:t>
      </w:r>
      <w:r w:rsidR="004C2E15" w:rsidRPr="002631F9">
        <w:t xml:space="preserve">.2.1. Требовать от Поставщика надлежащего исполнения обязательств в соответствии с условиями </w:t>
      </w:r>
      <w:r w:rsidR="00231EF0" w:rsidRPr="002631F9">
        <w:t>Контракта</w:t>
      </w:r>
      <w:r w:rsidR="004C2E15" w:rsidRPr="002631F9">
        <w:t xml:space="preserve">. Отказаться от приемки Товара (части партии Товара), не соответствующего условиям </w:t>
      </w:r>
      <w:r w:rsidR="00231EF0" w:rsidRPr="002631F9">
        <w:t>Контракта</w:t>
      </w:r>
      <w:r w:rsidR="004C2E15" w:rsidRPr="002631F9">
        <w:t xml:space="preserve"> с отнесением на Поставщика расходов по его вывозу с территории Заказчика и доставке Заказчику Товара, соответствующего условиям </w:t>
      </w:r>
      <w:r w:rsidR="00231EF0" w:rsidRPr="002631F9">
        <w:t>Контракта</w:t>
      </w:r>
      <w:r w:rsidR="004C2E15" w:rsidRPr="002631F9">
        <w:t>.</w:t>
      </w:r>
    </w:p>
    <w:p w14:paraId="4BBDB21F" w14:textId="77777777" w:rsidR="004C2E15" w:rsidRPr="002631F9" w:rsidRDefault="00C229AE" w:rsidP="009B2AFD">
      <w:pPr>
        <w:autoSpaceDE w:val="0"/>
        <w:autoSpaceDN w:val="0"/>
        <w:adjustRightInd w:val="0"/>
        <w:ind w:firstLine="540"/>
        <w:jc w:val="both"/>
      </w:pPr>
      <w:r w:rsidRPr="002631F9">
        <w:t>7</w:t>
      </w:r>
      <w:r w:rsidR="004C2E15" w:rsidRPr="002631F9">
        <w:t xml:space="preserve">.2.2.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231EF0" w:rsidRPr="002631F9">
        <w:t>Контракта</w:t>
      </w:r>
      <w:r w:rsidR="004C2E15" w:rsidRPr="002631F9">
        <w:t>.</w:t>
      </w:r>
    </w:p>
    <w:p w14:paraId="47672D99" w14:textId="77777777" w:rsidR="004C2E15" w:rsidRPr="002631F9" w:rsidRDefault="00C229AE" w:rsidP="009B2AFD">
      <w:pPr>
        <w:autoSpaceDE w:val="0"/>
        <w:autoSpaceDN w:val="0"/>
        <w:adjustRightInd w:val="0"/>
        <w:ind w:firstLine="540"/>
        <w:jc w:val="both"/>
      </w:pPr>
      <w:r w:rsidRPr="002631F9">
        <w:t>7</w:t>
      </w:r>
      <w:r w:rsidR="004C2E15" w:rsidRPr="002631F9">
        <w:t xml:space="preserve">.2.3. Запрашивать у Поставщика информацию о ходе и состоянии исполнения обязательств Поставщика по настоящему </w:t>
      </w:r>
      <w:r w:rsidR="00231EF0" w:rsidRPr="002631F9">
        <w:t>Контракту</w:t>
      </w:r>
      <w:r w:rsidR="001E360B" w:rsidRPr="002631F9">
        <w:t>.</w:t>
      </w:r>
    </w:p>
    <w:p w14:paraId="5C4D145B" w14:textId="77777777" w:rsidR="004C2E15" w:rsidRPr="002631F9" w:rsidRDefault="00C229AE" w:rsidP="009B2AFD">
      <w:pPr>
        <w:autoSpaceDE w:val="0"/>
        <w:autoSpaceDN w:val="0"/>
        <w:adjustRightInd w:val="0"/>
        <w:ind w:firstLine="540"/>
        <w:jc w:val="both"/>
      </w:pPr>
      <w:r w:rsidRPr="002631F9">
        <w:t>7</w:t>
      </w:r>
      <w:r w:rsidR="004C2E15" w:rsidRPr="002631F9">
        <w:t xml:space="preserve">.2.4. В случае неисполнения или ненадлежащего исполнения по вине Поставщика обязательств, предусмотренных настоящим </w:t>
      </w:r>
      <w:r w:rsidR="00231EF0" w:rsidRPr="002631F9">
        <w:t>Контрактом</w:t>
      </w:r>
      <w:r w:rsidR="004C2E15" w:rsidRPr="002631F9">
        <w:t xml:space="preserve"> от Поставщика уплаты неустойки (штрафов, пеней) путем направления Поставщику уведомления об уплате сумм неустойки (пеней, штрафов) в добровольном порядке.</w:t>
      </w:r>
    </w:p>
    <w:p w14:paraId="1412D5BB" w14:textId="77777777" w:rsidR="004C2E15" w:rsidRPr="002631F9" w:rsidRDefault="00C229AE" w:rsidP="009B2AFD">
      <w:pPr>
        <w:tabs>
          <w:tab w:val="left" w:pos="426"/>
        </w:tabs>
        <w:ind w:firstLine="540"/>
        <w:jc w:val="both"/>
      </w:pPr>
      <w:r w:rsidRPr="002631F9">
        <w:t>7</w:t>
      </w:r>
      <w:r w:rsidR="004C2E15" w:rsidRPr="002631F9">
        <w:t>.3. Поставщик обязан:</w:t>
      </w:r>
    </w:p>
    <w:p w14:paraId="319E2546" w14:textId="77777777" w:rsidR="004C2E15" w:rsidRPr="002631F9" w:rsidRDefault="00C229AE" w:rsidP="009B2AFD">
      <w:pPr>
        <w:autoSpaceDE w:val="0"/>
        <w:autoSpaceDN w:val="0"/>
        <w:adjustRightInd w:val="0"/>
        <w:ind w:firstLine="540"/>
        <w:jc w:val="both"/>
      </w:pPr>
      <w:r w:rsidRPr="002631F9">
        <w:t>7</w:t>
      </w:r>
      <w:r w:rsidR="004C2E15" w:rsidRPr="002631F9">
        <w:t>.3.1. Своевременно и над</w:t>
      </w:r>
      <w:r w:rsidRPr="002631F9">
        <w:t>лежащим образом поставить Товар</w:t>
      </w:r>
      <w:r w:rsidR="004C2E15" w:rsidRPr="002631F9">
        <w:t xml:space="preserve"> в соответствии с условиями </w:t>
      </w:r>
      <w:r w:rsidR="00F07125" w:rsidRPr="002631F9">
        <w:t>Контракта</w:t>
      </w:r>
      <w:r w:rsidR="004C2E15" w:rsidRPr="002631F9">
        <w:t>.</w:t>
      </w:r>
    </w:p>
    <w:p w14:paraId="1B08CD11" w14:textId="77777777" w:rsidR="004C2E15" w:rsidRPr="002631F9" w:rsidRDefault="00C229AE" w:rsidP="009B2AFD">
      <w:pPr>
        <w:autoSpaceDE w:val="0"/>
        <w:autoSpaceDN w:val="0"/>
        <w:adjustRightInd w:val="0"/>
        <w:ind w:firstLine="540"/>
        <w:jc w:val="both"/>
      </w:pPr>
      <w:r w:rsidRPr="002631F9">
        <w:t>7</w:t>
      </w:r>
      <w:r w:rsidR="004C2E15" w:rsidRPr="002631F9">
        <w:t xml:space="preserve">.3.2. Представить </w:t>
      </w:r>
      <w:r w:rsidRPr="002631F9">
        <w:t>Товар Заказчику</w:t>
      </w:r>
      <w:r w:rsidR="004C2E15" w:rsidRPr="002631F9">
        <w:t xml:space="preserve"> в сроки, указанные в </w:t>
      </w:r>
      <w:r w:rsidRPr="002631F9">
        <w:t>п</w:t>
      </w:r>
      <w:r w:rsidR="002B7D2D" w:rsidRPr="002631F9">
        <w:t>п</w:t>
      </w:r>
      <w:r w:rsidRPr="002631F9">
        <w:t>.3</w:t>
      </w:r>
      <w:r w:rsidR="002B7D2D" w:rsidRPr="002631F9">
        <w:t>.4</w:t>
      </w:r>
      <w:r w:rsidRPr="002631F9">
        <w:t xml:space="preserve"> настоящего </w:t>
      </w:r>
      <w:r w:rsidR="00F07125" w:rsidRPr="002631F9">
        <w:t>Контракта</w:t>
      </w:r>
      <w:r w:rsidR="004C2E15" w:rsidRPr="002631F9">
        <w:t>.</w:t>
      </w:r>
    </w:p>
    <w:p w14:paraId="3BAFC876" w14:textId="77777777" w:rsidR="004C2E15" w:rsidRPr="002631F9" w:rsidRDefault="009722DF" w:rsidP="009B2AFD">
      <w:pPr>
        <w:autoSpaceDE w:val="0"/>
        <w:autoSpaceDN w:val="0"/>
        <w:adjustRightInd w:val="0"/>
        <w:ind w:firstLine="540"/>
        <w:jc w:val="both"/>
      </w:pPr>
      <w:r w:rsidRPr="002631F9">
        <w:t>7</w:t>
      </w:r>
      <w:r w:rsidR="004C2E15" w:rsidRPr="002631F9">
        <w:t xml:space="preserve">.3.3.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F07125" w:rsidRPr="002631F9">
        <w:t>Контракте</w:t>
      </w:r>
      <w:r w:rsidR="004C2E15" w:rsidRPr="002631F9">
        <w:t>.</w:t>
      </w:r>
    </w:p>
    <w:p w14:paraId="61AA350D" w14:textId="77777777" w:rsidR="004C2E15" w:rsidRPr="002631F9" w:rsidRDefault="009722DF" w:rsidP="009B2AFD">
      <w:pPr>
        <w:ind w:right="-5" w:firstLine="540"/>
        <w:jc w:val="both"/>
      </w:pPr>
      <w:r w:rsidRPr="002631F9">
        <w:t>7</w:t>
      </w:r>
      <w:r w:rsidR="004C2E15" w:rsidRPr="002631F9">
        <w:t xml:space="preserve">.3.4. Подписать акт сдачи-приемки Товара. </w:t>
      </w:r>
    </w:p>
    <w:p w14:paraId="59C219EC" w14:textId="77777777" w:rsidR="004C2E15" w:rsidRPr="002631F9" w:rsidRDefault="009722DF" w:rsidP="009B2AFD">
      <w:pPr>
        <w:ind w:right="-5" w:firstLine="540"/>
        <w:jc w:val="both"/>
      </w:pPr>
      <w:r w:rsidRPr="002631F9">
        <w:t>7</w:t>
      </w:r>
      <w:r w:rsidR="004C2E15" w:rsidRPr="002631F9">
        <w:t xml:space="preserve">.3.5. Передать Заказчику надлежащим образом оформленные документы, указанные в </w:t>
      </w:r>
      <w:proofErr w:type="spellStart"/>
      <w:r w:rsidR="004C2E15" w:rsidRPr="002631F9">
        <w:t>п.п</w:t>
      </w:r>
      <w:proofErr w:type="spellEnd"/>
      <w:r w:rsidR="004C2E15" w:rsidRPr="002631F9">
        <w:t xml:space="preserve">. </w:t>
      </w:r>
      <w:r w:rsidRPr="002631F9">
        <w:t>4</w:t>
      </w:r>
      <w:r w:rsidR="004C2E15" w:rsidRPr="002631F9">
        <w:t xml:space="preserve">.5 настоящего </w:t>
      </w:r>
      <w:r w:rsidR="00F07125" w:rsidRPr="002631F9">
        <w:t>Контракта</w:t>
      </w:r>
      <w:r w:rsidR="004C2E15" w:rsidRPr="002631F9">
        <w:t>.</w:t>
      </w:r>
    </w:p>
    <w:p w14:paraId="066969A6" w14:textId="77777777" w:rsidR="004C2E15" w:rsidRPr="002631F9" w:rsidRDefault="009722DF" w:rsidP="009B2AFD">
      <w:pPr>
        <w:autoSpaceDE w:val="0"/>
        <w:autoSpaceDN w:val="0"/>
        <w:adjustRightInd w:val="0"/>
        <w:ind w:firstLine="540"/>
        <w:jc w:val="both"/>
      </w:pPr>
      <w:r w:rsidRPr="002631F9">
        <w:t>7</w:t>
      </w:r>
      <w:r w:rsidR="004C2E15" w:rsidRPr="002631F9">
        <w:t xml:space="preserve">.3.6. Одновременно с поставкой Товара передать Заказчику надлежащим образом оформленные сопроводительные документы, в том числе перечисленные в пункте </w:t>
      </w:r>
      <w:r w:rsidRPr="002631F9">
        <w:t>5</w:t>
      </w:r>
      <w:r w:rsidR="004C2E15" w:rsidRPr="002631F9">
        <w:t xml:space="preserve">.1.2 настоящего </w:t>
      </w:r>
      <w:r w:rsidR="00F07125" w:rsidRPr="002631F9">
        <w:t>Контракта</w:t>
      </w:r>
      <w:r w:rsidR="004C2E15" w:rsidRPr="002631F9">
        <w:t>.</w:t>
      </w:r>
    </w:p>
    <w:p w14:paraId="1506C2E6" w14:textId="77777777" w:rsidR="004C2E15" w:rsidRPr="002631F9" w:rsidRDefault="009722DF" w:rsidP="009B2AFD">
      <w:pPr>
        <w:autoSpaceDE w:val="0"/>
        <w:autoSpaceDN w:val="0"/>
        <w:adjustRightInd w:val="0"/>
        <w:ind w:firstLine="540"/>
        <w:jc w:val="both"/>
      </w:pPr>
      <w:r w:rsidRPr="002631F9">
        <w:t>7</w:t>
      </w:r>
      <w:r w:rsidR="004C2E15" w:rsidRPr="002631F9">
        <w:t>.3.7. Устранить все недостатки</w:t>
      </w:r>
      <w:r w:rsidR="00E809D9" w:rsidRPr="002631F9">
        <w:t>,</w:t>
      </w:r>
      <w:r w:rsidR="004C2E15" w:rsidRPr="002631F9">
        <w:t xml:space="preserve"> указанные Заказчиком в Акте в соответствии с п. </w:t>
      </w:r>
      <w:r w:rsidRPr="002631F9">
        <w:t>6</w:t>
      </w:r>
      <w:r w:rsidR="004C2E15" w:rsidRPr="002631F9">
        <w:t xml:space="preserve">.2 настоящего </w:t>
      </w:r>
      <w:r w:rsidR="00F07125" w:rsidRPr="002631F9">
        <w:t>Контракта</w:t>
      </w:r>
      <w:r w:rsidR="004C2E15" w:rsidRPr="002631F9">
        <w:t>.</w:t>
      </w:r>
    </w:p>
    <w:p w14:paraId="3F6FB0DF" w14:textId="77777777" w:rsidR="004C2E15" w:rsidRPr="002631F9" w:rsidRDefault="009722DF" w:rsidP="009B2AFD">
      <w:pPr>
        <w:tabs>
          <w:tab w:val="left" w:pos="426"/>
        </w:tabs>
        <w:ind w:firstLine="540"/>
        <w:jc w:val="both"/>
      </w:pPr>
      <w:r w:rsidRPr="002631F9">
        <w:t>7</w:t>
      </w:r>
      <w:r w:rsidR="004C2E15" w:rsidRPr="002631F9">
        <w:t>.4. Поставщик вправе:</w:t>
      </w:r>
    </w:p>
    <w:p w14:paraId="3AE12125" w14:textId="77777777" w:rsidR="004C2E15" w:rsidRPr="002631F9" w:rsidRDefault="009722DF" w:rsidP="009B2AFD">
      <w:pPr>
        <w:tabs>
          <w:tab w:val="left" w:pos="426"/>
        </w:tabs>
        <w:ind w:firstLine="540"/>
        <w:jc w:val="both"/>
      </w:pPr>
      <w:r w:rsidRPr="002631F9">
        <w:t>7</w:t>
      </w:r>
      <w:r w:rsidR="004C2E15" w:rsidRPr="002631F9">
        <w:t xml:space="preserve">.4.1. Требовать оплаты в соответствии с условиями настоящего </w:t>
      </w:r>
      <w:r w:rsidR="00F07125" w:rsidRPr="002631F9">
        <w:t>Контракта</w:t>
      </w:r>
      <w:r w:rsidR="004C2E15" w:rsidRPr="002631F9">
        <w:t xml:space="preserve"> в случае надлежащего исполнения обязательств по настоящему </w:t>
      </w:r>
      <w:r w:rsidR="00F07125" w:rsidRPr="002631F9">
        <w:t>Контракту</w:t>
      </w:r>
      <w:r w:rsidR="004C2E15" w:rsidRPr="002631F9">
        <w:t xml:space="preserve"> в соответствии с актом приемки поставленных Товаров, подписанным Заказчиком и Поставщиком в порядке, предусмотренном условиями настоящего </w:t>
      </w:r>
      <w:r w:rsidR="00F07125" w:rsidRPr="002631F9">
        <w:t>Контракта</w:t>
      </w:r>
      <w:r w:rsidR="004C2E15" w:rsidRPr="002631F9">
        <w:t>.</w:t>
      </w:r>
    </w:p>
    <w:p w14:paraId="69C162E1" w14:textId="77777777" w:rsidR="004C2E15" w:rsidRPr="002631F9" w:rsidRDefault="009722DF" w:rsidP="009B2AFD">
      <w:pPr>
        <w:ind w:right="-5" w:firstLine="540"/>
        <w:jc w:val="both"/>
      </w:pPr>
      <w:r w:rsidRPr="002631F9">
        <w:t>7</w:t>
      </w:r>
      <w:r w:rsidR="004C2E15" w:rsidRPr="002631F9">
        <w:t xml:space="preserve">.4.2. Осуществить досрочную отгрузку Товара по согласованию с Заказчиком и на основании </w:t>
      </w:r>
      <w:r w:rsidR="00F07125" w:rsidRPr="002631F9">
        <w:t>заявок</w:t>
      </w:r>
      <w:r w:rsidR="004C2E15" w:rsidRPr="002631F9">
        <w:t xml:space="preserve"> Заказчика.</w:t>
      </w:r>
    </w:p>
    <w:p w14:paraId="3AFB34CB" w14:textId="77777777" w:rsidR="004C2E15" w:rsidRPr="002631F9" w:rsidRDefault="009722DF" w:rsidP="009B2AFD">
      <w:pPr>
        <w:ind w:right="-5" w:firstLine="540"/>
        <w:jc w:val="both"/>
      </w:pPr>
      <w:r w:rsidRPr="002631F9">
        <w:t>7</w:t>
      </w:r>
      <w:r w:rsidR="004C2E15" w:rsidRPr="002631F9">
        <w:t xml:space="preserve">.4.3. Запрашивать у Заказчика предоставления разъяснений и уточнений по вопросам поставки Товаров в рамках настоящего </w:t>
      </w:r>
      <w:r w:rsidR="00F07125" w:rsidRPr="002631F9">
        <w:t>Контракта</w:t>
      </w:r>
      <w:r w:rsidR="004C2E15" w:rsidRPr="002631F9">
        <w:t>.</w:t>
      </w:r>
    </w:p>
    <w:p w14:paraId="52252E88" w14:textId="77777777" w:rsidR="004C2E15" w:rsidRPr="002631F9" w:rsidRDefault="004C2E15" w:rsidP="009B2AFD">
      <w:pPr>
        <w:ind w:right="-5" w:firstLine="540"/>
        <w:jc w:val="both"/>
      </w:pPr>
    </w:p>
    <w:p w14:paraId="7776E8A0" w14:textId="77777777" w:rsidR="004C2E15" w:rsidRPr="002631F9" w:rsidRDefault="009722DF" w:rsidP="009B2AFD">
      <w:pPr>
        <w:pStyle w:val="a6"/>
        <w:suppressLineNumbers/>
        <w:suppressAutoHyphens/>
        <w:spacing w:after="0"/>
        <w:ind w:left="0"/>
        <w:jc w:val="center"/>
        <w:rPr>
          <w:rFonts w:ascii="Times New Roman" w:hAnsi="Times New Roman"/>
          <w:b/>
          <w:caps/>
          <w:sz w:val="24"/>
          <w:szCs w:val="24"/>
        </w:rPr>
      </w:pPr>
      <w:r w:rsidRPr="002631F9">
        <w:rPr>
          <w:rFonts w:ascii="Times New Roman" w:hAnsi="Times New Roman"/>
          <w:b/>
          <w:sz w:val="24"/>
          <w:szCs w:val="24"/>
        </w:rPr>
        <w:t>8</w:t>
      </w:r>
      <w:r w:rsidR="004C2E15" w:rsidRPr="002631F9">
        <w:rPr>
          <w:rFonts w:ascii="Times New Roman" w:hAnsi="Times New Roman"/>
          <w:b/>
          <w:sz w:val="24"/>
          <w:szCs w:val="24"/>
        </w:rPr>
        <w:t xml:space="preserve">. </w:t>
      </w:r>
      <w:r w:rsidR="004C2E15" w:rsidRPr="002631F9">
        <w:rPr>
          <w:rFonts w:ascii="Times New Roman" w:hAnsi="Times New Roman"/>
          <w:b/>
          <w:caps/>
          <w:sz w:val="24"/>
          <w:szCs w:val="24"/>
        </w:rPr>
        <w:t>Ответственность сторон и иные последствия</w:t>
      </w:r>
    </w:p>
    <w:p w14:paraId="27C73E6F" w14:textId="77777777" w:rsidR="004C2E15" w:rsidRPr="002631F9" w:rsidRDefault="004C2E15" w:rsidP="009B2AFD">
      <w:pPr>
        <w:jc w:val="center"/>
        <w:rPr>
          <w:b/>
          <w:caps/>
        </w:rPr>
      </w:pPr>
      <w:r w:rsidRPr="002631F9">
        <w:rPr>
          <w:b/>
          <w:caps/>
        </w:rPr>
        <w:t>нарушения обязательств</w:t>
      </w:r>
    </w:p>
    <w:p w14:paraId="21B2E8FD" w14:textId="77777777" w:rsidR="004C2E15" w:rsidRPr="002631F9" w:rsidRDefault="004C2E15" w:rsidP="009B2AFD">
      <w:pPr>
        <w:jc w:val="center"/>
        <w:rPr>
          <w:b/>
        </w:rPr>
      </w:pPr>
    </w:p>
    <w:p w14:paraId="67A10262" w14:textId="77777777" w:rsidR="004C2E15" w:rsidRPr="002631F9" w:rsidRDefault="009722DF" w:rsidP="009B2AFD">
      <w:pPr>
        <w:ind w:firstLine="540"/>
        <w:jc w:val="both"/>
      </w:pPr>
      <w:r w:rsidRPr="002631F9">
        <w:t>8</w:t>
      </w:r>
      <w:r w:rsidR="004C2E15" w:rsidRPr="002631F9">
        <w:t xml:space="preserve">.1 Заказчик и Поставщик несут ответственность за неисполнение или ненадлежащее исполнение своих обязательств по настоящему </w:t>
      </w:r>
      <w:r w:rsidR="00F07125" w:rsidRPr="002631F9">
        <w:t>Контракту</w:t>
      </w:r>
      <w:r w:rsidR="004C2E15" w:rsidRPr="002631F9">
        <w:t xml:space="preserve"> в соответствии с Законодательством Российской Федерации.</w:t>
      </w:r>
    </w:p>
    <w:p w14:paraId="26E54697" w14:textId="77777777" w:rsidR="004C2E15" w:rsidRPr="002631F9" w:rsidRDefault="004C2E15" w:rsidP="009B2AFD">
      <w:pPr>
        <w:jc w:val="both"/>
      </w:pPr>
      <w:r w:rsidRPr="002631F9">
        <w:t xml:space="preserve">        </w:t>
      </w:r>
      <w:r w:rsidR="009722DF" w:rsidRPr="002631F9">
        <w:t>8</w:t>
      </w:r>
      <w:r w:rsidRPr="002631F9">
        <w:t>.2. В случае ненадлежащей поставки Товара, включая недостатки, обнаруженные при приемке либо при последующем использовании Товара, Поставщик обязан по требованию Заказчика и в установленные им сроки безвозмездно устранить выявленные недостатки (недопоставку).</w:t>
      </w:r>
    </w:p>
    <w:p w14:paraId="44D1D24A" w14:textId="77777777" w:rsidR="004C2E15" w:rsidRPr="002631F9" w:rsidRDefault="009722DF" w:rsidP="009B2AFD">
      <w:pPr>
        <w:shd w:val="clear" w:color="auto" w:fill="FFFFFF"/>
        <w:tabs>
          <w:tab w:val="left" w:pos="-3780"/>
          <w:tab w:val="left" w:pos="-3420"/>
        </w:tabs>
        <w:ind w:firstLine="540"/>
        <w:jc w:val="both"/>
        <w:rPr>
          <w:bCs/>
        </w:rPr>
      </w:pPr>
      <w:r w:rsidRPr="002631F9">
        <w:rPr>
          <w:bCs/>
        </w:rPr>
        <w:t>8</w:t>
      </w:r>
      <w:r w:rsidR="004C2E15" w:rsidRPr="002631F9">
        <w:rPr>
          <w:bCs/>
        </w:rPr>
        <w:t xml:space="preserve">.3. Стороны освобождаются от ответственности за частичное или полное неисполнение своих обязательств по </w:t>
      </w:r>
      <w:r w:rsidR="00F07125" w:rsidRPr="002631F9">
        <w:rPr>
          <w:bCs/>
        </w:rPr>
        <w:t>Контракту</w:t>
      </w:r>
      <w:r w:rsidR="004C2E15" w:rsidRPr="002631F9">
        <w:rPr>
          <w:bCs/>
        </w:rPr>
        <w:t xml:space="preserve">, если оно явилось следствием действия обстоятельств непреодолимой силы, возникших после заключения </w:t>
      </w:r>
      <w:r w:rsidR="00F07125" w:rsidRPr="002631F9">
        <w:rPr>
          <w:bCs/>
        </w:rPr>
        <w:t>Контракта</w:t>
      </w:r>
      <w:r w:rsidR="004C2E15" w:rsidRPr="002631F9">
        <w:rPr>
          <w:bCs/>
        </w:rPr>
        <w:t xml:space="preserve">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F07125" w:rsidRPr="002631F9">
        <w:rPr>
          <w:bCs/>
        </w:rPr>
        <w:t>Контракту</w:t>
      </w:r>
      <w:r w:rsidR="004C2E15" w:rsidRPr="002631F9">
        <w:rPr>
          <w:bCs/>
        </w:rPr>
        <w:t>, другие чрезвычайные обстоятельства.</w:t>
      </w:r>
    </w:p>
    <w:p w14:paraId="407D4D01" w14:textId="77777777" w:rsidR="004C2E15" w:rsidRPr="002631F9" w:rsidRDefault="009722DF" w:rsidP="009B2AFD">
      <w:pPr>
        <w:shd w:val="clear" w:color="auto" w:fill="FFFFFF"/>
        <w:tabs>
          <w:tab w:val="left" w:pos="-3780"/>
          <w:tab w:val="left" w:pos="-3420"/>
        </w:tabs>
        <w:ind w:firstLine="540"/>
        <w:jc w:val="both"/>
        <w:rPr>
          <w:bCs/>
        </w:rPr>
      </w:pPr>
      <w:r w:rsidRPr="002631F9">
        <w:rPr>
          <w:bCs/>
        </w:rPr>
        <w:lastRenderedPageBreak/>
        <w:t>8</w:t>
      </w:r>
      <w:r w:rsidR="004C2E15" w:rsidRPr="002631F9">
        <w:rPr>
          <w:bCs/>
        </w:rPr>
        <w:t xml:space="preserve">.4. В случае наступления обстоятельств, указанных в пункте </w:t>
      </w:r>
      <w:r w:rsidR="001E360B" w:rsidRPr="002631F9">
        <w:rPr>
          <w:bCs/>
        </w:rPr>
        <w:t>8</w:t>
      </w:r>
      <w:r w:rsidR="004C2E15" w:rsidRPr="002631F9">
        <w:rPr>
          <w:bCs/>
        </w:rPr>
        <w:t xml:space="preserve">.3. </w:t>
      </w:r>
      <w:r w:rsidR="00F07125" w:rsidRPr="002631F9">
        <w:rPr>
          <w:bCs/>
        </w:rPr>
        <w:t>Контракта</w:t>
      </w:r>
      <w:r w:rsidR="004C2E15" w:rsidRPr="002631F9">
        <w:rPr>
          <w:bCs/>
        </w:rPr>
        <w:t xml:space="preserve">,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w:t>
      </w:r>
      <w:r w:rsidR="00F07125" w:rsidRPr="002631F9">
        <w:rPr>
          <w:bCs/>
        </w:rPr>
        <w:t>Контракта</w:t>
      </w:r>
      <w:r w:rsidR="004C2E15" w:rsidRPr="002631F9">
        <w:rPr>
          <w:bCs/>
        </w:rPr>
        <w:t xml:space="preserve"> приостанавливается до момента, определяемого соглашением Сторон.</w:t>
      </w:r>
    </w:p>
    <w:p w14:paraId="21FFFD53" w14:textId="77777777" w:rsidR="00FA18D2" w:rsidRPr="002631F9" w:rsidRDefault="009722DF" w:rsidP="009B2AFD">
      <w:pPr>
        <w:autoSpaceDE w:val="0"/>
        <w:autoSpaceDN w:val="0"/>
        <w:adjustRightInd w:val="0"/>
        <w:ind w:firstLine="567"/>
        <w:jc w:val="both"/>
      </w:pPr>
      <w:r w:rsidRPr="002631F9">
        <w:t>8</w:t>
      </w:r>
      <w:r w:rsidR="00A819B1" w:rsidRPr="002631F9">
        <w:t>.</w:t>
      </w:r>
      <w:r w:rsidR="00BD5182" w:rsidRPr="002631F9">
        <w:t>5</w:t>
      </w:r>
      <w:r w:rsidR="00A819B1" w:rsidRPr="002631F9">
        <w:t>.</w:t>
      </w:r>
      <w:r w:rsidR="00FA18D2" w:rsidRPr="002631F9">
        <w:t xml:space="preserve"> В случае просрочки исполнения Поставщиком обязательств (в том числе гарантийного обязательс</w:t>
      </w:r>
      <w:r w:rsidR="00A819B1" w:rsidRPr="002631F9">
        <w:t xml:space="preserve">тва), предусмотренных </w:t>
      </w:r>
      <w:r w:rsidR="00F07125" w:rsidRPr="002631F9">
        <w:t>Контрактом</w:t>
      </w:r>
      <w:r w:rsidR="00FA18D2" w:rsidRPr="002631F9">
        <w:t>, а также в иных случаях неисполнения или ненадлежащего исполнения Поставщиком обязательств, предусмотренн</w:t>
      </w:r>
      <w:r w:rsidR="00A819B1" w:rsidRPr="002631F9">
        <w:t xml:space="preserve">ых </w:t>
      </w:r>
      <w:r w:rsidR="00F07125" w:rsidRPr="002631F9">
        <w:t>Контрактом</w:t>
      </w:r>
      <w:r w:rsidR="00A819B1" w:rsidRPr="002631F9">
        <w:t>, З</w:t>
      </w:r>
      <w:r w:rsidR="00FA18D2" w:rsidRPr="002631F9">
        <w:t xml:space="preserve">аказчик направляет Поставщику требование об уплате неустоек (штрафов, пеней). </w:t>
      </w:r>
    </w:p>
    <w:p w14:paraId="74A62A72" w14:textId="77777777" w:rsidR="00FA18D2" w:rsidRPr="002631F9" w:rsidRDefault="009722DF" w:rsidP="009B2AFD">
      <w:pPr>
        <w:autoSpaceDE w:val="0"/>
        <w:autoSpaceDN w:val="0"/>
        <w:adjustRightInd w:val="0"/>
        <w:ind w:firstLine="567"/>
        <w:jc w:val="both"/>
      </w:pPr>
      <w:r w:rsidRPr="002631F9">
        <w:t>8</w:t>
      </w:r>
      <w:r w:rsidR="00A819B1" w:rsidRPr="002631F9">
        <w:t>.</w:t>
      </w:r>
      <w:r w:rsidR="001C2DEA" w:rsidRPr="002631F9">
        <w:t>6</w:t>
      </w:r>
      <w:r w:rsidR="00A819B1" w:rsidRPr="002631F9">
        <w:t>.</w:t>
      </w:r>
      <w:r w:rsidR="00FA18D2" w:rsidRPr="002631F9">
        <w:t xml:space="preserve"> Пеня начисляется за каждый день просрочки исполнения Поставщиком обязательс</w:t>
      </w:r>
      <w:r w:rsidR="00A819B1" w:rsidRPr="002631F9">
        <w:t xml:space="preserve">тва, предусмотренного </w:t>
      </w:r>
      <w:r w:rsidR="00F07125" w:rsidRPr="002631F9">
        <w:t>Контрактом</w:t>
      </w:r>
      <w:r w:rsidR="00FA18D2" w:rsidRPr="002631F9">
        <w:t xml:space="preserve">, </w:t>
      </w:r>
      <w:r w:rsidR="009D0108" w:rsidRPr="002631F9">
        <w:rPr>
          <w:rFonts w:eastAsia="Calibri"/>
          <w:lang w:eastAsia="en-US"/>
        </w:rPr>
        <w:t xml:space="preserve">начиная со дня, следующего после дня истечения установленного </w:t>
      </w:r>
      <w:r w:rsidR="00F07125" w:rsidRPr="002631F9">
        <w:rPr>
          <w:rFonts w:eastAsia="Calibri"/>
          <w:lang w:eastAsia="en-US"/>
        </w:rPr>
        <w:t>Контрактом</w:t>
      </w:r>
      <w:r w:rsidR="009D0108" w:rsidRPr="002631F9">
        <w:rPr>
          <w:rFonts w:eastAsia="Calibri"/>
          <w:lang w:eastAsia="en-US"/>
        </w:rPr>
        <w:t xml:space="preserve">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цены</w:t>
      </w:r>
      <w:r w:rsidR="00A819B1" w:rsidRPr="002631F9">
        <w:t xml:space="preserve"> </w:t>
      </w:r>
      <w:r w:rsidR="00F07125" w:rsidRPr="002631F9">
        <w:t>Контракта</w:t>
      </w:r>
      <w:r w:rsidR="00FA18D2" w:rsidRPr="002631F9">
        <w:t>, уменьшенной на сумму, пропорциональную объему обязатель</w:t>
      </w:r>
      <w:r w:rsidR="00A819B1" w:rsidRPr="002631F9">
        <w:t xml:space="preserve">ств, предусмотренных </w:t>
      </w:r>
      <w:r w:rsidR="00F07125" w:rsidRPr="002631F9">
        <w:t>Контрактом</w:t>
      </w:r>
      <w:r w:rsidR="00A819B1" w:rsidRPr="002631F9">
        <w:t xml:space="preserve"> </w:t>
      </w:r>
      <w:r w:rsidR="00FA18D2" w:rsidRPr="002631F9">
        <w:t>и фактически исполненных Поставщиком.</w:t>
      </w:r>
    </w:p>
    <w:p w14:paraId="25B75AB1" w14:textId="77777777" w:rsidR="00CA68F7" w:rsidRDefault="009722DF" w:rsidP="009B2AFD">
      <w:pPr>
        <w:autoSpaceDE w:val="0"/>
        <w:autoSpaceDN w:val="0"/>
        <w:adjustRightInd w:val="0"/>
        <w:ind w:firstLine="567"/>
        <w:jc w:val="both"/>
        <w:rPr>
          <w:rFonts w:eastAsiaTheme="minorHAnsi"/>
          <w:lang w:eastAsia="en-US"/>
        </w:rPr>
      </w:pPr>
      <w:r w:rsidRPr="002631F9">
        <w:rPr>
          <w:rFonts w:eastAsiaTheme="minorHAnsi"/>
          <w:lang w:eastAsia="en-US"/>
        </w:rPr>
        <w:t>8</w:t>
      </w:r>
      <w:r w:rsidR="00BD5182" w:rsidRPr="002631F9">
        <w:rPr>
          <w:rFonts w:eastAsiaTheme="minorHAnsi"/>
          <w:lang w:eastAsia="en-US"/>
        </w:rPr>
        <w:t>.</w:t>
      </w:r>
      <w:r w:rsidR="00F20F93" w:rsidRPr="002631F9">
        <w:rPr>
          <w:rFonts w:eastAsiaTheme="minorHAnsi"/>
          <w:lang w:eastAsia="en-US"/>
        </w:rPr>
        <w:t>7</w:t>
      </w:r>
      <w:r w:rsidR="00BD5182" w:rsidRPr="0030612C">
        <w:rPr>
          <w:rFonts w:eastAsiaTheme="minorHAnsi"/>
          <w:lang w:eastAsia="en-US"/>
        </w:rPr>
        <w:t>.</w:t>
      </w:r>
      <w:r w:rsidR="00CA68F7" w:rsidRPr="0030612C">
        <w:rPr>
          <w:rFonts w:eastAsiaTheme="minorHAnsi"/>
          <w:lang w:eastAsia="en-US"/>
        </w:rPr>
        <w:t xml:space="preserve">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от цены Контракта.</w:t>
      </w:r>
      <w:r w:rsidR="00CA68F7">
        <w:rPr>
          <w:rFonts w:eastAsiaTheme="minorHAnsi"/>
          <w:lang w:eastAsia="en-US"/>
        </w:rPr>
        <w:t xml:space="preserve">  </w:t>
      </w:r>
      <w:r w:rsidR="00BD5182" w:rsidRPr="002631F9">
        <w:rPr>
          <w:rFonts w:eastAsiaTheme="minorHAnsi"/>
          <w:lang w:eastAsia="en-US"/>
        </w:rPr>
        <w:t xml:space="preserve"> </w:t>
      </w:r>
    </w:p>
    <w:p w14:paraId="061EF4C6" w14:textId="77777777" w:rsidR="00BD5182" w:rsidRPr="002631F9" w:rsidRDefault="00CA68F7" w:rsidP="009B2AFD">
      <w:pPr>
        <w:autoSpaceDE w:val="0"/>
        <w:autoSpaceDN w:val="0"/>
        <w:adjustRightInd w:val="0"/>
        <w:ind w:firstLine="567"/>
        <w:jc w:val="both"/>
      </w:pPr>
      <w:r>
        <w:rPr>
          <w:rFonts w:eastAsiaTheme="minorHAnsi"/>
          <w:lang w:eastAsia="en-US"/>
        </w:rPr>
        <w:t xml:space="preserve">8.8. </w:t>
      </w:r>
      <w:r w:rsidR="00BD5182" w:rsidRPr="002631F9">
        <w:rPr>
          <w:rFonts w:eastAsiaTheme="minorHAnsi"/>
          <w:lang w:eastAsia="en-US"/>
        </w:rPr>
        <w:t>За каждый факт неисполнения или ненадлежащего исполнения Поставщиком</w:t>
      </w:r>
      <w:r w:rsidR="00BD5182" w:rsidRPr="002631F9">
        <w:t xml:space="preserve"> обязательства, предусмотренного </w:t>
      </w:r>
      <w:r w:rsidR="00F20F93" w:rsidRPr="002631F9">
        <w:t>Контрактом</w:t>
      </w:r>
      <w:r w:rsidR="00BD5182" w:rsidRPr="002631F9">
        <w:t>, которое не имеет стоимостного выражения, штраф</w:t>
      </w:r>
      <w:r>
        <w:t xml:space="preserve"> </w:t>
      </w:r>
      <w:r w:rsidR="00BD5182" w:rsidRPr="002631F9">
        <w:t xml:space="preserve">устанавливается в </w:t>
      </w:r>
      <w:r>
        <w:t>размере</w:t>
      </w:r>
      <w:r w:rsidR="00BD5182" w:rsidRPr="002631F9">
        <w:t xml:space="preserve"> 1000 рублей.</w:t>
      </w:r>
    </w:p>
    <w:p w14:paraId="6CA0F371" w14:textId="77777777" w:rsidR="004C2E15" w:rsidRPr="002631F9" w:rsidRDefault="001C2DEA" w:rsidP="009B2AFD">
      <w:pPr>
        <w:jc w:val="both"/>
      </w:pPr>
      <w:r w:rsidRPr="002631F9">
        <w:t xml:space="preserve">          </w:t>
      </w:r>
      <w:r w:rsidR="009722DF" w:rsidRPr="002631F9">
        <w:t>8</w:t>
      </w:r>
      <w:r w:rsidRPr="002631F9">
        <w:t>.</w:t>
      </w:r>
      <w:r w:rsidR="00CA68F7">
        <w:t>9</w:t>
      </w:r>
      <w:r w:rsidR="00FA18D2" w:rsidRPr="002631F9">
        <w:t>. Уплата неустойки (штрафа, пеней) не освобождает Поставщика от испо</w:t>
      </w:r>
      <w:r w:rsidR="00042CBB" w:rsidRPr="002631F9">
        <w:t xml:space="preserve">лнения обязательств по </w:t>
      </w:r>
      <w:r w:rsidR="00F20F93" w:rsidRPr="002631F9">
        <w:t>Контракту</w:t>
      </w:r>
      <w:r w:rsidR="00FA18D2" w:rsidRPr="002631F9">
        <w:t xml:space="preserve">. </w:t>
      </w:r>
    </w:p>
    <w:p w14:paraId="75A839FF" w14:textId="77777777" w:rsidR="004C2E15" w:rsidRPr="002631F9" w:rsidRDefault="009722DF" w:rsidP="009B2AFD">
      <w:pPr>
        <w:ind w:firstLine="567"/>
        <w:jc w:val="both"/>
      </w:pPr>
      <w:r w:rsidRPr="002631F9">
        <w:t>8</w:t>
      </w:r>
      <w:r w:rsidR="00BD5182" w:rsidRPr="002631F9">
        <w:t>.</w:t>
      </w:r>
      <w:r w:rsidR="00CA68F7">
        <w:t>10</w:t>
      </w:r>
      <w:r w:rsidR="004C2E15" w:rsidRPr="002631F9">
        <w:t xml:space="preserve">. Поставщик в полном объеме несет ответственность за действия третьих лиц, привлеченных им к исполнению обязательств по </w:t>
      </w:r>
      <w:r w:rsidR="00F20F93" w:rsidRPr="002631F9">
        <w:t>Контракту</w:t>
      </w:r>
      <w:r w:rsidR="004C2E15" w:rsidRPr="002631F9">
        <w:t>.</w:t>
      </w:r>
    </w:p>
    <w:p w14:paraId="51C5E6E5" w14:textId="77777777" w:rsidR="004C2E15" w:rsidRDefault="009722DF" w:rsidP="009B2AFD">
      <w:pPr>
        <w:keepNext/>
        <w:keepLines/>
        <w:tabs>
          <w:tab w:val="left" w:pos="426"/>
          <w:tab w:val="num" w:pos="540"/>
        </w:tabs>
        <w:jc w:val="both"/>
      </w:pPr>
      <w:r w:rsidRPr="002631F9">
        <w:t xml:space="preserve">         </w:t>
      </w:r>
      <w:r w:rsidR="00BD5182" w:rsidRPr="002631F9">
        <w:t xml:space="preserve"> </w:t>
      </w:r>
      <w:r w:rsidRPr="002631F9">
        <w:t>8</w:t>
      </w:r>
      <w:r w:rsidR="00BD5182" w:rsidRPr="002631F9">
        <w:t>.</w:t>
      </w:r>
      <w:r w:rsidR="001C2DEA" w:rsidRPr="002631F9">
        <w:t>1</w:t>
      </w:r>
      <w:r w:rsidR="00CA68F7">
        <w:t>1</w:t>
      </w:r>
      <w:r w:rsidR="004C2E15" w:rsidRPr="002631F9">
        <w:t xml:space="preserve">. В случае неисполнения или ненадлежащего исполнения Поставщиком обязательств, предусмотренных настоящим </w:t>
      </w:r>
      <w:r w:rsidR="00F20F93" w:rsidRPr="002631F9">
        <w:t>Контрактом</w:t>
      </w:r>
      <w:r w:rsidR="004C2E15" w:rsidRPr="002631F9">
        <w:t xml:space="preserve">, Заказчик вправе приобрести недопоставленный Товар у других лиц с отнесением на Поставщика всех необходимых и разумных расходов на их приобретение. </w:t>
      </w:r>
    </w:p>
    <w:p w14:paraId="3037B164" w14:textId="77777777" w:rsidR="0075468F" w:rsidRPr="0030612C" w:rsidRDefault="0075468F" w:rsidP="009B2AFD">
      <w:pPr>
        <w:keepNext/>
        <w:keepLines/>
        <w:tabs>
          <w:tab w:val="left" w:pos="426"/>
          <w:tab w:val="num" w:pos="540"/>
        </w:tabs>
        <w:ind w:firstLine="567"/>
        <w:jc w:val="both"/>
      </w:pPr>
      <w:r>
        <w:t>8</w:t>
      </w:r>
      <w:r w:rsidRPr="0030612C">
        <w:t>.12.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639D06C4" w14:textId="77777777" w:rsidR="0075468F" w:rsidRDefault="0075468F" w:rsidP="009B2AFD">
      <w:pPr>
        <w:keepNext/>
        <w:keepLines/>
        <w:tabs>
          <w:tab w:val="left" w:pos="426"/>
          <w:tab w:val="num" w:pos="540"/>
        </w:tabs>
        <w:ind w:firstLine="567"/>
        <w:jc w:val="both"/>
      </w:pPr>
      <w:r w:rsidRPr="0030612C">
        <w:t>8.13.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1000 рублей.</w:t>
      </w:r>
    </w:p>
    <w:p w14:paraId="1A198B4F" w14:textId="77777777" w:rsidR="004C2E15" w:rsidRPr="002631F9" w:rsidRDefault="004C2E15" w:rsidP="009B2AFD">
      <w:pPr>
        <w:ind w:firstLine="567"/>
        <w:jc w:val="center"/>
        <w:rPr>
          <w:b/>
        </w:rPr>
      </w:pPr>
    </w:p>
    <w:p w14:paraId="61022413" w14:textId="77777777" w:rsidR="004C2E15" w:rsidRPr="002631F9" w:rsidRDefault="009722DF" w:rsidP="009B2AFD">
      <w:pPr>
        <w:jc w:val="center"/>
        <w:rPr>
          <w:b/>
        </w:rPr>
      </w:pPr>
      <w:r w:rsidRPr="002631F9">
        <w:rPr>
          <w:b/>
        </w:rPr>
        <w:t>9</w:t>
      </w:r>
      <w:r w:rsidR="004C2E15" w:rsidRPr="002631F9">
        <w:rPr>
          <w:b/>
        </w:rPr>
        <w:t>. ГАРАНТИЙНЫЕ ОБЯЗАТЕЛЬСТВА</w:t>
      </w:r>
    </w:p>
    <w:p w14:paraId="2A2EC698" w14:textId="77777777" w:rsidR="004C2E15" w:rsidRPr="002631F9" w:rsidRDefault="004C2E15" w:rsidP="009B2AFD">
      <w:pPr>
        <w:jc w:val="center"/>
        <w:rPr>
          <w:b/>
        </w:rPr>
      </w:pPr>
    </w:p>
    <w:p w14:paraId="5F8578F4" w14:textId="77777777" w:rsidR="000C4097" w:rsidRPr="002631F9" w:rsidRDefault="009722DF" w:rsidP="009B2AFD">
      <w:pPr>
        <w:ind w:firstLine="567"/>
        <w:jc w:val="both"/>
      </w:pPr>
      <w:r w:rsidRPr="002631F9">
        <w:t>9</w:t>
      </w:r>
      <w:r w:rsidR="004C2E15" w:rsidRPr="002631F9">
        <w:t xml:space="preserve">.1. Качество поставляемого </w:t>
      </w:r>
      <w:r w:rsidR="00054EB4" w:rsidRPr="002631F9">
        <w:t>Товара</w:t>
      </w:r>
      <w:r w:rsidR="004C2E15" w:rsidRPr="002631F9">
        <w:t xml:space="preserve"> должно соответствовать требованиям, установленным законодательством Российской Федерации, иметь сертифик</w:t>
      </w:r>
      <w:r w:rsidR="002B7D2D" w:rsidRPr="002631F9">
        <w:t>аты или декларации соответствия</w:t>
      </w:r>
      <w:r w:rsidR="004C2E15" w:rsidRPr="002631F9">
        <w:t xml:space="preserve">. </w:t>
      </w:r>
    </w:p>
    <w:p w14:paraId="1E7E0A46" w14:textId="11B674B3" w:rsidR="002B7D2D" w:rsidRPr="002631F9" w:rsidRDefault="009722DF" w:rsidP="009B2AFD">
      <w:pPr>
        <w:ind w:firstLine="567"/>
        <w:jc w:val="both"/>
      </w:pPr>
      <w:r w:rsidRPr="002631F9">
        <w:t>9</w:t>
      </w:r>
      <w:r w:rsidR="004C2E15" w:rsidRPr="002631F9">
        <w:t xml:space="preserve">.2.  </w:t>
      </w:r>
      <w:r w:rsidR="002B7D2D" w:rsidRPr="002631F9">
        <w:t>Срок предоставления гарантии качества на товар – по данным изготовителя</w:t>
      </w:r>
      <w:r w:rsidR="006B42D6" w:rsidRPr="002631F9">
        <w:t xml:space="preserve">, но не менее 12 месяцев </w:t>
      </w:r>
      <w:r w:rsidR="00F45A71" w:rsidRPr="00F45A71">
        <w:t>с даты подписания акта приеме-передачи товара</w:t>
      </w:r>
      <w:r w:rsidR="006B42D6" w:rsidRPr="002631F9">
        <w:t>.</w:t>
      </w:r>
    </w:p>
    <w:p w14:paraId="645CECE7" w14:textId="77777777" w:rsidR="004C2E15" w:rsidRPr="002631F9" w:rsidRDefault="004C2E15" w:rsidP="009B2AFD">
      <w:pPr>
        <w:ind w:firstLine="567"/>
        <w:jc w:val="both"/>
      </w:pPr>
      <w:r w:rsidRPr="002631F9">
        <w:t xml:space="preserve">При обнаружении дефектов в период гарантийного срока, Заказчик обязан незамедлительно известить об этом Поставщика в письменной форме. В необходимых случаях Поставщик командирует своего представителя для участия в рассмотрении претензий Заказчика, составления акта, согласования порядка и </w:t>
      </w:r>
      <w:r w:rsidR="00464AEE" w:rsidRPr="002631F9">
        <w:t>сроков устранения</w:t>
      </w:r>
      <w:r w:rsidRPr="002631F9">
        <w:t xml:space="preserve"> дефектов.</w:t>
      </w:r>
    </w:p>
    <w:p w14:paraId="5BF95313" w14:textId="77777777" w:rsidR="004C2E15" w:rsidRPr="002631F9" w:rsidRDefault="00ED0558" w:rsidP="009B2AFD">
      <w:pPr>
        <w:ind w:firstLine="567"/>
        <w:jc w:val="both"/>
        <w:rPr>
          <w:lang w:eastAsia="en-US"/>
        </w:rPr>
      </w:pPr>
      <w:r w:rsidRPr="002631F9">
        <w:t>9</w:t>
      </w:r>
      <w:r w:rsidR="004C2E15" w:rsidRPr="002631F9">
        <w:t>.</w:t>
      </w:r>
      <w:r w:rsidRPr="002631F9">
        <w:t>3</w:t>
      </w:r>
      <w:r w:rsidR="004C2E15" w:rsidRPr="002631F9">
        <w:t xml:space="preserve">. Устранение недостатков или замена </w:t>
      </w:r>
      <w:r w:rsidR="00054EB4" w:rsidRPr="002631F9">
        <w:t>Товара</w:t>
      </w:r>
      <w:r w:rsidR="004C2E15" w:rsidRPr="002631F9">
        <w:t xml:space="preserve"> ненадл</w:t>
      </w:r>
      <w:r w:rsidR="002B7D2D" w:rsidRPr="002631F9">
        <w:t>ежащего качества производится в</w:t>
      </w:r>
      <w:r w:rsidR="002B7D2D" w:rsidRPr="002631F9">
        <w:rPr>
          <w:lang w:eastAsia="en-US"/>
        </w:rPr>
        <w:t xml:space="preserve"> срок, установленный в письменном требовании Государственного заказчика.</w:t>
      </w:r>
    </w:p>
    <w:p w14:paraId="06F4F518" w14:textId="77777777" w:rsidR="001A72D8" w:rsidRPr="002631F9" w:rsidRDefault="001A72D8" w:rsidP="009B2AFD">
      <w:pPr>
        <w:jc w:val="center"/>
      </w:pPr>
    </w:p>
    <w:p w14:paraId="7E6B507D" w14:textId="77777777" w:rsidR="004C2E15" w:rsidRPr="002631F9" w:rsidRDefault="004C2E15" w:rsidP="009B2AFD">
      <w:pPr>
        <w:jc w:val="center"/>
        <w:rPr>
          <w:b/>
        </w:rPr>
      </w:pPr>
      <w:r w:rsidRPr="002631F9">
        <w:t xml:space="preserve"> </w:t>
      </w:r>
      <w:r w:rsidRPr="002631F9">
        <w:rPr>
          <w:b/>
        </w:rPr>
        <w:t>1</w:t>
      </w:r>
      <w:r w:rsidR="00ED0558" w:rsidRPr="002631F9">
        <w:rPr>
          <w:b/>
        </w:rPr>
        <w:t>0</w:t>
      </w:r>
      <w:r w:rsidRPr="002631F9">
        <w:rPr>
          <w:b/>
        </w:rPr>
        <w:t xml:space="preserve">. ПОРЯДОК ИЗМЕНЕНИЯ И РАСТОРЖЕНИЯ </w:t>
      </w:r>
      <w:r w:rsidR="00F20F93" w:rsidRPr="002631F9">
        <w:rPr>
          <w:b/>
        </w:rPr>
        <w:t>КОНТРАКТА</w:t>
      </w:r>
    </w:p>
    <w:p w14:paraId="75FBC325" w14:textId="77777777" w:rsidR="004C2E15" w:rsidRPr="002631F9" w:rsidRDefault="004C2E15" w:rsidP="009B2AFD">
      <w:pPr>
        <w:jc w:val="center"/>
        <w:rPr>
          <w:b/>
        </w:rPr>
      </w:pPr>
    </w:p>
    <w:p w14:paraId="567A4678" w14:textId="77777777" w:rsidR="004C2E15" w:rsidRPr="002631F9" w:rsidRDefault="004C2E15" w:rsidP="009B2AFD">
      <w:pPr>
        <w:pStyle w:val="ConsPlusNormal"/>
        <w:ind w:firstLine="540"/>
        <w:jc w:val="both"/>
        <w:rPr>
          <w:rFonts w:ascii="Times New Roman" w:hAnsi="Times New Roman" w:cs="Times New Roman"/>
          <w:b/>
          <w:bCs/>
          <w:sz w:val="24"/>
          <w:szCs w:val="24"/>
        </w:rPr>
      </w:pPr>
      <w:r w:rsidRPr="002631F9">
        <w:rPr>
          <w:rFonts w:ascii="Times New Roman" w:hAnsi="Times New Roman" w:cs="Times New Roman"/>
          <w:sz w:val="24"/>
          <w:szCs w:val="24"/>
        </w:rPr>
        <w:t>1</w:t>
      </w:r>
      <w:r w:rsidR="00ED0558" w:rsidRPr="002631F9">
        <w:rPr>
          <w:rFonts w:ascii="Times New Roman" w:hAnsi="Times New Roman" w:cs="Times New Roman"/>
          <w:sz w:val="24"/>
          <w:szCs w:val="24"/>
        </w:rPr>
        <w:t>0</w:t>
      </w:r>
      <w:r w:rsidRPr="002631F9">
        <w:rPr>
          <w:rFonts w:ascii="Times New Roman" w:hAnsi="Times New Roman" w:cs="Times New Roman"/>
          <w:sz w:val="24"/>
          <w:szCs w:val="24"/>
        </w:rPr>
        <w:t>.1</w:t>
      </w:r>
      <w:r w:rsidRPr="002631F9">
        <w:rPr>
          <w:sz w:val="24"/>
          <w:szCs w:val="24"/>
        </w:rPr>
        <w:t xml:space="preserve">. </w:t>
      </w:r>
      <w:r w:rsidRPr="002631F9">
        <w:rPr>
          <w:rFonts w:ascii="Times New Roman" w:hAnsi="Times New Roman" w:cs="Times New Roman"/>
          <w:sz w:val="24"/>
          <w:szCs w:val="24"/>
        </w:rPr>
        <w:t xml:space="preserve">Настоящий </w:t>
      </w:r>
      <w:r w:rsidR="00F20F93" w:rsidRPr="002631F9">
        <w:rPr>
          <w:rFonts w:ascii="Times New Roman" w:hAnsi="Times New Roman" w:cs="Times New Roman"/>
          <w:sz w:val="24"/>
          <w:szCs w:val="24"/>
        </w:rPr>
        <w:t>Контракт</w:t>
      </w:r>
      <w:r w:rsidR="00DD35A0" w:rsidRPr="002631F9">
        <w:rPr>
          <w:rFonts w:ascii="Times New Roman" w:hAnsi="Times New Roman" w:cs="Times New Roman"/>
          <w:sz w:val="24"/>
          <w:szCs w:val="24"/>
        </w:rPr>
        <w:t xml:space="preserve">, </w:t>
      </w:r>
      <w:r w:rsidR="00DD35A0" w:rsidRPr="002631F9">
        <w:rPr>
          <w:rFonts w:ascii="Times New Roman" w:hAnsi="Times New Roman" w:cs="Times New Roman"/>
          <w:bCs/>
          <w:sz w:val="24"/>
          <w:szCs w:val="24"/>
        </w:rPr>
        <w:t>может</w:t>
      </w:r>
      <w:r w:rsidRPr="002631F9">
        <w:rPr>
          <w:rFonts w:ascii="Times New Roman" w:hAnsi="Times New Roman" w:cs="Times New Roman"/>
          <w:bCs/>
          <w:sz w:val="24"/>
          <w:szCs w:val="24"/>
        </w:rPr>
        <w:t xml:space="preserve"> быть расторгнут по соглашению Сторон, по решению суда, в случае одностороннего отказа стороны </w:t>
      </w:r>
      <w:r w:rsidR="00F20F93" w:rsidRPr="002631F9">
        <w:rPr>
          <w:rFonts w:ascii="Times New Roman" w:hAnsi="Times New Roman" w:cs="Times New Roman"/>
          <w:bCs/>
          <w:sz w:val="24"/>
          <w:szCs w:val="24"/>
        </w:rPr>
        <w:t>Контракта</w:t>
      </w:r>
      <w:r w:rsidRPr="002631F9">
        <w:rPr>
          <w:rFonts w:ascii="Times New Roman" w:hAnsi="Times New Roman" w:cs="Times New Roman"/>
          <w:bCs/>
          <w:sz w:val="24"/>
          <w:szCs w:val="24"/>
        </w:rPr>
        <w:t xml:space="preserve"> от исполнения </w:t>
      </w:r>
      <w:r w:rsidR="00F20F93" w:rsidRPr="002631F9">
        <w:rPr>
          <w:rFonts w:ascii="Times New Roman" w:hAnsi="Times New Roman" w:cs="Times New Roman"/>
          <w:bCs/>
          <w:sz w:val="24"/>
          <w:szCs w:val="24"/>
        </w:rPr>
        <w:t>Контракта</w:t>
      </w:r>
      <w:r w:rsidRPr="002631F9">
        <w:rPr>
          <w:rFonts w:ascii="Times New Roman" w:hAnsi="Times New Roman" w:cs="Times New Roman"/>
          <w:bCs/>
          <w:sz w:val="24"/>
          <w:szCs w:val="24"/>
        </w:rPr>
        <w:t xml:space="preserve"> в соответствии с действующим законодательством Российской Федерации</w:t>
      </w:r>
      <w:r w:rsidRPr="002631F9">
        <w:rPr>
          <w:rFonts w:ascii="Times New Roman" w:hAnsi="Times New Roman" w:cs="Times New Roman"/>
          <w:b/>
          <w:bCs/>
          <w:sz w:val="24"/>
          <w:szCs w:val="24"/>
        </w:rPr>
        <w:t>.</w:t>
      </w:r>
    </w:p>
    <w:p w14:paraId="2BEE5651" w14:textId="77777777" w:rsidR="004C2E15" w:rsidRPr="002631F9" w:rsidRDefault="004C2E15" w:rsidP="009B2AFD">
      <w:pPr>
        <w:ind w:firstLine="567"/>
        <w:jc w:val="both"/>
      </w:pPr>
      <w:r w:rsidRPr="002631F9">
        <w:t>1</w:t>
      </w:r>
      <w:r w:rsidR="00ED0558" w:rsidRPr="002631F9">
        <w:t>0</w:t>
      </w:r>
      <w:r w:rsidRPr="002631F9">
        <w:t xml:space="preserve">.2. Заказчик вправе принять решение об одностороннем отказе от исполнения </w:t>
      </w:r>
      <w:r w:rsidR="00F20F93" w:rsidRPr="002631F9">
        <w:t>Контракта</w:t>
      </w:r>
      <w:r w:rsidRPr="002631F9">
        <w:t xml:space="preserve"> в соответствии с гражданским законодательством, в том числе по основаниям, предусмотренным ст. 523 Гражданского кодекса Российской Федерации.</w:t>
      </w:r>
    </w:p>
    <w:p w14:paraId="71722A67" w14:textId="77777777" w:rsidR="004C2E15" w:rsidRPr="002631F9" w:rsidRDefault="004C2E15" w:rsidP="009B2AFD">
      <w:pPr>
        <w:ind w:firstLine="567"/>
        <w:jc w:val="both"/>
      </w:pPr>
      <w:r w:rsidRPr="002631F9">
        <w:t>1</w:t>
      </w:r>
      <w:r w:rsidR="00ED0558" w:rsidRPr="002631F9">
        <w:t>0</w:t>
      </w:r>
      <w:r w:rsidRPr="002631F9">
        <w:t xml:space="preserve">.3. Решение Заказчика об одностороннем отказе от исполнения </w:t>
      </w:r>
      <w:r w:rsidR="00F20F93" w:rsidRPr="002631F9">
        <w:t>Контракта</w:t>
      </w:r>
      <w:r w:rsidRPr="002631F9">
        <w:t xml:space="preserve"> вступает в силу и </w:t>
      </w:r>
      <w:r w:rsidR="00F20F93" w:rsidRPr="002631F9">
        <w:t>Контракта</w:t>
      </w:r>
      <w:r w:rsidRPr="002631F9">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F20F93" w:rsidRPr="002631F9">
        <w:t>Контракта</w:t>
      </w:r>
      <w:r w:rsidRPr="002631F9">
        <w:t>.</w:t>
      </w:r>
    </w:p>
    <w:p w14:paraId="43D1AE79" w14:textId="77777777" w:rsidR="004C2E15" w:rsidRPr="002631F9" w:rsidRDefault="004C2E15" w:rsidP="009B2AFD">
      <w:pPr>
        <w:ind w:firstLine="567"/>
        <w:jc w:val="both"/>
      </w:pPr>
      <w:r w:rsidRPr="002631F9">
        <w:t>1</w:t>
      </w:r>
      <w:r w:rsidR="00ED0558" w:rsidRPr="002631F9">
        <w:t>0</w:t>
      </w:r>
      <w:r w:rsidRPr="002631F9">
        <w:t xml:space="preserve">.4. Расторжение настоящего </w:t>
      </w:r>
      <w:r w:rsidR="00F20F93" w:rsidRPr="002631F9">
        <w:t>контракта</w:t>
      </w:r>
      <w:r w:rsidRPr="002631F9">
        <w:t xml:space="preserve"> не освобождает Стороны от ответственности за неисполнение или ненадлежащие исполнение обязательств по нему, имевшее место до момента </w:t>
      </w:r>
      <w:r w:rsidR="00464AEE" w:rsidRPr="002631F9">
        <w:t xml:space="preserve">расторжения </w:t>
      </w:r>
      <w:r w:rsidR="00F20F93" w:rsidRPr="002631F9">
        <w:t>контракта</w:t>
      </w:r>
      <w:r w:rsidRPr="002631F9">
        <w:t>.</w:t>
      </w:r>
    </w:p>
    <w:p w14:paraId="5E1F37F0" w14:textId="77777777" w:rsidR="004C2E15" w:rsidRPr="002631F9" w:rsidRDefault="004C2E15" w:rsidP="009B2AFD">
      <w:pPr>
        <w:jc w:val="both"/>
      </w:pPr>
    </w:p>
    <w:p w14:paraId="6EB1E62D" w14:textId="77777777" w:rsidR="00552687" w:rsidRPr="002631F9" w:rsidRDefault="00552687" w:rsidP="009B2AFD">
      <w:pPr>
        <w:contextualSpacing/>
        <w:jc w:val="center"/>
        <w:rPr>
          <w:b/>
          <w:color w:val="000000"/>
        </w:rPr>
      </w:pPr>
      <w:r w:rsidRPr="002631F9">
        <w:rPr>
          <w:b/>
          <w:color w:val="000000"/>
        </w:rPr>
        <w:t xml:space="preserve">11. </w:t>
      </w:r>
      <w:r w:rsidR="00FA4FAA" w:rsidRPr="002631F9">
        <w:rPr>
          <w:b/>
          <w:color w:val="000000"/>
        </w:rPr>
        <w:t>АНТИКОРРУПЦИОННАЯ ОГОВОРКА</w:t>
      </w:r>
    </w:p>
    <w:p w14:paraId="39D82D15" w14:textId="77777777" w:rsidR="00552687" w:rsidRPr="002631F9" w:rsidRDefault="00552687" w:rsidP="009B2AFD">
      <w:pPr>
        <w:ind w:left="4188"/>
        <w:contextualSpacing/>
        <w:jc w:val="both"/>
        <w:rPr>
          <w:b/>
          <w:color w:val="000000"/>
        </w:rPr>
      </w:pPr>
    </w:p>
    <w:p w14:paraId="3546454A" w14:textId="77777777" w:rsidR="00552687" w:rsidRPr="002631F9" w:rsidRDefault="00552687" w:rsidP="009B2AFD">
      <w:pPr>
        <w:pStyle w:val="ab"/>
        <w:numPr>
          <w:ilvl w:val="1"/>
          <w:numId w:val="10"/>
        </w:numPr>
        <w:spacing w:after="160" w:line="240" w:lineRule="auto"/>
        <w:ind w:left="0" w:firstLine="851"/>
        <w:jc w:val="both"/>
        <w:rPr>
          <w:rFonts w:ascii="Times New Roman" w:hAnsi="Times New Roman"/>
          <w:color w:val="000000"/>
          <w:sz w:val="24"/>
          <w:szCs w:val="24"/>
        </w:rPr>
      </w:pPr>
      <w:r w:rsidRPr="002631F9">
        <w:rPr>
          <w:rFonts w:ascii="Times New Roman" w:hAnsi="Times New Roman"/>
          <w:color w:val="000000"/>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63DCE65F" w14:textId="77777777" w:rsidR="00552687" w:rsidRPr="002631F9" w:rsidRDefault="00552687" w:rsidP="009B2AFD">
      <w:pPr>
        <w:pStyle w:val="ab"/>
        <w:numPr>
          <w:ilvl w:val="1"/>
          <w:numId w:val="10"/>
        </w:numPr>
        <w:spacing w:after="160" w:line="240" w:lineRule="auto"/>
        <w:ind w:left="0" w:firstLine="851"/>
        <w:jc w:val="both"/>
        <w:rPr>
          <w:rFonts w:ascii="Times New Roman" w:hAnsi="Times New Roman"/>
          <w:color w:val="000000"/>
          <w:sz w:val="24"/>
          <w:szCs w:val="24"/>
        </w:rPr>
      </w:pPr>
      <w:r w:rsidRPr="002631F9">
        <w:rPr>
          <w:rFonts w:ascii="Times New Roman" w:hAnsi="Times New Roman"/>
          <w:color w:val="000000"/>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2C7EB716" w14:textId="77777777" w:rsidR="00552687" w:rsidRPr="002631F9" w:rsidRDefault="00552687" w:rsidP="009B2AFD">
      <w:pPr>
        <w:pStyle w:val="ab"/>
        <w:numPr>
          <w:ilvl w:val="1"/>
          <w:numId w:val="10"/>
        </w:numPr>
        <w:spacing w:after="0" w:line="240" w:lineRule="auto"/>
        <w:ind w:left="0" w:firstLine="851"/>
        <w:jc w:val="both"/>
        <w:rPr>
          <w:rFonts w:ascii="Times New Roman" w:hAnsi="Times New Roman"/>
          <w:color w:val="000000"/>
          <w:sz w:val="24"/>
          <w:szCs w:val="24"/>
        </w:rPr>
      </w:pPr>
      <w:r w:rsidRPr="002631F9">
        <w:rPr>
          <w:rFonts w:ascii="Times New Roman" w:hAnsi="Times New Roman"/>
          <w:color w:val="000000"/>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1442820A" w14:textId="77777777" w:rsidR="00552687" w:rsidRPr="002631F9" w:rsidRDefault="00552687" w:rsidP="009B2AFD">
      <w:pPr>
        <w:numPr>
          <w:ilvl w:val="1"/>
          <w:numId w:val="10"/>
        </w:numPr>
        <w:spacing w:after="160"/>
        <w:ind w:left="0" w:firstLine="851"/>
        <w:contextualSpacing/>
        <w:jc w:val="both"/>
        <w:rPr>
          <w:color w:val="000000"/>
        </w:rPr>
      </w:pPr>
      <w:r w:rsidRPr="002631F9">
        <w:rPr>
          <w:color w:val="000000"/>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56837234" w14:textId="77777777" w:rsidR="00552687" w:rsidRPr="002631F9" w:rsidRDefault="00552687" w:rsidP="009B2AFD">
      <w:pPr>
        <w:jc w:val="both"/>
      </w:pPr>
    </w:p>
    <w:p w14:paraId="0BC1140E" w14:textId="77777777" w:rsidR="00552687" w:rsidRPr="002631F9" w:rsidRDefault="00552687" w:rsidP="009B2AFD">
      <w:pPr>
        <w:jc w:val="center"/>
        <w:rPr>
          <w:b/>
        </w:rPr>
      </w:pPr>
      <w:r w:rsidRPr="002631F9">
        <w:rPr>
          <w:b/>
        </w:rPr>
        <w:t>12. ПОРЯДОК РАССМОТРЕНИЯ СПОРОВ</w:t>
      </w:r>
    </w:p>
    <w:p w14:paraId="092B046D" w14:textId="77777777" w:rsidR="00552687" w:rsidRPr="002631F9" w:rsidRDefault="00552687" w:rsidP="009B2AFD">
      <w:pPr>
        <w:jc w:val="center"/>
        <w:rPr>
          <w:b/>
        </w:rPr>
      </w:pPr>
    </w:p>
    <w:p w14:paraId="52558AEF" w14:textId="77777777" w:rsidR="00552687" w:rsidRPr="002631F9" w:rsidRDefault="00552687" w:rsidP="009B2AFD">
      <w:pPr>
        <w:shd w:val="clear" w:color="auto" w:fill="FFFFFF"/>
        <w:tabs>
          <w:tab w:val="left" w:pos="-3780"/>
        </w:tabs>
        <w:ind w:firstLine="540"/>
        <w:jc w:val="both"/>
        <w:rPr>
          <w:bCs/>
        </w:rPr>
      </w:pPr>
      <w:r w:rsidRPr="002631F9">
        <w:rPr>
          <w:bCs/>
        </w:rPr>
        <w:t>12.1. В случае возникновения споров в связи с выполнением обязательств по настоящему Контракту, они разрешаются Сторонами путем переговоров.</w:t>
      </w:r>
    </w:p>
    <w:p w14:paraId="36BFDBA6" w14:textId="77777777" w:rsidR="00552687" w:rsidRPr="002631F9" w:rsidRDefault="00552687" w:rsidP="009B2AFD">
      <w:pPr>
        <w:shd w:val="clear" w:color="auto" w:fill="FFFFFF"/>
        <w:tabs>
          <w:tab w:val="left" w:pos="-3780"/>
        </w:tabs>
        <w:ind w:firstLine="540"/>
        <w:jc w:val="both"/>
        <w:rPr>
          <w:bCs/>
        </w:rPr>
      </w:pPr>
      <w:r w:rsidRPr="002631F9">
        <w:rPr>
          <w:bCs/>
        </w:rPr>
        <w:t xml:space="preserve">12.2. В случае невозможности Сторонами разрешения спора путем проведения переговоров, он рассматривается Арбитражным судом города Санкт-Петербурга и Ленинградской области. </w:t>
      </w:r>
    </w:p>
    <w:p w14:paraId="795A4D90" w14:textId="77777777" w:rsidR="00552687" w:rsidRPr="002631F9" w:rsidRDefault="00552687" w:rsidP="009B2AFD">
      <w:pPr>
        <w:shd w:val="clear" w:color="auto" w:fill="FFFFFF"/>
        <w:tabs>
          <w:tab w:val="left" w:pos="-3780"/>
        </w:tabs>
        <w:ind w:firstLine="540"/>
        <w:jc w:val="both"/>
        <w:rPr>
          <w:bCs/>
        </w:rPr>
      </w:pPr>
      <w:r w:rsidRPr="002631F9">
        <w:rPr>
          <w:bCs/>
        </w:rPr>
        <w:t>12.3. Стороны решают все спорные вопросы, которые могут возникнуть в ходе реализации контракта или в связи с ним, путем переговоров. Досудебный порядок урегулирования спора (претензионный) обязателен. Срок рассмотрения претензий – 10 (десять) календарных дней со дня её получения. Претензия направляется на электронный адрес стороны, указанный в контракте, после чего считается</w:t>
      </w:r>
      <w:r w:rsidR="00FA4FAA" w:rsidRPr="002631F9">
        <w:rPr>
          <w:bCs/>
        </w:rPr>
        <w:t xml:space="preserve"> врученной надлежащим образом.</w:t>
      </w:r>
    </w:p>
    <w:p w14:paraId="185E7A7C" w14:textId="77777777" w:rsidR="004C2E15" w:rsidRPr="002631F9" w:rsidRDefault="004C2E15" w:rsidP="009B2AFD">
      <w:pPr>
        <w:shd w:val="clear" w:color="auto" w:fill="FFFFFF"/>
        <w:tabs>
          <w:tab w:val="left" w:pos="-3780"/>
        </w:tabs>
        <w:ind w:firstLine="540"/>
        <w:rPr>
          <w:bCs/>
        </w:rPr>
      </w:pPr>
    </w:p>
    <w:p w14:paraId="7B8DB38C" w14:textId="77777777" w:rsidR="004C2E15" w:rsidRPr="002631F9" w:rsidRDefault="004C2E15" w:rsidP="009B2AFD">
      <w:pPr>
        <w:ind w:firstLine="540"/>
        <w:jc w:val="center"/>
        <w:rPr>
          <w:b/>
        </w:rPr>
      </w:pPr>
      <w:r w:rsidRPr="002631F9">
        <w:rPr>
          <w:b/>
        </w:rPr>
        <w:t>1</w:t>
      </w:r>
      <w:r w:rsidR="00552687" w:rsidRPr="002631F9">
        <w:rPr>
          <w:b/>
        </w:rPr>
        <w:t>3</w:t>
      </w:r>
      <w:r w:rsidRPr="002631F9">
        <w:rPr>
          <w:b/>
        </w:rPr>
        <w:t>. ПРОЧИЕ УСЛОВИЯ</w:t>
      </w:r>
    </w:p>
    <w:p w14:paraId="062DED29" w14:textId="77777777" w:rsidR="004C2E15" w:rsidRPr="002631F9" w:rsidRDefault="004C2E15" w:rsidP="009B2AFD">
      <w:pPr>
        <w:ind w:firstLine="540"/>
        <w:jc w:val="center"/>
        <w:rPr>
          <w:b/>
        </w:rPr>
      </w:pPr>
    </w:p>
    <w:p w14:paraId="2AEFF591" w14:textId="77777777" w:rsidR="004C2E15" w:rsidRPr="002631F9" w:rsidRDefault="004C2E15" w:rsidP="009B2AFD">
      <w:pPr>
        <w:ind w:firstLine="540"/>
        <w:jc w:val="both"/>
        <w:rPr>
          <w:bCs/>
        </w:rPr>
      </w:pPr>
      <w:r w:rsidRPr="002631F9">
        <w:rPr>
          <w:bCs/>
        </w:rPr>
        <w:t>1</w:t>
      </w:r>
      <w:r w:rsidR="00552687" w:rsidRPr="002631F9">
        <w:rPr>
          <w:bCs/>
        </w:rPr>
        <w:t>3</w:t>
      </w:r>
      <w:r w:rsidRPr="002631F9">
        <w:rPr>
          <w:bCs/>
        </w:rPr>
        <w:t xml:space="preserve">.1. Любые изменения и дополнения к настоящему </w:t>
      </w:r>
      <w:r w:rsidR="00F20F93" w:rsidRPr="002631F9">
        <w:rPr>
          <w:bCs/>
        </w:rPr>
        <w:t>Контракту</w:t>
      </w:r>
      <w:r w:rsidRPr="002631F9">
        <w:rPr>
          <w:bCs/>
        </w:rPr>
        <w:t xml:space="preserve">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52AC93F1" w14:textId="77777777" w:rsidR="004C2E15" w:rsidRPr="002631F9" w:rsidRDefault="004C2E15" w:rsidP="009B2AFD">
      <w:pPr>
        <w:ind w:firstLine="540"/>
        <w:jc w:val="both"/>
      </w:pPr>
      <w:r w:rsidRPr="002631F9">
        <w:rPr>
          <w:bCs/>
        </w:rPr>
        <w:lastRenderedPageBreak/>
        <w:t>1</w:t>
      </w:r>
      <w:r w:rsidR="00552687" w:rsidRPr="002631F9">
        <w:rPr>
          <w:bCs/>
        </w:rPr>
        <w:t>3</w:t>
      </w:r>
      <w:r w:rsidRPr="002631F9">
        <w:rPr>
          <w:bCs/>
        </w:rPr>
        <w:t xml:space="preserve">.2. </w:t>
      </w:r>
      <w:r w:rsidRPr="002631F9">
        <w:t>Стороны признают действительными письма и уведомления, переданные друг другу по электронной почте и факсимильной связи, с последующим предоставлением оригиналов по месту нахождения Сторон, иным адресам, указанными Сторонами.</w:t>
      </w:r>
    </w:p>
    <w:p w14:paraId="41B45D57" w14:textId="77777777" w:rsidR="001A72D8" w:rsidRPr="002631F9" w:rsidRDefault="004C2E15" w:rsidP="009B2AFD">
      <w:pPr>
        <w:ind w:firstLine="567"/>
        <w:jc w:val="both"/>
      </w:pPr>
      <w:r w:rsidRPr="002631F9">
        <w:rPr>
          <w:bCs/>
        </w:rPr>
        <w:t>1</w:t>
      </w:r>
      <w:r w:rsidR="00552687" w:rsidRPr="002631F9">
        <w:rPr>
          <w:bCs/>
        </w:rPr>
        <w:t>3</w:t>
      </w:r>
      <w:r w:rsidRPr="002631F9">
        <w:rPr>
          <w:bCs/>
        </w:rPr>
        <w:t xml:space="preserve">.3. </w:t>
      </w:r>
      <w:r w:rsidR="001A72D8" w:rsidRPr="002631F9">
        <w:rPr>
          <w:bCs/>
        </w:rPr>
        <w:t xml:space="preserve">Настоящий </w:t>
      </w:r>
      <w:r w:rsidR="00F20F93" w:rsidRPr="002631F9">
        <w:t>Контракт</w:t>
      </w:r>
      <w:r w:rsidR="001A72D8" w:rsidRPr="002631F9">
        <w:t xml:space="preserve"> составлен в электронной форме и подписан Сторонами посредством усиленной электронной подписи, в соответствии с требованиями, установленными Федеральным законом от 05.04.2013 № 44-ФЗ «О контрактной системе в сфере закупок товаров, работ, услуг для обеспечения государственных и муниципальных нужд». По желанию Сторон </w:t>
      </w:r>
      <w:r w:rsidR="00F20F93" w:rsidRPr="002631F9">
        <w:t>Контракта</w:t>
      </w:r>
      <w:r w:rsidR="001A72D8" w:rsidRPr="002631F9">
        <w:t xml:space="preserve"> может быть оформлен на бумажном носителе в двух подлинных экземплярах, имеющих равную юридическую силу: один </w:t>
      </w:r>
      <w:r w:rsidR="001A72D8" w:rsidRPr="0030612C">
        <w:t xml:space="preserve">– </w:t>
      </w:r>
      <w:r w:rsidR="00C409C7" w:rsidRPr="0030612C">
        <w:t>Поставщику</w:t>
      </w:r>
      <w:r w:rsidR="001A72D8" w:rsidRPr="0030612C">
        <w:t>, один – Заказчику</w:t>
      </w:r>
      <w:r w:rsidR="001A72D8" w:rsidRPr="002631F9">
        <w:t>.</w:t>
      </w:r>
    </w:p>
    <w:p w14:paraId="3F6DB5D0" w14:textId="77777777" w:rsidR="004C2E15" w:rsidRPr="002631F9" w:rsidRDefault="004C2E15" w:rsidP="009B2AFD">
      <w:pPr>
        <w:autoSpaceDE w:val="0"/>
        <w:autoSpaceDN w:val="0"/>
        <w:adjustRightInd w:val="0"/>
        <w:ind w:firstLine="540"/>
        <w:jc w:val="both"/>
        <w:rPr>
          <w:bCs/>
        </w:rPr>
      </w:pPr>
      <w:r w:rsidRPr="002631F9">
        <w:rPr>
          <w:bCs/>
        </w:rPr>
        <w:t>1</w:t>
      </w:r>
      <w:r w:rsidR="005677A1" w:rsidRPr="002631F9">
        <w:rPr>
          <w:bCs/>
        </w:rPr>
        <w:t>3</w:t>
      </w:r>
      <w:r w:rsidRPr="002631F9">
        <w:rPr>
          <w:bCs/>
        </w:rPr>
        <w:t xml:space="preserve">.4. Вопросы, не урегулированные настоящим </w:t>
      </w:r>
      <w:r w:rsidR="00F20F93" w:rsidRPr="002631F9">
        <w:rPr>
          <w:bCs/>
        </w:rPr>
        <w:t>Контрактом</w:t>
      </w:r>
      <w:r w:rsidRPr="002631F9">
        <w:rPr>
          <w:bCs/>
        </w:rPr>
        <w:t xml:space="preserve">, регулируются действующим Гражданским кодексом Российской Федерации, Федеральным законом от 05.04.2013 </w:t>
      </w:r>
      <w:r w:rsidR="00C409C7">
        <w:rPr>
          <w:bCs/>
        </w:rPr>
        <w:t>№ 44-ФЗ «</w:t>
      </w:r>
      <w:r w:rsidRPr="002631F9">
        <w:rPr>
          <w:bCs/>
        </w:rPr>
        <w:t>О контрактной системе в сфере закупок товаров, работ, услуг для обеспечения госуд</w:t>
      </w:r>
      <w:r w:rsidR="00C409C7">
        <w:rPr>
          <w:bCs/>
        </w:rPr>
        <w:t>арственных и муниципальных нужд»</w:t>
      </w:r>
      <w:r w:rsidRPr="002631F9">
        <w:rPr>
          <w:bCs/>
        </w:rPr>
        <w:t>.</w:t>
      </w:r>
    </w:p>
    <w:p w14:paraId="6EE4B2EB" w14:textId="77777777" w:rsidR="007F25C1" w:rsidRPr="002631F9" w:rsidRDefault="007F25C1" w:rsidP="009B2AFD">
      <w:pPr>
        <w:autoSpaceDE w:val="0"/>
        <w:autoSpaceDN w:val="0"/>
        <w:adjustRightInd w:val="0"/>
        <w:ind w:firstLine="540"/>
        <w:jc w:val="both"/>
        <w:rPr>
          <w:b/>
          <w:bCs/>
        </w:rPr>
      </w:pPr>
    </w:p>
    <w:p w14:paraId="56B0D0B7" w14:textId="77777777" w:rsidR="004C2E15" w:rsidRPr="002631F9" w:rsidRDefault="00023124" w:rsidP="009B2AFD">
      <w:pPr>
        <w:tabs>
          <w:tab w:val="left" w:pos="0"/>
          <w:tab w:val="right" w:pos="9498"/>
        </w:tabs>
        <w:ind w:left="567" w:right="139"/>
        <w:jc w:val="center"/>
        <w:rPr>
          <w:b/>
        </w:rPr>
      </w:pPr>
      <w:r w:rsidRPr="002631F9">
        <w:rPr>
          <w:b/>
        </w:rPr>
        <w:t>1</w:t>
      </w:r>
      <w:r w:rsidR="005677A1" w:rsidRPr="002631F9">
        <w:rPr>
          <w:b/>
        </w:rPr>
        <w:t>4</w:t>
      </w:r>
      <w:r w:rsidR="004C2E15" w:rsidRPr="002631F9">
        <w:rPr>
          <w:b/>
        </w:rPr>
        <w:t>. ПРИЛОЖЕНИЯ</w:t>
      </w:r>
    </w:p>
    <w:p w14:paraId="5843D352" w14:textId="77777777" w:rsidR="004C2E15" w:rsidRPr="002631F9" w:rsidRDefault="004C2E15" w:rsidP="009B2AFD">
      <w:pPr>
        <w:tabs>
          <w:tab w:val="left" w:pos="0"/>
          <w:tab w:val="right" w:pos="9498"/>
        </w:tabs>
        <w:ind w:left="567" w:right="139"/>
        <w:jc w:val="center"/>
        <w:rPr>
          <w:b/>
        </w:rPr>
      </w:pPr>
    </w:p>
    <w:p w14:paraId="3D0EDEA2" w14:textId="77777777" w:rsidR="006B42D6" w:rsidRDefault="005677A1" w:rsidP="009B2AFD">
      <w:pPr>
        <w:tabs>
          <w:tab w:val="left" w:pos="0"/>
          <w:tab w:val="right" w:pos="540"/>
        </w:tabs>
        <w:ind w:right="139" w:firstLine="540"/>
        <w:rPr>
          <w:bCs/>
        </w:rPr>
      </w:pPr>
      <w:r w:rsidRPr="002631F9">
        <w:rPr>
          <w:bCs/>
        </w:rPr>
        <w:t>14</w:t>
      </w:r>
      <w:r w:rsidR="004C2E15" w:rsidRPr="002631F9">
        <w:rPr>
          <w:bCs/>
        </w:rPr>
        <w:t xml:space="preserve">.1. Приложение №1 </w:t>
      </w:r>
      <w:r w:rsidR="006A7F46" w:rsidRPr="002631F9">
        <w:rPr>
          <w:bCs/>
        </w:rPr>
        <w:t>Спецификация.</w:t>
      </w:r>
    </w:p>
    <w:p w14:paraId="0899F318" w14:textId="2AC736E5" w:rsidR="00FD543A" w:rsidRDefault="0070696F" w:rsidP="009B2AFD">
      <w:pPr>
        <w:tabs>
          <w:tab w:val="left" w:pos="0"/>
          <w:tab w:val="right" w:pos="540"/>
        </w:tabs>
        <w:ind w:right="139" w:firstLine="540"/>
        <w:rPr>
          <w:bCs/>
        </w:rPr>
      </w:pPr>
      <w:r>
        <w:rPr>
          <w:bCs/>
        </w:rPr>
        <w:t xml:space="preserve">         </w:t>
      </w:r>
      <w:r w:rsidR="00FD543A" w:rsidRPr="002631F9">
        <w:rPr>
          <w:bCs/>
        </w:rPr>
        <w:t>Приложения являются неотъемлемой частью настоящего Контракта.</w:t>
      </w:r>
    </w:p>
    <w:p w14:paraId="150F9EE3" w14:textId="77777777" w:rsidR="00874290" w:rsidRDefault="00874290" w:rsidP="009B2AFD">
      <w:pPr>
        <w:tabs>
          <w:tab w:val="left" w:pos="0"/>
          <w:tab w:val="right" w:pos="540"/>
        </w:tabs>
        <w:ind w:right="139" w:firstLine="540"/>
        <w:rPr>
          <w:bCs/>
        </w:rPr>
      </w:pPr>
    </w:p>
    <w:p w14:paraId="4F87D615" w14:textId="77777777" w:rsidR="00FD543A" w:rsidRPr="002631F9" w:rsidRDefault="00FD543A" w:rsidP="009B2AFD">
      <w:pPr>
        <w:tabs>
          <w:tab w:val="left" w:pos="0"/>
          <w:tab w:val="right" w:pos="540"/>
        </w:tabs>
        <w:ind w:right="139" w:firstLine="540"/>
        <w:rPr>
          <w:bCs/>
        </w:rPr>
      </w:pPr>
    </w:p>
    <w:p w14:paraId="292CB7B3" w14:textId="77777777" w:rsidR="002963BA" w:rsidRPr="002631F9" w:rsidRDefault="005677A1" w:rsidP="009B2AFD">
      <w:pPr>
        <w:tabs>
          <w:tab w:val="left" w:pos="0"/>
          <w:tab w:val="right" w:pos="9498"/>
        </w:tabs>
        <w:ind w:right="139"/>
        <w:jc w:val="center"/>
        <w:rPr>
          <w:b/>
        </w:rPr>
      </w:pPr>
      <w:r w:rsidRPr="002631F9">
        <w:rPr>
          <w:b/>
        </w:rPr>
        <w:t xml:space="preserve">15 </w:t>
      </w:r>
      <w:r w:rsidR="004C2E15" w:rsidRPr="002631F9">
        <w:rPr>
          <w:b/>
        </w:rPr>
        <w:t>АДРЕСА И БАНКОВСКИЕ РЕКВИЗИТЫ СТОРОН</w:t>
      </w:r>
      <w:r w:rsidR="00A57CDA" w:rsidRPr="002631F9">
        <w:br w:type="textWrapping" w:clear="all"/>
      </w:r>
    </w:p>
    <w:tbl>
      <w:tblPr>
        <w:tblW w:w="10065" w:type="dxa"/>
        <w:tblLook w:val="01E0" w:firstRow="1" w:lastRow="1" w:firstColumn="1" w:lastColumn="1" w:noHBand="0" w:noVBand="0"/>
      </w:tblPr>
      <w:tblGrid>
        <w:gridCol w:w="5103"/>
        <w:gridCol w:w="4962"/>
      </w:tblGrid>
      <w:tr w:rsidR="006B67FD" w:rsidRPr="002631F9" w14:paraId="4FB95D4D" w14:textId="77777777" w:rsidTr="007F25C1">
        <w:tc>
          <w:tcPr>
            <w:tcW w:w="5103" w:type="dxa"/>
            <w:hideMark/>
          </w:tcPr>
          <w:p w14:paraId="3390203A" w14:textId="77777777" w:rsidR="006B67FD" w:rsidRPr="002631F9" w:rsidRDefault="006B67FD" w:rsidP="009B2AFD">
            <w:pPr>
              <w:shd w:val="clear" w:color="auto" w:fill="FFFFFF"/>
              <w:ind w:right="33"/>
              <w:rPr>
                <w:b/>
              </w:rPr>
            </w:pPr>
            <w:r w:rsidRPr="002631F9">
              <w:rPr>
                <w:b/>
              </w:rPr>
              <w:t>Государственный заказчик:</w:t>
            </w:r>
          </w:p>
          <w:p w14:paraId="3B310E83" w14:textId="77777777" w:rsidR="006B67FD" w:rsidRPr="002631F9" w:rsidRDefault="006B67FD" w:rsidP="009B2AFD">
            <w:pPr>
              <w:shd w:val="clear" w:color="auto" w:fill="FFFFFF"/>
              <w:ind w:right="33"/>
              <w:rPr>
                <w:b/>
              </w:rPr>
            </w:pPr>
            <w:r w:rsidRPr="002631F9">
              <w:t>Государственное казенное учреждение «Управление строительства Ленинградской области» (ГКУ «УС ЛО»)</w:t>
            </w:r>
          </w:p>
        </w:tc>
        <w:tc>
          <w:tcPr>
            <w:tcW w:w="4962" w:type="dxa"/>
            <w:hideMark/>
          </w:tcPr>
          <w:p w14:paraId="64068F54" w14:textId="77777777" w:rsidR="006B67FD" w:rsidRPr="002631F9" w:rsidRDefault="006B67FD" w:rsidP="009B2AFD">
            <w:pPr>
              <w:shd w:val="clear" w:color="auto" w:fill="FFFFFF"/>
              <w:rPr>
                <w:b/>
              </w:rPr>
            </w:pPr>
            <w:r w:rsidRPr="002631F9">
              <w:rPr>
                <w:b/>
              </w:rPr>
              <w:t>Поставщик:</w:t>
            </w:r>
          </w:p>
          <w:p w14:paraId="6AB57E40" w14:textId="77777777" w:rsidR="006B67FD" w:rsidRPr="002631F9" w:rsidRDefault="006B67FD" w:rsidP="009B2AFD">
            <w:pPr>
              <w:shd w:val="clear" w:color="auto" w:fill="FFFFFF"/>
            </w:pPr>
          </w:p>
        </w:tc>
      </w:tr>
      <w:tr w:rsidR="006B67FD" w:rsidRPr="0004488F" w14:paraId="150A54EE" w14:textId="77777777" w:rsidTr="007F25C1">
        <w:trPr>
          <w:trHeight w:val="841"/>
        </w:trPr>
        <w:tc>
          <w:tcPr>
            <w:tcW w:w="5103" w:type="dxa"/>
            <w:hideMark/>
          </w:tcPr>
          <w:p w14:paraId="582B6005" w14:textId="77777777" w:rsidR="000D2FB2" w:rsidRPr="007A312B" w:rsidRDefault="000D2FB2" w:rsidP="000D2FB2">
            <w:pPr>
              <w:rPr>
                <w:b/>
              </w:rPr>
            </w:pPr>
            <w:r w:rsidRPr="007A312B">
              <w:rPr>
                <w:b/>
              </w:rPr>
              <w:t>Юридический адрес:</w:t>
            </w:r>
          </w:p>
          <w:p w14:paraId="130F79BC" w14:textId="77777777" w:rsidR="000D2FB2" w:rsidRPr="007A312B" w:rsidRDefault="000D2FB2" w:rsidP="000D2FB2">
            <w:r w:rsidRPr="007A312B">
              <w:t xml:space="preserve">188640, Ленинградская область, Всеволожский район, г. Всеволожск, </w:t>
            </w:r>
            <w:proofErr w:type="spellStart"/>
            <w:r w:rsidRPr="007A312B">
              <w:t>Колтушское</w:t>
            </w:r>
            <w:proofErr w:type="spellEnd"/>
            <w:r w:rsidRPr="007A312B">
              <w:t xml:space="preserve"> шоссе, </w:t>
            </w:r>
          </w:p>
          <w:p w14:paraId="53BDD393" w14:textId="77777777" w:rsidR="000D2FB2" w:rsidRPr="007A312B" w:rsidRDefault="000D2FB2" w:rsidP="000D2FB2">
            <w:r w:rsidRPr="007A312B">
              <w:t>д. 138, кабинет 123.</w:t>
            </w:r>
          </w:p>
          <w:p w14:paraId="346A83AC" w14:textId="77777777" w:rsidR="000D2FB2" w:rsidRPr="007A312B" w:rsidRDefault="000D2FB2" w:rsidP="000D2FB2">
            <w:pPr>
              <w:shd w:val="clear" w:color="auto" w:fill="FFFFFF"/>
              <w:ind w:right="33"/>
              <w:jc w:val="both"/>
            </w:pPr>
            <w:r w:rsidRPr="007A312B">
              <w:rPr>
                <w:b/>
                <w:iCs/>
              </w:rPr>
              <w:t>Почтовый адрес</w:t>
            </w:r>
            <w:r w:rsidRPr="007A312B">
              <w:rPr>
                <w:i/>
                <w:iCs/>
              </w:rPr>
              <w:t>:</w:t>
            </w:r>
            <w:r w:rsidRPr="007A312B">
              <w:t xml:space="preserve"> </w:t>
            </w:r>
          </w:p>
          <w:p w14:paraId="754A2C15" w14:textId="77777777" w:rsidR="000D2FB2" w:rsidRPr="007A312B" w:rsidRDefault="000D2FB2" w:rsidP="000D2FB2">
            <w:pPr>
              <w:shd w:val="clear" w:color="auto" w:fill="FFFFFF"/>
              <w:ind w:right="33"/>
              <w:jc w:val="both"/>
            </w:pPr>
            <w:r w:rsidRPr="007A312B">
              <w:t xml:space="preserve">191028, г. Санкт-Петербург, </w:t>
            </w:r>
          </w:p>
          <w:p w14:paraId="398A1039" w14:textId="77777777" w:rsidR="000D2FB2" w:rsidRPr="007A312B" w:rsidRDefault="000D2FB2" w:rsidP="000D2FB2">
            <w:pPr>
              <w:shd w:val="clear" w:color="auto" w:fill="FFFFFF"/>
              <w:ind w:right="33"/>
              <w:jc w:val="both"/>
            </w:pPr>
            <w:r w:rsidRPr="007A312B">
              <w:t>наб. реки Фонтанки, д.14, лит. А.</w:t>
            </w:r>
          </w:p>
          <w:p w14:paraId="009D3872" w14:textId="77777777" w:rsidR="000D2FB2" w:rsidRPr="007A312B" w:rsidRDefault="000D2FB2" w:rsidP="000D2FB2">
            <w:pPr>
              <w:rPr>
                <w:b/>
                <w:iCs/>
              </w:rPr>
            </w:pPr>
            <w:r w:rsidRPr="007A312B">
              <w:rPr>
                <w:b/>
                <w:iCs/>
              </w:rPr>
              <w:t>Банковские реквизиты:</w:t>
            </w:r>
          </w:p>
          <w:p w14:paraId="0ADBEB7C" w14:textId="77777777" w:rsidR="0004488F" w:rsidRPr="00E97BD0" w:rsidRDefault="0004488F" w:rsidP="0004488F">
            <w:pPr>
              <w:widowControl w:val="0"/>
              <w:tabs>
                <w:tab w:val="left" w:leader="underscore" w:pos="0"/>
              </w:tabs>
              <w:suppressAutoHyphens/>
              <w:autoSpaceDE w:val="0"/>
              <w:autoSpaceDN w:val="0"/>
              <w:adjustRightInd w:val="0"/>
              <w:rPr>
                <w:rFonts w:eastAsiaTheme="minorHAnsi"/>
                <w:lang w:eastAsia="en-US"/>
              </w:rPr>
            </w:pPr>
            <w:r w:rsidRPr="00E97BD0">
              <w:rPr>
                <w:rFonts w:eastAsiaTheme="minorHAnsi"/>
                <w:lang w:eastAsia="en-US"/>
              </w:rPr>
              <w:t>ИНН: 4703053973; КПП: 470301001</w:t>
            </w:r>
          </w:p>
          <w:p w14:paraId="31E5AB0C" w14:textId="77777777" w:rsidR="0004488F" w:rsidRPr="001D35E9" w:rsidRDefault="0004488F" w:rsidP="0004488F">
            <w:pPr>
              <w:shd w:val="clear" w:color="auto" w:fill="FFFFFF"/>
              <w:ind w:right="33"/>
            </w:pPr>
            <w:r w:rsidRPr="001D35E9">
              <w:t xml:space="preserve">Комитет финансов ЛО (ГКУ "УС ЛО" </w:t>
            </w:r>
          </w:p>
          <w:p w14:paraId="52DFAB46" w14:textId="77777777" w:rsidR="0004488F" w:rsidRPr="001D35E9" w:rsidRDefault="0004488F" w:rsidP="0004488F">
            <w:pPr>
              <w:shd w:val="clear" w:color="auto" w:fill="FFFFFF"/>
              <w:ind w:right="33"/>
            </w:pPr>
            <w:r w:rsidRPr="001D35E9">
              <w:t>л/с 02167981003)</w:t>
            </w:r>
          </w:p>
          <w:p w14:paraId="69BA73F2" w14:textId="77777777" w:rsidR="0004488F" w:rsidRPr="001D35E9" w:rsidRDefault="0004488F" w:rsidP="0004488F">
            <w:pPr>
              <w:shd w:val="clear" w:color="auto" w:fill="FFFFFF"/>
              <w:ind w:right="33"/>
            </w:pPr>
            <w:r w:rsidRPr="001D35E9">
              <w:t>Счет: 03221643410000004500</w:t>
            </w:r>
          </w:p>
          <w:p w14:paraId="30FEEAC0" w14:textId="77777777" w:rsidR="0004488F" w:rsidRPr="001D35E9" w:rsidRDefault="0004488F" w:rsidP="0004488F">
            <w:pPr>
              <w:shd w:val="clear" w:color="auto" w:fill="FFFFFF"/>
              <w:ind w:right="33"/>
            </w:pPr>
            <w:r w:rsidRPr="001D35E9">
              <w:t>Кор. счет: 40102810745370000098</w:t>
            </w:r>
          </w:p>
          <w:p w14:paraId="3E808771" w14:textId="77777777" w:rsidR="0004488F" w:rsidRPr="001D35E9" w:rsidRDefault="0004488F" w:rsidP="0004488F">
            <w:pPr>
              <w:shd w:val="clear" w:color="auto" w:fill="FFFFFF"/>
              <w:ind w:right="33"/>
            </w:pPr>
            <w:r w:rsidRPr="001D35E9">
              <w:t>БИК 044030098</w:t>
            </w:r>
          </w:p>
          <w:p w14:paraId="63D8BCA9" w14:textId="77777777" w:rsidR="0004488F" w:rsidRPr="001D35E9" w:rsidRDefault="0004488F" w:rsidP="0004488F">
            <w:pPr>
              <w:shd w:val="clear" w:color="auto" w:fill="FFFFFF"/>
              <w:ind w:right="33"/>
            </w:pPr>
            <w:r w:rsidRPr="001D35E9">
              <w:t xml:space="preserve">ОКЦ № 1 СЗГУ Банка России // УФК по Ленинградской области, г. Санкт-Петербург </w:t>
            </w:r>
          </w:p>
          <w:p w14:paraId="0CCA8B98" w14:textId="77777777" w:rsidR="0004488F" w:rsidRPr="001D35E9" w:rsidRDefault="0004488F" w:rsidP="0004488F">
            <w:pPr>
              <w:shd w:val="clear" w:color="auto" w:fill="FFFFFF"/>
              <w:ind w:right="33"/>
            </w:pPr>
            <w:r w:rsidRPr="001D35E9">
              <w:rPr>
                <w:b/>
              </w:rPr>
              <w:t>Коды</w:t>
            </w:r>
            <w:r w:rsidRPr="001D35E9">
              <w:t xml:space="preserve">: </w:t>
            </w:r>
          </w:p>
          <w:p w14:paraId="515A04C8" w14:textId="77777777" w:rsidR="0004488F" w:rsidRPr="001D35E9" w:rsidRDefault="0004488F" w:rsidP="0004488F">
            <w:pPr>
              <w:shd w:val="clear" w:color="auto" w:fill="FFFFFF"/>
              <w:ind w:right="33"/>
            </w:pPr>
            <w:r w:rsidRPr="001D35E9">
              <w:t xml:space="preserve">ОКТМО 41612101 </w:t>
            </w:r>
          </w:p>
          <w:p w14:paraId="05766033" w14:textId="77777777" w:rsidR="0004488F" w:rsidRPr="001D35E9" w:rsidRDefault="0004488F" w:rsidP="0004488F">
            <w:r w:rsidRPr="001D35E9">
              <w:t>тел. 579-89-10, 579-22-39</w:t>
            </w:r>
          </w:p>
          <w:p w14:paraId="29553B74" w14:textId="058EAB80" w:rsidR="0004488F" w:rsidRPr="00F330C0" w:rsidRDefault="0004488F" w:rsidP="0004488F">
            <w:pPr>
              <w:shd w:val="clear" w:color="auto" w:fill="FFFFFF"/>
            </w:pPr>
            <w:r w:rsidRPr="001D35E9">
              <w:rPr>
                <w:lang w:val="en-US"/>
              </w:rPr>
              <w:t>e</w:t>
            </w:r>
            <w:r w:rsidRPr="00F330C0">
              <w:t>-</w:t>
            </w:r>
            <w:r w:rsidRPr="001D35E9">
              <w:rPr>
                <w:lang w:val="en-US"/>
              </w:rPr>
              <w:t>mail</w:t>
            </w:r>
            <w:r w:rsidRPr="00F330C0">
              <w:t xml:space="preserve">: </w:t>
            </w:r>
            <w:proofErr w:type="spellStart"/>
            <w:r w:rsidRPr="0004488F">
              <w:rPr>
                <w:color w:val="000000"/>
                <w:shd w:val="clear" w:color="auto" w:fill="FFFFFF"/>
                <w:lang w:val="en-US"/>
              </w:rPr>
              <w:t>gku</w:t>
            </w:r>
            <w:proofErr w:type="spellEnd"/>
            <w:r w:rsidRPr="00F330C0">
              <w:rPr>
                <w:color w:val="000000"/>
                <w:shd w:val="clear" w:color="auto" w:fill="FFFFFF"/>
              </w:rPr>
              <w:t>_</w:t>
            </w:r>
            <w:proofErr w:type="spellStart"/>
            <w:r w:rsidRPr="0004488F">
              <w:rPr>
                <w:color w:val="000000"/>
                <w:shd w:val="clear" w:color="auto" w:fill="FFFFFF"/>
                <w:lang w:val="en-US"/>
              </w:rPr>
              <w:t>uslo</w:t>
            </w:r>
            <w:proofErr w:type="spellEnd"/>
            <w:r w:rsidRPr="00F330C0">
              <w:rPr>
                <w:color w:val="000000"/>
                <w:shd w:val="clear" w:color="auto" w:fill="FFFFFF"/>
              </w:rPr>
              <w:t>@</w:t>
            </w:r>
            <w:r w:rsidRPr="0004488F">
              <w:rPr>
                <w:color w:val="000000"/>
                <w:shd w:val="clear" w:color="auto" w:fill="FFFFFF"/>
                <w:lang w:val="en-US"/>
              </w:rPr>
              <w:t>team</w:t>
            </w:r>
            <w:r w:rsidRPr="00F330C0">
              <w:rPr>
                <w:color w:val="000000"/>
                <w:shd w:val="clear" w:color="auto" w:fill="FFFFFF"/>
              </w:rPr>
              <w:t>47.</w:t>
            </w:r>
            <w:r w:rsidRPr="0004488F">
              <w:rPr>
                <w:color w:val="000000"/>
                <w:shd w:val="clear" w:color="auto" w:fill="FFFFFF"/>
                <w:lang w:val="en-US"/>
              </w:rPr>
              <w:t>ru</w:t>
            </w:r>
          </w:p>
          <w:p w14:paraId="2AFE9D54" w14:textId="77777777" w:rsidR="006B67FD" w:rsidRPr="00F330C0" w:rsidRDefault="006B67FD" w:rsidP="009B2AFD">
            <w:pPr>
              <w:shd w:val="clear" w:color="auto" w:fill="FFFFFF"/>
            </w:pPr>
          </w:p>
        </w:tc>
        <w:tc>
          <w:tcPr>
            <w:tcW w:w="4962" w:type="dxa"/>
          </w:tcPr>
          <w:p w14:paraId="04E66055" w14:textId="77777777" w:rsidR="006B67FD" w:rsidRPr="00F330C0" w:rsidRDefault="006B67FD" w:rsidP="009B2AFD">
            <w:pPr>
              <w:shd w:val="clear" w:color="auto" w:fill="FFFFFF"/>
              <w:ind w:right="33"/>
              <w:jc w:val="both"/>
            </w:pPr>
          </w:p>
        </w:tc>
      </w:tr>
      <w:tr w:rsidR="006B67FD" w:rsidRPr="002631F9" w14:paraId="5D7D96B0" w14:textId="77777777" w:rsidTr="007F25C1">
        <w:trPr>
          <w:trHeight w:val="1646"/>
        </w:trPr>
        <w:tc>
          <w:tcPr>
            <w:tcW w:w="5103" w:type="dxa"/>
            <w:hideMark/>
          </w:tcPr>
          <w:p w14:paraId="4868DCD7" w14:textId="77777777" w:rsidR="006B67FD" w:rsidRPr="00F330C0" w:rsidRDefault="006B67FD" w:rsidP="009B2AFD"/>
          <w:p w14:paraId="79ED0EA6" w14:textId="77777777" w:rsidR="006B67FD" w:rsidRPr="00F330C0" w:rsidRDefault="006B67FD" w:rsidP="009B2AFD"/>
          <w:p w14:paraId="165801C0" w14:textId="77CC66AE" w:rsidR="006B67FD" w:rsidRPr="002631F9" w:rsidRDefault="006B67FD" w:rsidP="009B2AFD">
            <w:r w:rsidRPr="002631F9">
              <w:t xml:space="preserve">____________________ </w:t>
            </w:r>
            <w:r w:rsidR="00B860B6">
              <w:t>/_/</w:t>
            </w:r>
            <w:r w:rsidRPr="002631F9">
              <w:t xml:space="preserve">  </w:t>
            </w:r>
          </w:p>
          <w:p w14:paraId="4947D793" w14:textId="77777777" w:rsidR="006B67FD" w:rsidRPr="002631F9" w:rsidRDefault="006B67FD" w:rsidP="009B2AFD">
            <w:pPr>
              <w:rPr>
                <w:bCs/>
                <w:i/>
                <w:vertAlign w:val="superscript"/>
              </w:rPr>
            </w:pPr>
            <w:r w:rsidRPr="002631F9">
              <w:rPr>
                <w:bCs/>
                <w:i/>
                <w:vertAlign w:val="superscript"/>
              </w:rPr>
              <w:t xml:space="preserve">  (подпись)</w:t>
            </w:r>
          </w:p>
          <w:p w14:paraId="6425FE6A" w14:textId="77777777" w:rsidR="006B67FD" w:rsidRPr="002631F9" w:rsidRDefault="006B67FD" w:rsidP="009B2AFD">
            <w:proofErr w:type="spellStart"/>
            <w:r w:rsidRPr="002631F9">
              <w:t>э.п</w:t>
            </w:r>
            <w:proofErr w:type="spellEnd"/>
            <w:r w:rsidRPr="002631F9">
              <w:t xml:space="preserve">./ </w:t>
            </w:r>
            <w:proofErr w:type="spellStart"/>
            <w:r w:rsidRPr="002631F9">
              <w:t>м.п</w:t>
            </w:r>
            <w:proofErr w:type="spellEnd"/>
            <w:r w:rsidRPr="002631F9">
              <w:t>. (при наличии)</w:t>
            </w:r>
          </w:p>
        </w:tc>
        <w:tc>
          <w:tcPr>
            <w:tcW w:w="4962" w:type="dxa"/>
            <w:hideMark/>
          </w:tcPr>
          <w:p w14:paraId="209E0472" w14:textId="77777777" w:rsidR="006B67FD" w:rsidRPr="002631F9" w:rsidRDefault="006B67FD" w:rsidP="009B2AFD"/>
          <w:p w14:paraId="691D5E61" w14:textId="77777777" w:rsidR="006B67FD" w:rsidRPr="002631F9" w:rsidRDefault="006B67FD" w:rsidP="009B2AFD"/>
          <w:p w14:paraId="26BAAEB1" w14:textId="218FC768" w:rsidR="006B67FD" w:rsidRPr="002631F9" w:rsidRDefault="006B67FD" w:rsidP="009B2AFD">
            <w:r w:rsidRPr="002631F9">
              <w:t xml:space="preserve">_________________ </w:t>
            </w:r>
            <w:r w:rsidR="00B860B6">
              <w:t>/_/</w:t>
            </w:r>
            <w:r w:rsidRPr="002631F9">
              <w:t xml:space="preserve">  </w:t>
            </w:r>
          </w:p>
          <w:p w14:paraId="62CC9504" w14:textId="77777777" w:rsidR="006B67FD" w:rsidRPr="002631F9" w:rsidRDefault="006B67FD" w:rsidP="009B2AFD">
            <w:r w:rsidRPr="002631F9">
              <w:rPr>
                <w:bCs/>
                <w:i/>
                <w:vertAlign w:val="superscript"/>
              </w:rPr>
              <w:t>(</w:t>
            </w:r>
            <w:proofErr w:type="gramStart"/>
            <w:r w:rsidRPr="002631F9">
              <w:rPr>
                <w:bCs/>
                <w:i/>
                <w:vertAlign w:val="superscript"/>
              </w:rPr>
              <w:t xml:space="preserve">подпись)   </w:t>
            </w:r>
            <w:proofErr w:type="gramEnd"/>
            <w:r w:rsidRPr="002631F9">
              <w:rPr>
                <w:bCs/>
                <w:i/>
                <w:vertAlign w:val="superscript"/>
              </w:rPr>
              <w:t xml:space="preserve">                  </w:t>
            </w:r>
            <w:r w:rsidRPr="002631F9">
              <w:rPr>
                <w:bCs/>
                <w:i/>
              </w:rPr>
              <w:t xml:space="preserve">                                                           </w:t>
            </w:r>
            <w:r w:rsidRPr="002631F9">
              <w:rPr>
                <w:bCs/>
                <w:i/>
                <w:vertAlign w:val="superscript"/>
              </w:rPr>
              <w:t xml:space="preserve">  </w:t>
            </w:r>
            <w:proofErr w:type="spellStart"/>
            <w:r w:rsidRPr="002631F9">
              <w:t>э.п</w:t>
            </w:r>
            <w:proofErr w:type="spellEnd"/>
            <w:r w:rsidRPr="002631F9">
              <w:t>./</w:t>
            </w:r>
            <w:proofErr w:type="spellStart"/>
            <w:r w:rsidRPr="002631F9">
              <w:t>м.п</w:t>
            </w:r>
            <w:proofErr w:type="spellEnd"/>
            <w:r w:rsidRPr="002631F9">
              <w:t>. (при наличии)</w:t>
            </w:r>
          </w:p>
        </w:tc>
      </w:tr>
    </w:tbl>
    <w:p w14:paraId="360ACEC8" w14:textId="77777777" w:rsidR="007F25C1" w:rsidRPr="002631F9" w:rsidRDefault="007F25C1" w:rsidP="009B2AFD">
      <w:r w:rsidRPr="002631F9">
        <w:br w:type="page"/>
      </w:r>
    </w:p>
    <w:p w14:paraId="57AB9743" w14:textId="77777777" w:rsidR="006B67FD" w:rsidRPr="002631F9" w:rsidRDefault="006B67FD" w:rsidP="009B2AFD">
      <w:pPr>
        <w:rPr>
          <w:b/>
          <w:bCs/>
        </w:rPr>
      </w:pPr>
    </w:p>
    <w:p w14:paraId="6CD6BF8D" w14:textId="77777777" w:rsidR="005677A1" w:rsidRPr="002631F9" w:rsidRDefault="005677A1" w:rsidP="009B2AFD">
      <w:pPr>
        <w:ind w:firstLine="540"/>
        <w:jc w:val="right"/>
        <w:rPr>
          <w:b/>
          <w:bCs/>
        </w:rPr>
      </w:pPr>
    </w:p>
    <w:p w14:paraId="057F78BD" w14:textId="77777777" w:rsidR="00BF36DD" w:rsidRPr="002631F9" w:rsidRDefault="00BF36DD" w:rsidP="009B2AFD">
      <w:pPr>
        <w:ind w:firstLine="540"/>
        <w:jc w:val="right"/>
        <w:rPr>
          <w:b/>
          <w:bCs/>
        </w:rPr>
      </w:pPr>
      <w:r w:rsidRPr="002631F9">
        <w:rPr>
          <w:b/>
          <w:bCs/>
        </w:rPr>
        <w:t xml:space="preserve">  Приложение № 1</w:t>
      </w:r>
    </w:p>
    <w:p w14:paraId="0647AF86" w14:textId="77777777" w:rsidR="00BF36DD" w:rsidRPr="002631F9" w:rsidRDefault="00BF36DD" w:rsidP="009B2AFD">
      <w:pPr>
        <w:ind w:firstLine="540"/>
        <w:jc w:val="right"/>
      </w:pPr>
      <w:r w:rsidRPr="002631F9">
        <w:t xml:space="preserve">                                                                </w:t>
      </w:r>
      <w:r w:rsidR="006B67FD" w:rsidRPr="002631F9">
        <w:t xml:space="preserve">           к контракту № </w:t>
      </w:r>
      <w:r w:rsidR="007F25C1" w:rsidRPr="002631F9">
        <w:rPr>
          <w:b/>
        </w:rPr>
        <w:t>______</w:t>
      </w:r>
    </w:p>
    <w:p w14:paraId="07255863" w14:textId="75F4D98F" w:rsidR="00BF36DD" w:rsidRPr="002631F9" w:rsidRDefault="00BF36DD" w:rsidP="009B2AFD">
      <w:pPr>
        <w:ind w:firstLine="540"/>
        <w:jc w:val="right"/>
      </w:pPr>
      <w:r w:rsidRPr="002631F9">
        <w:t xml:space="preserve">                                                                                        </w:t>
      </w:r>
      <w:r w:rsidR="004845E7" w:rsidRPr="002631F9">
        <w:t>от «</w:t>
      </w:r>
      <w:r w:rsidRPr="002631F9">
        <w:t>___» ________ 202</w:t>
      </w:r>
      <w:r w:rsidR="0004488F">
        <w:t>6</w:t>
      </w:r>
      <w:r w:rsidRPr="002631F9">
        <w:t xml:space="preserve"> г.</w:t>
      </w:r>
    </w:p>
    <w:p w14:paraId="3EBC83FD" w14:textId="77777777" w:rsidR="002963BA" w:rsidRPr="002631F9" w:rsidRDefault="002963BA" w:rsidP="009B2AFD">
      <w:pPr>
        <w:pStyle w:val="af9"/>
        <w:rPr>
          <w:b/>
        </w:rPr>
      </w:pPr>
    </w:p>
    <w:p w14:paraId="61205953" w14:textId="77777777" w:rsidR="002963BA" w:rsidRPr="002631F9" w:rsidRDefault="00E600BF" w:rsidP="009B2AFD">
      <w:pPr>
        <w:pStyle w:val="af9"/>
        <w:jc w:val="center"/>
        <w:rPr>
          <w:b/>
        </w:rPr>
      </w:pPr>
      <w:r w:rsidRPr="002631F9">
        <w:rPr>
          <w:b/>
        </w:rPr>
        <w:t>Спецификация</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43" w:type="dxa"/>
          <w:left w:w="115" w:type="dxa"/>
          <w:bottom w:w="43" w:type="dxa"/>
          <w:right w:w="115" w:type="dxa"/>
        </w:tblCellMar>
        <w:tblLook w:val="0000" w:firstRow="0" w:lastRow="0" w:firstColumn="0" w:lastColumn="0" w:noHBand="0" w:noVBand="0"/>
      </w:tblPr>
      <w:tblGrid>
        <w:gridCol w:w="704"/>
        <w:gridCol w:w="5103"/>
        <w:gridCol w:w="992"/>
        <w:gridCol w:w="1134"/>
        <w:gridCol w:w="1276"/>
        <w:gridCol w:w="1423"/>
      </w:tblGrid>
      <w:tr w:rsidR="0070696F" w:rsidRPr="002631F9" w14:paraId="4DD0C917" w14:textId="77777777" w:rsidTr="00144869">
        <w:trPr>
          <w:cantSplit/>
          <w:trHeight w:val="228"/>
          <w:jc w:val="center"/>
        </w:trPr>
        <w:tc>
          <w:tcPr>
            <w:tcW w:w="704" w:type="dxa"/>
            <w:shd w:val="clear" w:color="auto" w:fill="auto"/>
            <w:vAlign w:val="center"/>
          </w:tcPr>
          <w:p w14:paraId="310FABE1" w14:textId="77777777" w:rsidR="0070696F" w:rsidRPr="002631F9" w:rsidRDefault="0070696F" w:rsidP="009B2AFD">
            <w:pPr>
              <w:jc w:val="center"/>
              <w:rPr>
                <w:b/>
              </w:rPr>
            </w:pPr>
            <w:r w:rsidRPr="002631F9">
              <w:rPr>
                <w:b/>
              </w:rPr>
              <w:t xml:space="preserve">№ </w:t>
            </w:r>
            <w:proofErr w:type="spellStart"/>
            <w:r w:rsidRPr="002631F9">
              <w:rPr>
                <w:b/>
              </w:rPr>
              <w:t>пп</w:t>
            </w:r>
            <w:proofErr w:type="spellEnd"/>
          </w:p>
        </w:tc>
        <w:tc>
          <w:tcPr>
            <w:tcW w:w="5103" w:type="dxa"/>
            <w:shd w:val="clear" w:color="auto" w:fill="auto"/>
            <w:vAlign w:val="center"/>
          </w:tcPr>
          <w:p w14:paraId="4141B1B4" w14:textId="77777777" w:rsidR="0070696F" w:rsidRPr="002631F9" w:rsidRDefault="0070696F" w:rsidP="009B2AFD">
            <w:pPr>
              <w:jc w:val="center"/>
              <w:rPr>
                <w:b/>
              </w:rPr>
            </w:pPr>
            <w:r w:rsidRPr="002631F9">
              <w:rPr>
                <w:b/>
              </w:rPr>
              <w:t>Наименование</w:t>
            </w:r>
          </w:p>
        </w:tc>
        <w:tc>
          <w:tcPr>
            <w:tcW w:w="992" w:type="dxa"/>
            <w:shd w:val="clear" w:color="auto" w:fill="auto"/>
          </w:tcPr>
          <w:p w14:paraId="104B0D80" w14:textId="77777777" w:rsidR="0070696F" w:rsidRPr="002631F9" w:rsidRDefault="0070696F" w:rsidP="009B2AFD">
            <w:pPr>
              <w:jc w:val="center"/>
              <w:rPr>
                <w:b/>
              </w:rPr>
            </w:pPr>
            <w:r w:rsidRPr="002631F9">
              <w:rPr>
                <w:b/>
              </w:rPr>
              <w:t>Ед. измерения</w:t>
            </w:r>
          </w:p>
        </w:tc>
        <w:tc>
          <w:tcPr>
            <w:tcW w:w="1134" w:type="dxa"/>
            <w:shd w:val="clear" w:color="auto" w:fill="auto"/>
            <w:vAlign w:val="center"/>
          </w:tcPr>
          <w:p w14:paraId="2A51A970" w14:textId="77777777" w:rsidR="0070696F" w:rsidRPr="002631F9" w:rsidRDefault="0070696F" w:rsidP="009B2AFD">
            <w:pPr>
              <w:jc w:val="center"/>
              <w:rPr>
                <w:b/>
              </w:rPr>
            </w:pPr>
            <w:r w:rsidRPr="002631F9">
              <w:rPr>
                <w:b/>
              </w:rPr>
              <w:t>Кол-во</w:t>
            </w:r>
          </w:p>
        </w:tc>
        <w:tc>
          <w:tcPr>
            <w:tcW w:w="1276" w:type="dxa"/>
          </w:tcPr>
          <w:p w14:paraId="19DE0189" w14:textId="77777777" w:rsidR="0070696F" w:rsidRPr="002631F9" w:rsidRDefault="0070696F" w:rsidP="009B2AFD">
            <w:pPr>
              <w:jc w:val="center"/>
              <w:rPr>
                <w:b/>
              </w:rPr>
            </w:pPr>
            <w:r w:rsidRPr="002631F9">
              <w:rPr>
                <w:b/>
              </w:rPr>
              <w:t>Стоимость за ед. с НДС</w:t>
            </w:r>
          </w:p>
        </w:tc>
        <w:tc>
          <w:tcPr>
            <w:tcW w:w="1423" w:type="dxa"/>
          </w:tcPr>
          <w:p w14:paraId="74EDA20F" w14:textId="77777777" w:rsidR="0070696F" w:rsidRPr="002631F9" w:rsidRDefault="0070696F" w:rsidP="009B2AFD">
            <w:pPr>
              <w:jc w:val="center"/>
              <w:rPr>
                <w:b/>
              </w:rPr>
            </w:pPr>
            <w:r w:rsidRPr="002631F9">
              <w:rPr>
                <w:b/>
              </w:rPr>
              <w:t>Общая сумма</w:t>
            </w:r>
          </w:p>
          <w:p w14:paraId="5B6F099E" w14:textId="77777777" w:rsidR="0070696F" w:rsidRPr="002631F9" w:rsidRDefault="0070696F" w:rsidP="009B2AFD">
            <w:pPr>
              <w:jc w:val="center"/>
              <w:rPr>
                <w:b/>
              </w:rPr>
            </w:pPr>
            <w:r w:rsidRPr="002631F9">
              <w:rPr>
                <w:b/>
              </w:rPr>
              <w:t>с НДС</w:t>
            </w:r>
          </w:p>
        </w:tc>
      </w:tr>
      <w:tr w:rsidR="006F0F67" w:rsidRPr="002631F9" w14:paraId="3E0562A4" w14:textId="77777777" w:rsidTr="00DB527A">
        <w:trPr>
          <w:cantSplit/>
          <w:trHeight w:val="228"/>
          <w:jc w:val="center"/>
        </w:trPr>
        <w:tc>
          <w:tcPr>
            <w:tcW w:w="704" w:type="dxa"/>
            <w:vAlign w:val="center"/>
          </w:tcPr>
          <w:p w14:paraId="5DBF5743"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1083925D" w14:textId="4A9612AB" w:rsidR="006F0F67" w:rsidRPr="007617EB" w:rsidRDefault="006F0F67" w:rsidP="006F0F67">
            <w:pPr>
              <w:ind w:right="27"/>
              <w:rPr>
                <w:color w:val="000000"/>
              </w:rPr>
            </w:pPr>
            <w:r w:rsidRPr="004D2CD4">
              <w:t>Папка-уголок жесткая, непрозрачная (тонированная), А4красная, 0,18 мм</w:t>
            </w:r>
          </w:p>
        </w:tc>
        <w:tc>
          <w:tcPr>
            <w:tcW w:w="992" w:type="dxa"/>
            <w:shd w:val="clear" w:color="auto" w:fill="auto"/>
            <w:tcMar>
              <w:left w:w="216" w:type="dxa"/>
              <w:right w:w="216" w:type="dxa"/>
            </w:tcMar>
          </w:tcPr>
          <w:p w14:paraId="2292B847" w14:textId="0EC454EF" w:rsidR="006F0F67" w:rsidRPr="002631F9" w:rsidRDefault="006F0F67" w:rsidP="006F0F67">
            <w:pPr>
              <w:jc w:val="center"/>
              <w:rPr>
                <w:color w:val="000000"/>
              </w:rPr>
            </w:pPr>
            <w:r w:rsidRPr="00774CC0">
              <w:rPr>
                <w:sz w:val="20"/>
                <w:szCs w:val="20"/>
              </w:rPr>
              <w:t>шт</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left w:w="216" w:type="dxa"/>
              <w:right w:w="216" w:type="dxa"/>
            </w:tcMar>
          </w:tcPr>
          <w:p w14:paraId="71B44200" w14:textId="57D5E427" w:rsidR="006F0F67" w:rsidRPr="002631F9" w:rsidRDefault="006F0F67" w:rsidP="006F0F67">
            <w:pPr>
              <w:jc w:val="center"/>
              <w:rPr>
                <w:color w:val="000000"/>
              </w:rPr>
            </w:pPr>
            <w:r w:rsidRPr="003A21CF">
              <w:t>15</w:t>
            </w:r>
          </w:p>
        </w:tc>
        <w:tc>
          <w:tcPr>
            <w:tcW w:w="1276" w:type="dxa"/>
          </w:tcPr>
          <w:p w14:paraId="2B54DB69" w14:textId="77777777" w:rsidR="006F0F67" w:rsidRPr="002631F9" w:rsidRDefault="006F0F67" w:rsidP="006F0F67">
            <w:pPr>
              <w:jc w:val="center"/>
              <w:rPr>
                <w:color w:val="000000"/>
              </w:rPr>
            </w:pPr>
          </w:p>
        </w:tc>
        <w:tc>
          <w:tcPr>
            <w:tcW w:w="1423" w:type="dxa"/>
          </w:tcPr>
          <w:p w14:paraId="717203B6" w14:textId="77777777" w:rsidR="006F0F67" w:rsidRPr="002631F9" w:rsidRDefault="006F0F67" w:rsidP="006F0F67">
            <w:pPr>
              <w:jc w:val="center"/>
              <w:rPr>
                <w:color w:val="000000"/>
              </w:rPr>
            </w:pPr>
          </w:p>
        </w:tc>
      </w:tr>
      <w:tr w:rsidR="006F0F67" w:rsidRPr="002631F9" w14:paraId="0284686E" w14:textId="77777777" w:rsidTr="00DB527A">
        <w:trPr>
          <w:cantSplit/>
          <w:trHeight w:val="228"/>
          <w:jc w:val="center"/>
        </w:trPr>
        <w:tc>
          <w:tcPr>
            <w:tcW w:w="704" w:type="dxa"/>
            <w:vAlign w:val="center"/>
          </w:tcPr>
          <w:p w14:paraId="1DA321FE"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165BE16C" w14:textId="7A570B56" w:rsidR="006F0F67" w:rsidRPr="00E759F4" w:rsidRDefault="006F0F67" w:rsidP="006F0F67">
            <w:pPr>
              <w:ind w:right="27"/>
              <w:rPr>
                <w:color w:val="000000"/>
              </w:rPr>
            </w:pPr>
            <w:r w:rsidRPr="004D2CD4">
              <w:t>Папка-уголок жесткая А4 прозрачная, 0,18 мм, со штрихкодом</w:t>
            </w:r>
          </w:p>
        </w:tc>
        <w:tc>
          <w:tcPr>
            <w:tcW w:w="992" w:type="dxa"/>
            <w:shd w:val="clear" w:color="auto" w:fill="auto"/>
            <w:tcMar>
              <w:left w:w="216" w:type="dxa"/>
              <w:right w:w="216" w:type="dxa"/>
            </w:tcMar>
          </w:tcPr>
          <w:p w14:paraId="5DE39F09" w14:textId="16162706"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0058FBF5" w14:textId="439E8170" w:rsidR="006F0F67" w:rsidRDefault="006F0F67" w:rsidP="006F0F67">
            <w:pPr>
              <w:jc w:val="center"/>
              <w:rPr>
                <w:color w:val="000000"/>
              </w:rPr>
            </w:pPr>
            <w:r w:rsidRPr="003A21CF">
              <w:t>15</w:t>
            </w:r>
          </w:p>
        </w:tc>
        <w:tc>
          <w:tcPr>
            <w:tcW w:w="1276" w:type="dxa"/>
          </w:tcPr>
          <w:p w14:paraId="70C697C1" w14:textId="77777777" w:rsidR="006F0F67" w:rsidRPr="002631F9" w:rsidRDefault="006F0F67" w:rsidP="006F0F67">
            <w:pPr>
              <w:jc w:val="center"/>
              <w:rPr>
                <w:color w:val="000000"/>
              </w:rPr>
            </w:pPr>
          </w:p>
        </w:tc>
        <w:tc>
          <w:tcPr>
            <w:tcW w:w="1423" w:type="dxa"/>
          </w:tcPr>
          <w:p w14:paraId="0DB8B856" w14:textId="77777777" w:rsidR="006F0F67" w:rsidRPr="002631F9" w:rsidRDefault="006F0F67" w:rsidP="006F0F67">
            <w:pPr>
              <w:jc w:val="center"/>
              <w:rPr>
                <w:color w:val="000000"/>
              </w:rPr>
            </w:pPr>
          </w:p>
        </w:tc>
      </w:tr>
      <w:tr w:rsidR="006F0F67" w:rsidRPr="00144869" w14:paraId="313A52D8" w14:textId="77777777" w:rsidTr="00DB527A">
        <w:trPr>
          <w:cantSplit/>
          <w:trHeight w:val="228"/>
          <w:jc w:val="center"/>
        </w:trPr>
        <w:tc>
          <w:tcPr>
            <w:tcW w:w="704" w:type="dxa"/>
            <w:vAlign w:val="center"/>
          </w:tcPr>
          <w:p w14:paraId="5154E9F1"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419FAC33" w14:textId="785AE943" w:rsidR="006F0F67" w:rsidRPr="003E6132" w:rsidRDefault="006F0F67" w:rsidP="006F0F67">
            <w:pPr>
              <w:ind w:right="27"/>
              <w:rPr>
                <w:color w:val="000000"/>
              </w:rPr>
            </w:pPr>
            <w:r w:rsidRPr="004D2CD4">
              <w:t>Папка-уголок жесткая, непрозрачная (тонированная), А4 черная, 0,18 мм</w:t>
            </w:r>
          </w:p>
        </w:tc>
        <w:tc>
          <w:tcPr>
            <w:tcW w:w="992" w:type="dxa"/>
            <w:shd w:val="clear" w:color="auto" w:fill="auto"/>
            <w:tcMar>
              <w:left w:w="216" w:type="dxa"/>
              <w:right w:w="216" w:type="dxa"/>
            </w:tcMar>
          </w:tcPr>
          <w:p w14:paraId="259DFEB7" w14:textId="61C15B07" w:rsidR="006F0F67" w:rsidRPr="0004488F"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39417252" w14:textId="32D8744A" w:rsidR="006F0F67" w:rsidRPr="0004488F" w:rsidRDefault="006F0F67" w:rsidP="006F0F67">
            <w:pPr>
              <w:jc w:val="center"/>
              <w:rPr>
                <w:color w:val="000000"/>
              </w:rPr>
            </w:pPr>
            <w:r w:rsidRPr="003A21CF">
              <w:t>15</w:t>
            </w:r>
          </w:p>
        </w:tc>
        <w:tc>
          <w:tcPr>
            <w:tcW w:w="1276" w:type="dxa"/>
          </w:tcPr>
          <w:p w14:paraId="1ECB8457" w14:textId="77777777" w:rsidR="006F0F67" w:rsidRPr="0004488F" w:rsidRDefault="006F0F67" w:rsidP="006F0F67">
            <w:pPr>
              <w:jc w:val="center"/>
              <w:rPr>
                <w:color w:val="000000"/>
              </w:rPr>
            </w:pPr>
          </w:p>
        </w:tc>
        <w:tc>
          <w:tcPr>
            <w:tcW w:w="1423" w:type="dxa"/>
          </w:tcPr>
          <w:p w14:paraId="00A0BB33" w14:textId="77777777" w:rsidR="006F0F67" w:rsidRPr="0004488F" w:rsidRDefault="006F0F67" w:rsidP="006F0F67">
            <w:pPr>
              <w:jc w:val="center"/>
              <w:rPr>
                <w:color w:val="000000"/>
              </w:rPr>
            </w:pPr>
          </w:p>
        </w:tc>
      </w:tr>
      <w:tr w:rsidR="006F0F67" w:rsidRPr="002631F9" w14:paraId="47278224" w14:textId="77777777" w:rsidTr="00DB527A">
        <w:trPr>
          <w:cantSplit/>
          <w:trHeight w:val="228"/>
          <w:jc w:val="center"/>
        </w:trPr>
        <w:tc>
          <w:tcPr>
            <w:tcW w:w="704" w:type="dxa"/>
            <w:vAlign w:val="center"/>
          </w:tcPr>
          <w:p w14:paraId="692A3865" w14:textId="77777777" w:rsidR="006F0F67" w:rsidRPr="0004488F"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13C2585B" w14:textId="52B39577" w:rsidR="006F0F67" w:rsidRPr="00E759F4" w:rsidRDefault="006F0F67" w:rsidP="006F0F67">
            <w:pPr>
              <w:ind w:right="27"/>
              <w:rPr>
                <w:color w:val="000000"/>
              </w:rPr>
            </w:pPr>
            <w:r w:rsidRPr="004D2CD4">
              <w:t>Папка-уголок жесткая, непрозрачная (тонированная), А4 зеленая, 0,18 мм</w:t>
            </w:r>
          </w:p>
        </w:tc>
        <w:tc>
          <w:tcPr>
            <w:tcW w:w="992" w:type="dxa"/>
            <w:shd w:val="clear" w:color="auto" w:fill="auto"/>
            <w:tcMar>
              <w:left w:w="216" w:type="dxa"/>
              <w:right w:w="216" w:type="dxa"/>
            </w:tcMar>
          </w:tcPr>
          <w:p w14:paraId="21C4507C" w14:textId="326EE5F6"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03506C15" w14:textId="34F2031D" w:rsidR="006F0F67" w:rsidRDefault="006F0F67" w:rsidP="006F0F67">
            <w:pPr>
              <w:jc w:val="center"/>
              <w:rPr>
                <w:color w:val="000000"/>
              </w:rPr>
            </w:pPr>
            <w:r w:rsidRPr="003A21CF">
              <w:t>15</w:t>
            </w:r>
          </w:p>
        </w:tc>
        <w:tc>
          <w:tcPr>
            <w:tcW w:w="1276" w:type="dxa"/>
          </w:tcPr>
          <w:p w14:paraId="3F4F1C99" w14:textId="77777777" w:rsidR="006F0F67" w:rsidRPr="002631F9" w:rsidRDefault="006F0F67" w:rsidP="006F0F67">
            <w:pPr>
              <w:jc w:val="center"/>
              <w:rPr>
                <w:color w:val="000000"/>
              </w:rPr>
            </w:pPr>
          </w:p>
        </w:tc>
        <w:tc>
          <w:tcPr>
            <w:tcW w:w="1423" w:type="dxa"/>
          </w:tcPr>
          <w:p w14:paraId="5908F18D" w14:textId="77777777" w:rsidR="006F0F67" w:rsidRPr="002631F9" w:rsidRDefault="006F0F67" w:rsidP="006F0F67">
            <w:pPr>
              <w:jc w:val="center"/>
              <w:rPr>
                <w:color w:val="000000"/>
              </w:rPr>
            </w:pPr>
          </w:p>
        </w:tc>
      </w:tr>
      <w:tr w:rsidR="006F0F67" w:rsidRPr="002631F9" w14:paraId="56646E5C" w14:textId="77777777" w:rsidTr="00DB527A">
        <w:trPr>
          <w:cantSplit/>
          <w:trHeight w:val="228"/>
          <w:jc w:val="center"/>
        </w:trPr>
        <w:tc>
          <w:tcPr>
            <w:tcW w:w="704" w:type="dxa"/>
            <w:vAlign w:val="center"/>
          </w:tcPr>
          <w:p w14:paraId="0BC4447B"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0383EC44" w14:textId="4E79E63F" w:rsidR="006F0F67" w:rsidRPr="00E759F4" w:rsidRDefault="006F0F67" w:rsidP="006F0F67">
            <w:pPr>
              <w:ind w:right="27"/>
              <w:rPr>
                <w:color w:val="000000"/>
              </w:rPr>
            </w:pPr>
            <w:r w:rsidRPr="004D2CD4">
              <w:t>Папка-уголок жесткая, непрозрачная (тонированная), А4 синяя, 0,18 мм</w:t>
            </w:r>
          </w:p>
        </w:tc>
        <w:tc>
          <w:tcPr>
            <w:tcW w:w="992" w:type="dxa"/>
            <w:shd w:val="clear" w:color="auto" w:fill="auto"/>
            <w:tcMar>
              <w:left w:w="216" w:type="dxa"/>
              <w:right w:w="216" w:type="dxa"/>
            </w:tcMar>
          </w:tcPr>
          <w:p w14:paraId="770BAE6A" w14:textId="1DE29C74"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162EFDD0" w14:textId="436E4D45" w:rsidR="006F0F67" w:rsidRDefault="006F0F67" w:rsidP="006F0F67">
            <w:pPr>
              <w:jc w:val="center"/>
              <w:rPr>
                <w:color w:val="000000"/>
              </w:rPr>
            </w:pPr>
            <w:r w:rsidRPr="003A21CF">
              <w:t>15</w:t>
            </w:r>
          </w:p>
        </w:tc>
        <w:tc>
          <w:tcPr>
            <w:tcW w:w="1276" w:type="dxa"/>
          </w:tcPr>
          <w:p w14:paraId="23CBDE38" w14:textId="77777777" w:rsidR="006F0F67" w:rsidRPr="002631F9" w:rsidRDefault="006F0F67" w:rsidP="006F0F67">
            <w:pPr>
              <w:jc w:val="center"/>
              <w:rPr>
                <w:color w:val="000000"/>
              </w:rPr>
            </w:pPr>
          </w:p>
        </w:tc>
        <w:tc>
          <w:tcPr>
            <w:tcW w:w="1423" w:type="dxa"/>
          </w:tcPr>
          <w:p w14:paraId="5F18D306" w14:textId="77777777" w:rsidR="006F0F67" w:rsidRPr="002631F9" w:rsidRDefault="006F0F67" w:rsidP="006F0F67">
            <w:pPr>
              <w:jc w:val="center"/>
              <w:rPr>
                <w:color w:val="000000"/>
              </w:rPr>
            </w:pPr>
          </w:p>
        </w:tc>
      </w:tr>
      <w:tr w:rsidR="006F0F67" w:rsidRPr="002631F9" w14:paraId="37232BB0" w14:textId="77777777" w:rsidTr="00DB527A">
        <w:trPr>
          <w:cantSplit/>
          <w:trHeight w:val="228"/>
          <w:jc w:val="center"/>
        </w:trPr>
        <w:tc>
          <w:tcPr>
            <w:tcW w:w="704" w:type="dxa"/>
            <w:vAlign w:val="center"/>
          </w:tcPr>
          <w:p w14:paraId="3CB33F3C"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438DC606" w14:textId="3582EDEE" w:rsidR="006F0F67" w:rsidRPr="00E759F4" w:rsidRDefault="006F0F67" w:rsidP="006F0F67">
            <w:pPr>
              <w:ind w:right="27"/>
              <w:rPr>
                <w:color w:val="000000"/>
              </w:rPr>
            </w:pPr>
            <w:r w:rsidRPr="004D2CD4">
              <w:t>Папка-конверт с кнопкой А4, прозрачная, ПРОЧНАЯ 0,2 мм</w:t>
            </w:r>
          </w:p>
        </w:tc>
        <w:tc>
          <w:tcPr>
            <w:tcW w:w="992" w:type="dxa"/>
            <w:shd w:val="clear" w:color="auto" w:fill="auto"/>
            <w:tcMar>
              <w:left w:w="216" w:type="dxa"/>
              <w:right w:w="216" w:type="dxa"/>
            </w:tcMar>
          </w:tcPr>
          <w:p w14:paraId="30F2BD3B" w14:textId="48CA44C1"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6B524D3C" w14:textId="799732D2" w:rsidR="006F0F67" w:rsidRDefault="006F0F67" w:rsidP="006F0F67">
            <w:pPr>
              <w:jc w:val="center"/>
              <w:rPr>
                <w:color w:val="000000"/>
              </w:rPr>
            </w:pPr>
            <w:r w:rsidRPr="003A21CF">
              <w:t>10</w:t>
            </w:r>
          </w:p>
        </w:tc>
        <w:tc>
          <w:tcPr>
            <w:tcW w:w="1276" w:type="dxa"/>
          </w:tcPr>
          <w:p w14:paraId="4F69D79B" w14:textId="77777777" w:rsidR="006F0F67" w:rsidRPr="002631F9" w:rsidRDefault="006F0F67" w:rsidP="006F0F67">
            <w:pPr>
              <w:jc w:val="center"/>
              <w:rPr>
                <w:color w:val="000000"/>
              </w:rPr>
            </w:pPr>
          </w:p>
        </w:tc>
        <w:tc>
          <w:tcPr>
            <w:tcW w:w="1423" w:type="dxa"/>
          </w:tcPr>
          <w:p w14:paraId="2A8122DC" w14:textId="77777777" w:rsidR="006F0F67" w:rsidRPr="002631F9" w:rsidRDefault="006F0F67" w:rsidP="006F0F67">
            <w:pPr>
              <w:jc w:val="center"/>
              <w:rPr>
                <w:color w:val="000000"/>
              </w:rPr>
            </w:pPr>
          </w:p>
        </w:tc>
      </w:tr>
      <w:tr w:rsidR="006F0F67" w:rsidRPr="002631F9" w14:paraId="0E6EE6DD" w14:textId="77777777" w:rsidTr="00DB527A">
        <w:trPr>
          <w:cantSplit/>
          <w:trHeight w:val="228"/>
          <w:jc w:val="center"/>
        </w:trPr>
        <w:tc>
          <w:tcPr>
            <w:tcW w:w="704" w:type="dxa"/>
            <w:vAlign w:val="center"/>
          </w:tcPr>
          <w:p w14:paraId="05706FBE"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457B8C16" w14:textId="7AEEA4A4" w:rsidR="006F0F67" w:rsidRPr="00E759F4" w:rsidRDefault="006F0F67" w:rsidP="006F0F67">
            <w:pPr>
              <w:ind w:right="27"/>
              <w:rPr>
                <w:color w:val="000000"/>
              </w:rPr>
            </w:pPr>
            <w:r w:rsidRPr="004D2CD4">
              <w:t>Папка-конверт с кнопкой А4, матовая непрозрачная, красная, ПРОЧНАЯ 0,2 мм</w:t>
            </w:r>
          </w:p>
        </w:tc>
        <w:tc>
          <w:tcPr>
            <w:tcW w:w="992" w:type="dxa"/>
            <w:shd w:val="clear" w:color="auto" w:fill="auto"/>
            <w:tcMar>
              <w:left w:w="216" w:type="dxa"/>
              <w:right w:w="216" w:type="dxa"/>
            </w:tcMar>
          </w:tcPr>
          <w:p w14:paraId="2FBA0D72" w14:textId="2FA1E92A"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0FA2A602" w14:textId="38858B90" w:rsidR="006F0F67" w:rsidRDefault="006F0F67" w:rsidP="006F0F67">
            <w:pPr>
              <w:jc w:val="center"/>
              <w:rPr>
                <w:color w:val="000000"/>
              </w:rPr>
            </w:pPr>
            <w:r w:rsidRPr="003A21CF">
              <w:t>10</w:t>
            </w:r>
          </w:p>
        </w:tc>
        <w:tc>
          <w:tcPr>
            <w:tcW w:w="1276" w:type="dxa"/>
          </w:tcPr>
          <w:p w14:paraId="6DC75B2A" w14:textId="77777777" w:rsidR="006F0F67" w:rsidRPr="002631F9" w:rsidRDefault="006F0F67" w:rsidP="006F0F67">
            <w:pPr>
              <w:jc w:val="center"/>
              <w:rPr>
                <w:color w:val="000000"/>
              </w:rPr>
            </w:pPr>
          </w:p>
        </w:tc>
        <w:tc>
          <w:tcPr>
            <w:tcW w:w="1423" w:type="dxa"/>
          </w:tcPr>
          <w:p w14:paraId="14013C31" w14:textId="77777777" w:rsidR="006F0F67" w:rsidRPr="002631F9" w:rsidRDefault="006F0F67" w:rsidP="006F0F67">
            <w:pPr>
              <w:jc w:val="center"/>
              <w:rPr>
                <w:color w:val="000000"/>
              </w:rPr>
            </w:pPr>
          </w:p>
        </w:tc>
      </w:tr>
      <w:tr w:rsidR="006F0F67" w:rsidRPr="002631F9" w14:paraId="7EFA20EC" w14:textId="77777777" w:rsidTr="00DB527A">
        <w:trPr>
          <w:cantSplit/>
          <w:trHeight w:val="228"/>
          <w:jc w:val="center"/>
        </w:trPr>
        <w:tc>
          <w:tcPr>
            <w:tcW w:w="704" w:type="dxa"/>
            <w:vAlign w:val="center"/>
          </w:tcPr>
          <w:p w14:paraId="3821C0E6"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01F20A34" w14:textId="302F17F9" w:rsidR="006F0F67" w:rsidRPr="00E759F4" w:rsidRDefault="006F0F67" w:rsidP="006F0F67">
            <w:pPr>
              <w:ind w:right="27"/>
              <w:rPr>
                <w:color w:val="000000"/>
              </w:rPr>
            </w:pPr>
            <w:r w:rsidRPr="004D2CD4">
              <w:t>Папка-конверт с кнопкой А4, матовая непрозрачная, черная, ПРОЧНАЯ 0,2 мм</w:t>
            </w:r>
          </w:p>
        </w:tc>
        <w:tc>
          <w:tcPr>
            <w:tcW w:w="992" w:type="dxa"/>
            <w:shd w:val="clear" w:color="auto" w:fill="auto"/>
            <w:tcMar>
              <w:left w:w="216" w:type="dxa"/>
              <w:right w:w="216" w:type="dxa"/>
            </w:tcMar>
          </w:tcPr>
          <w:p w14:paraId="3D7E2DC7" w14:textId="7048218D"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2CAF10AD" w14:textId="7647F517" w:rsidR="006F0F67" w:rsidRDefault="006F0F67" w:rsidP="006F0F67">
            <w:pPr>
              <w:jc w:val="center"/>
              <w:rPr>
                <w:color w:val="000000"/>
              </w:rPr>
            </w:pPr>
            <w:r w:rsidRPr="003A21CF">
              <w:t>10</w:t>
            </w:r>
          </w:p>
        </w:tc>
        <w:tc>
          <w:tcPr>
            <w:tcW w:w="1276" w:type="dxa"/>
          </w:tcPr>
          <w:p w14:paraId="531F7E1C" w14:textId="77777777" w:rsidR="006F0F67" w:rsidRPr="002631F9" w:rsidRDefault="006F0F67" w:rsidP="006F0F67">
            <w:pPr>
              <w:jc w:val="center"/>
              <w:rPr>
                <w:color w:val="000000"/>
              </w:rPr>
            </w:pPr>
          </w:p>
        </w:tc>
        <w:tc>
          <w:tcPr>
            <w:tcW w:w="1423" w:type="dxa"/>
          </w:tcPr>
          <w:p w14:paraId="7A35DA06" w14:textId="77777777" w:rsidR="006F0F67" w:rsidRPr="002631F9" w:rsidRDefault="006F0F67" w:rsidP="006F0F67">
            <w:pPr>
              <w:jc w:val="center"/>
              <w:rPr>
                <w:color w:val="000000"/>
              </w:rPr>
            </w:pPr>
          </w:p>
        </w:tc>
      </w:tr>
      <w:tr w:rsidR="006F0F67" w:rsidRPr="002631F9" w14:paraId="6A9BB7E0" w14:textId="77777777" w:rsidTr="00DB527A">
        <w:trPr>
          <w:cantSplit/>
          <w:trHeight w:val="228"/>
          <w:jc w:val="center"/>
        </w:trPr>
        <w:tc>
          <w:tcPr>
            <w:tcW w:w="704" w:type="dxa"/>
            <w:vAlign w:val="center"/>
          </w:tcPr>
          <w:p w14:paraId="61D45762"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2A294410" w14:textId="19B7709E" w:rsidR="006F0F67" w:rsidRPr="00E759F4" w:rsidRDefault="006F0F67" w:rsidP="006F0F67">
            <w:pPr>
              <w:ind w:right="27"/>
              <w:rPr>
                <w:color w:val="000000"/>
              </w:rPr>
            </w:pPr>
            <w:r w:rsidRPr="004D2CD4">
              <w:t>Папка-конверт с кнопкой А4, матовая непрозрачная, зеленая, ПРОЧНАЯ 0,2 мм</w:t>
            </w:r>
          </w:p>
        </w:tc>
        <w:tc>
          <w:tcPr>
            <w:tcW w:w="992" w:type="dxa"/>
            <w:shd w:val="clear" w:color="auto" w:fill="auto"/>
            <w:tcMar>
              <w:left w:w="216" w:type="dxa"/>
              <w:right w:w="216" w:type="dxa"/>
            </w:tcMar>
          </w:tcPr>
          <w:p w14:paraId="0C24DE27" w14:textId="47D3DBDA"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7D6B2474" w14:textId="41927522" w:rsidR="006F0F67" w:rsidRDefault="006F0F67" w:rsidP="006F0F67">
            <w:pPr>
              <w:jc w:val="center"/>
              <w:rPr>
                <w:color w:val="000000"/>
              </w:rPr>
            </w:pPr>
            <w:r w:rsidRPr="003A21CF">
              <w:t>10</w:t>
            </w:r>
          </w:p>
        </w:tc>
        <w:tc>
          <w:tcPr>
            <w:tcW w:w="1276" w:type="dxa"/>
          </w:tcPr>
          <w:p w14:paraId="12626F61" w14:textId="77777777" w:rsidR="006F0F67" w:rsidRPr="002631F9" w:rsidRDefault="006F0F67" w:rsidP="006F0F67">
            <w:pPr>
              <w:jc w:val="center"/>
              <w:rPr>
                <w:color w:val="000000"/>
              </w:rPr>
            </w:pPr>
          </w:p>
        </w:tc>
        <w:tc>
          <w:tcPr>
            <w:tcW w:w="1423" w:type="dxa"/>
          </w:tcPr>
          <w:p w14:paraId="65578BD1" w14:textId="77777777" w:rsidR="006F0F67" w:rsidRPr="002631F9" w:rsidRDefault="006F0F67" w:rsidP="006F0F67">
            <w:pPr>
              <w:jc w:val="center"/>
              <w:rPr>
                <w:color w:val="000000"/>
              </w:rPr>
            </w:pPr>
          </w:p>
        </w:tc>
      </w:tr>
      <w:tr w:rsidR="006F0F67" w:rsidRPr="002631F9" w14:paraId="582956FD" w14:textId="77777777" w:rsidTr="00DB527A">
        <w:trPr>
          <w:cantSplit/>
          <w:trHeight w:val="228"/>
          <w:jc w:val="center"/>
        </w:trPr>
        <w:tc>
          <w:tcPr>
            <w:tcW w:w="704" w:type="dxa"/>
            <w:vAlign w:val="center"/>
          </w:tcPr>
          <w:p w14:paraId="6AB46B1C"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267E0623" w14:textId="2D6829FA" w:rsidR="006F0F67" w:rsidRPr="00E759F4" w:rsidRDefault="006F0F67" w:rsidP="006F0F67">
            <w:pPr>
              <w:ind w:right="27"/>
              <w:rPr>
                <w:color w:val="000000"/>
              </w:rPr>
            </w:pPr>
            <w:r w:rsidRPr="004D2CD4">
              <w:t>Папка-конверт с кнопкой А4, матовая непрозрачная синяя, ПРОЧНАЯ 0,2 мм</w:t>
            </w:r>
          </w:p>
        </w:tc>
        <w:tc>
          <w:tcPr>
            <w:tcW w:w="992" w:type="dxa"/>
            <w:shd w:val="clear" w:color="auto" w:fill="auto"/>
            <w:tcMar>
              <w:left w:w="216" w:type="dxa"/>
              <w:right w:w="216" w:type="dxa"/>
            </w:tcMar>
          </w:tcPr>
          <w:p w14:paraId="4BBE34F2" w14:textId="4E39E958"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5B0205A6" w14:textId="2AA463E8" w:rsidR="006F0F67" w:rsidRDefault="006F0F67" w:rsidP="006F0F67">
            <w:pPr>
              <w:jc w:val="center"/>
              <w:rPr>
                <w:color w:val="000000"/>
              </w:rPr>
            </w:pPr>
            <w:r w:rsidRPr="003A21CF">
              <w:t>10</w:t>
            </w:r>
          </w:p>
        </w:tc>
        <w:tc>
          <w:tcPr>
            <w:tcW w:w="1276" w:type="dxa"/>
          </w:tcPr>
          <w:p w14:paraId="779F940F" w14:textId="77777777" w:rsidR="006F0F67" w:rsidRPr="002631F9" w:rsidRDefault="006F0F67" w:rsidP="006F0F67">
            <w:pPr>
              <w:jc w:val="center"/>
              <w:rPr>
                <w:color w:val="000000"/>
              </w:rPr>
            </w:pPr>
          </w:p>
        </w:tc>
        <w:tc>
          <w:tcPr>
            <w:tcW w:w="1423" w:type="dxa"/>
          </w:tcPr>
          <w:p w14:paraId="3FFFECB9" w14:textId="77777777" w:rsidR="006F0F67" w:rsidRPr="002631F9" w:rsidRDefault="006F0F67" w:rsidP="006F0F67">
            <w:pPr>
              <w:jc w:val="center"/>
              <w:rPr>
                <w:color w:val="000000"/>
              </w:rPr>
            </w:pPr>
          </w:p>
        </w:tc>
      </w:tr>
      <w:tr w:rsidR="006F0F67" w:rsidRPr="002631F9" w14:paraId="2C325194" w14:textId="77777777" w:rsidTr="00DB527A">
        <w:trPr>
          <w:cantSplit/>
          <w:trHeight w:val="228"/>
          <w:jc w:val="center"/>
        </w:trPr>
        <w:tc>
          <w:tcPr>
            <w:tcW w:w="704" w:type="dxa"/>
            <w:vAlign w:val="center"/>
          </w:tcPr>
          <w:p w14:paraId="333ACC66"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71C02B69" w14:textId="101F27BA" w:rsidR="006F0F67" w:rsidRPr="00E759F4" w:rsidRDefault="006F0F67" w:rsidP="006F0F67">
            <w:pPr>
              <w:ind w:right="27"/>
              <w:rPr>
                <w:color w:val="000000"/>
              </w:rPr>
            </w:pPr>
            <w:r w:rsidRPr="004D2CD4">
              <w:t xml:space="preserve">Папка на 2 кольцах А4 25 мм, красная, до 170 листов, 0,5 мм, </w:t>
            </w:r>
          </w:p>
        </w:tc>
        <w:tc>
          <w:tcPr>
            <w:tcW w:w="992" w:type="dxa"/>
            <w:shd w:val="clear" w:color="auto" w:fill="auto"/>
            <w:tcMar>
              <w:left w:w="216" w:type="dxa"/>
              <w:right w:w="216" w:type="dxa"/>
            </w:tcMar>
          </w:tcPr>
          <w:p w14:paraId="744E4A7C" w14:textId="048539F6"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7A8C7440" w14:textId="7F998ADA" w:rsidR="006F0F67" w:rsidRDefault="006F0F67" w:rsidP="006F0F67">
            <w:pPr>
              <w:jc w:val="center"/>
              <w:rPr>
                <w:color w:val="000000"/>
              </w:rPr>
            </w:pPr>
            <w:r w:rsidRPr="003A21CF">
              <w:t>10</w:t>
            </w:r>
          </w:p>
        </w:tc>
        <w:tc>
          <w:tcPr>
            <w:tcW w:w="1276" w:type="dxa"/>
          </w:tcPr>
          <w:p w14:paraId="7954A92B" w14:textId="77777777" w:rsidR="006F0F67" w:rsidRPr="002631F9" w:rsidRDefault="006F0F67" w:rsidP="006F0F67">
            <w:pPr>
              <w:jc w:val="center"/>
              <w:rPr>
                <w:color w:val="000000"/>
              </w:rPr>
            </w:pPr>
          </w:p>
        </w:tc>
        <w:tc>
          <w:tcPr>
            <w:tcW w:w="1423" w:type="dxa"/>
          </w:tcPr>
          <w:p w14:paraId="3FEAC271" w14:textId="77777777" w:rsidR="006F0F67" w:rsidRPr="002631F9" w:rsidRDefault="006F0F67" w:rsidP="006F0F67">
            <w:pPr>
              <w:jc w:val="center"/>
              <w:rPr>
                <w:color w:val="000000"/>
              </w:rPr>
            </w:pPr>
          </w:p>
        </w:tc>
      </w:tr>
      <w:tr w:rsidR="006F0F67" w:rsidRPr="002631F9" w14:paraId="048425BE" w14:textId="77777777" w:rsidTr="00DB527A">
        <w:trPr>
          <w:cantSplit/>
          <w:trHeight w:val="228"/>
          <w:jc w:val="center"/>
        </w:trPr>
        <w:tc>
          <w:tcPr>
            <w:tcW w:w="704" w:type="dxa"/>
            <w:vAlign w:val="center"/>
          </w:tcPr>
          <w:p w14:paraId="140B9B8C"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1C5AFA0A" w14:textId="1643BE20" w:rsidR="006F0F67" w:rsidRPr="00E759F4" w:rsidRDefault="006F0F67" w:rsidP="006F0F67">
            <w:pPr>
              <w:ind w:right="27"/>
              <w:rPr>
                <w:color w:val="000000"/>
              </w:rPr>
            </w:pPr>
            <w:r w:rsidRPr="004D2CD4">
              <w:t xml:space="preserve">Папка на 2 кольцах А4 25 мм, черная, до 170 листов, 0,5 мм, </w:t>
            </w:r>
          </w:p>
        </w:tc>
        <w:tc>
          <w:tcPr>
            <w:tcW w:w="992" w:type="dxa"/>
            <w:shd w:val="clear" w:color="auto" w:fill="auto"/>
            <w:tcMar>
              <w:left w:w="216" w:type="dxa"/>
              <w:right w:w="216" w:type="dxa"/>
            </w:tcMar>
          </w:tcPr>
          <w:p w14:paraId="6937239A" w14:textId="1FD682EC"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035DC036" w14:textId="4070C9A7" w:rsidR="006F0F67" w:rsidRDefault="006F0F67" w:rsidP="006F0F67">
            <w:pPr>
              <w:jc w:val="center"/>
              <w:rPr>
                <w:color w:val="000000"/>
              </w:rPr>
            </w:pPr>
            <w:r w:rsidRPr="003A21CF">
              <w:t>10</w:t>
            </w:r>
          </w:p>
        </w:tc>
        <w:tc>
          <w:tcPr>
            <w:tcW w:w="1276" w:type="dxa"/>
          </w:tcPr>
          <w:p w14:paraId="3EA3955C" w14:textId="77777777" w:rsidR="006F0F67" w:rsidRPr="002631F9" w:rsidRDefault="006F0F67" w:rsidP="006F0F67">
            <w:pPr>
              <w:jc w:val="center"/>
              <w:rPr>
                <w:color w:val="000000"/>
              </w:rPr>
            </w:pPr>
          </w:p>
        </w:tc>
        <w:tc>
          <w:tcPr>
            <w:tcW w:w="1423" w:type="dxa"/>
          </w:tcPr>
          <w:p w14:paraId="24A5B7AD" w14:textId="77777777" w:rsidR="006F0F67" w:rsidRPr="002631F9" w:rsidRDefault="006F0F67" w:rsidP="006F0F67">
            <w:pPr>
              <w:jc w:val="center"/>
              <w:rPr>
                <w:color w:val="000000"/>
              </w:rPr>
            </w:pPr>
          </w:p>
        </w:tc>
      </w:tr>
      <w:tr w:rsidR="006F0F67" w:rsidRPr="002631F9" w14:paraId="2BA923C4" w14:textId="77777777" w:rsidTr="00DB527A">
        <w:trPr>
          <w:cantSplit/>
          <w:trHeight w:val="228"/>
          <w:jc w:val="center"/>
        </w:trPr>
        <w:tc>
          <w:tcPr>
            <w:tcW w:w="704" w:type="dxa"/>
            <w:vAlign w:val="center"/>
          </w:tcPr>
          <w:p w14:paraId="441F65D9"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03931811" w14:textId="3FE183E7" w:rsidR="006F0F67" w:rsidRPr="00E759F4" w:rsidRDefault="006F0F67" w:rsidP="006F0F67">
            <w:pPr>
              <w:ind w:right="27"/>
              <w:rPr>
                <w:color w:val="000000"/>
              </w:rPr>
            </w:pPr>
            <w:r w:rsidRPr="004D2CD4">
              <w:t xml:space="preserve">Папка на 2 кольцах А4 25 мм, синяя, до 170 листов, 0,5 мм, </w:t>
            </w:r>
          </w:p>
        </w:tc>
        <w:tc>
          <w:tcPr>
            <w:tcW w:w="992" w:type="dxa"/>
            <w:shd w:val="clear" w:color="auto" w:fill="auto"/>
            <w:tcMar>
              <w:left w:w="216" w:type="dxa"/>
              <w:right w:w="216" w:type="dxa"/>
            </w:tcMar>
          </w:tcPr>
          <w:p w14:paraId="3D0EFCAC" w14:textId="4AF79C81"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000000"/>
              <w:right w:val="single" w:sz="4" w:space="0" w:color="000000"/>
            </w:tcBorders>
            <w:shd w:val="clear" w:color="auto" w:fill="auto"/>
            <w:tcMar>
              <w:left w:w="216" w:type="dxa"/>
              <w:right w:w="216" w:type="dxa"/>
            </w:tcMar>
          </w:tcPr>
          <w:p w14:paraId="03002AAE" w14:textId="41F4DA45" w:rsidR="006F0F67" w:rsidRDefault="006F0F67" w:rsidP="006F0F67">
            <w:pPr>
              <w:jc w:val="center"/>
              <w:rPr>
                <w:color w:val="000000"/>
              </w:rPr>
            </w:pPr>
            <w:r w:rsidRPr="003A21CF">
              <w:t>10</w:t>
            </w:r>
          </w:p>
        </w:tc>
        <w:tc>
          <w:tcPr>
            <w:tcW w:w="1276" w:type="dxa"/>
          </w:tcPr>
          <w:p w14:paraId="387200AC" w14:textId="77777777" w:rsidR="006F0F67" w:rsidRPr="002631F9" w:rsidRDefault="006F0F67" w:rsidP="006F0F67">
            <w:pPr>
              <w:jc w:val="center"/>
              <w:rPr>
                <w:color w:val="000000"/>
              </w:rPr>
            </w:pPr>
          </w:p>
        </w:tc>
        <w:tc>
          <w:tcPr>
            <w:tcW w:w="1423" w:type="dxa"/>
          </w:tcPr>
          <w:p w14:paraId="08908774" w14:textId="77777777" w:rsidR="006F0F67" w:rsidRPr="002631F9" w:rsidRDefault="006F0F67" w:rsidP="006F0F67">
            <w:pPr>
              <w:jc w:val="center"/>
              <w:rPr>
                <w:color w:val="000000"/>
              </w:rPr>
            </w:pPr>
          </w:p>
        </w:tc>
      </w:tr>
      <w:tr w:rsidR="006F0F67" w:rsidRPr="002631F9" w14:paraId="3DB04FA1" w14:textId="77777777" w:rsidTr="003F3097">
        <w:trPr>
          <w:cantSplit/>
          <w:trHeight w:val="228"/>
          <w:jc w:val="center"/>
        </w:trPr>
        <w:tc>
          <w:tcPr>
            <w:tcW w:w="704" w:type="dxa"/>
            <w:vAlign w:val="center"/>
          </w:tcPr>
          <w:p w14:paraId="05AB227C" w14:textId="77777777" w:rsidR="006F0F67" w:rsidRPr="002631F9" w:rsidRDefault="006F0F67" w:rsidP="006F0F6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nil"/>
              <w:left w:val="single" w:sz="4" w:space="0" w:color="auto"/>
              <w:bottom w:val="single" w:sz="4" w:space="0" w:color="auto"/>
              <w:right w:val="single" w:sz="4" w:space="0" w:color="auto"/>
            </w:tcBorders>
            <w:shd w:val="clear" w:color="auto" w:fill="auto"/>
          </w:tcPr>
          <w:p w14:paraId="1156B149" w14:textId="498E0A30" w:rsidR="006F0F67" w:rsidRPr="00E759F4" w:rsidRDefault="006F0F67" w:rsidP="006F0F67">
            <w:pPr>
              <w:ind w:right="27"/>
              <w:rPr>
                <w:color w:val="000000"/>
              </w:rPr>
            </w:pPr>
            <w:r w:rsidRPr="004D2CD4">
              <w:t>Этикетка самоклеящаяся 105х57 мм, 10 этикеток, белая, 80 г/м2, 100 листов</w:t>
            </w:r>
          </w:p>
        </w:tc>
        <w:tc>
          <w:tcPr>
            <w:tcW w:w="992" w:type="dxa"/>
            <w:shd w:val="clear" w:color="auto" w:fill="auto"/>
            <w:tcMar>
              <w:left w:w="216" w:type="dxa"/>
              <w:right w:w="216" w:type="dxa"/>
            </w:tcMar>
          </w:tcPr>
          <w:p w14:paraId="45DC06E0" w14:textId="008EFCAD" w:rsidR="006F0F67" w:rsidRDefault="006F0F67" w:rsidP="006F0F67">
            <w:pPr>
              <w:jc w:val="center"/>
              <w:rPr>
                <w:color w:val="000000"/>
              </w:rPr>
            </w:pPr>
            <w:r w:rsidRPr="00774CC0">
              <w:rPr>
                <w:sz w:val="20"/>
                <w:szCs w:val="20"/>
              </w:rPr>
              <w:t>шт</w:t>
            </w:r>
          </w:p>
        </w:tc>
        <w:tc>
          <w:tcPr>
            <w:tcW w:w="1134" w:type="dxa"/>
            <w:tcBorders>
              <w:top w:val="nil"/>
              <w:left w:val="single" w:sz="4" w:space="0" w:color="000000"/>
              <w:bottom w:val="single" w:sz="4" w:space="0" w:color="auto"/>
              <w:right w:val="single" w:sz="4" w:space="0" w:color="000000"/>
            </w:tcBorders>
            <w:shd w:val="clear" w:color="auto" w:fill="auto"/>
            <w:tcMar>
              <w:left w:w="216" w:type="dxa"/>
              <w:right w:w="216" w:type="dxa"/>
            </w:tcMar>
          </w:tcPr>
          <w:p w14:paraId="2500928C" w14:textId="6966514C" w:rsidR="006F0F67" w:rsidRDefault="006F0F67" w:rsidP="006F0F67">
            <w:pPr>
              <w:jc w:val="center"/>
              <w:rPr>
                <w:color w:val="000000"/>
              </w:rPr>
            </w:pPr>
            <w:r w:rsidRPr="003A21CF">
              <w:t>1</w:t>
            </w:r>
          </w:p>
        </w:tc>
        <w:tc>
          <w:tcPr>
            <w:tcW w:w="1276" w:type="dxa"/>
          </w:tcPr>
          <w:p w14:paraId="2202D02A" w14:textId="77777777" w:rsidR="006F0F67" w:rsidRPr="002631F9" w:rsidRDefault="006F0F67" w:rsidP="006F0F67">
            <w:pPr>
              <w:jc w:val="center"/>
              <w:rPr>
                <w:color w:val="000000"/>
              </w:rPr>
            </w:pPr>
          </w:p>
        </w:tc>
        <w:tc>
          <w:tcPr>
            <w:tcW w:w="1423" w:type="dxa"/>
          </w:tcPr>
          <w:p w14:paraId="60F8A3C9" w14:textId="77777777" w:rsidR="006F0F67" w:rsidRPr="002631F9" w:rsidRDefault="006F0F67" w:rsidP="006F0F67">
            <w:pPr>
              <w:jc w:val="center"/>
              <w:rPr>
                <w:color w:val="000000"/>
              </w:rPr>
            </w:pPr>
          </w:p>
        </w:tc>
      </w:tr>
      <w:tr w:rsidR="003F3097" w:rsidRPr="002631F9" w14:paraId="45F29BEC" w14:textId="77777777" w:rsidTr="00553F2C">
        <w:trPr>
          <w:cantSplit/>
          <w:trHeight w:val="228"/>
          <w:jc w:val="center"/>
        </w:trPr>
        <w:tc>
          <w:tcPr>
            <w:tcW w:w="704" w:type="dxa"/>
            <w:vAlign w:val="center"/>
          </w:tcPr>
          <w:p w14:paraId="6FF73228"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shd w:val="clear" w:color="auto" w:fill="auto"/>
          </w:tcPr>
          <w:p w14:paraId="1621D4B0" w14:textId="77777777" w:rsidR="003F3097" w:rsidRPr="00915233" w:rsidRDefault="003F3097" w:rsidP="003F3097">
            <w:pPr>
              <w:pStyle w:val="afd"/>
              <w:spacing w:line="276" w:lineRule="auto"/>
              <w:rPr>
                <w:rFonts w:ascii="Times New Roman" w:hAnsi="Times New Roman" w:cs="Times New Roman"/>
              </w:rPr>
            </w:pPr>
            <w:r w:rsidRPr="00915233">
              <w:rPr>
                <w:rStyle w:val="afc"/>
                <w:rFonts w:ascii="Times New Roman" w:hAnsi="Times New Roman" w:cs="Times New Roman"/>
              </w:rPr>
              <w:t xml:space="preserve">Бумага </w:t>
            </w:r>
            <w:r w:rsidRPr="00915233">
              <w:rPr>
                <w:rStyle w:val="afc"/>
                <w:rFonts w:ascii="Times New Roman" w:hAnsi="Times New Roman" w:cs="Times New Roman"/>
                <w:lang w:val="en-US"/>
              </w:rPr>
              <w:t>BRAUBERG</w:t>
            </w:r>
            <w:r w:rsidRPr="00915233">
              <w:rPr>
                <w:rStyle w:val="afc"/>
                <w:rFonts w:ascii="Times New Roman" w:hAnsi="Times New Roman" w:cs="Times New Roman"/>
              </w:rPr>
              <w:t xml:space="preserve"> </w:t>
            </w:r>
            <w:r w:rsidRPr="00915233">
              <w:rPr>
                <w:rStyle w:val="afc"/>
                <w:rFonts w:ascii="Times New Roman" w:hAnsi="Times New Roman" w:cs="Times New Roman"/>
                <w:lang w:val="en-US"/>
              </w:rPr>
              <w:t>DIGITAL</w:t>
            </w:r>
            <w:r w:rsidRPr="00915233">
              <w:rPr>
                <w:rStyle w:val="afc"/>
                <w:rFonts w:ascii="Times New Roman" w:hAnsi="Times New Roman" w:cs="Times New Roman"/>
              </w:rPr>
              <w:t xml:space="preserve"> </w:t>
            </w:r>
            <w:r w:rsidRPr="00915233">
              <w:rPr>
                <w:rStyle w:val="afc"/>
                <w:rFonts w:ascii="Times New Roman" w:hAnsi="Times New Roman" w:cs="Times New Roman"/>
                <w:lang w:val="en-US"/>
              </w:rPr>
              <w:t>GLOSSY</w:t>
            </w:r>
            <w:r w:rsidRPr="00915233">
              <w:rPr>
                <w:rStyle w:val="afc"/>
                <w:rFonts w:ascii="Times New Roman" w:hAnsi="Times New Roman" w:cs="Times New Roman"/>
              </w:rPr>
              <w:t xml:space="preserve"> </w:t>
            </w:r>
            <w:proofErr w:type="spellStart"/>
            <w:proofErr w:type="gramStart"/>
            <w:r w:rsidRPr="00915233">
              <w:rPr>
                <w:rStyle w:val="afc"/>
                <w:rFonts w:ascii="Times New Roman" w:hAnsi="Times New Roman" w:cs="Times New Roman"/>
              </w:rPr>
              <w:t>мел.глянц</w:t>
            </w:r>
            <w:proofErr w:type="spellEnd"/>
            <w:proofErr w:type="gramEnd"/>
            <w:r w:rsidRPr="00915233">
              <w:rPr>
                <w:rStyle w:val="afc"/>
                <w:rFonts w:ascii="Times New Roman" w:hAnsi="Times New Roman" w:cs="Times New Roman"/>
              </w:rPr>
              <w:t xml:space="preserve"> А4, 170г/м, 250л, д/</w:t>
            </w:r>
            <w:proofErr w:type="spellStart"/>
            <w:r w:rsidRPr="00915233">
              <w:rPr>
                <w:rStyle w:val="afc"/>
                <w:rFonts w:ascii="Times New Roman" w:hAnsi="Times New Roman" w:cs="Times New Roman"/>
              </w:rPr>
              <w:t>полноцв</w:t>
            </w:r>
            <w:proofErr w:type="spellEnd"/>
            <w:r w:rsidRPr="00915233">
              <w:rPr>
                <w:rStyle w:val="afc"/>
                <w:rFonts w:ascii="Times New Roman" w:hAnsi="Times New Roman" w:cs="Times New Roman"/>
              </w:rPr>
              <w:t>. лазер.</w:t>
            </w:r>
          </w:p>
          <w:p w14:paraId="794C1313" w14:textId="2AE919BD" w:rsidR="003F3097" w:rsidRPr="004D2CD4" w:rsidRDefault="003F3097" w:rsidP="003F3097">
            <w:pPr>
              <w:ind w:right="27"/>
            </w:pPr>
            <w:r w:rsidRPr="00915233">
              <w:rPr>
                <w:rStyle w:val="afc"/>
                <w:rFonts w:ascii="Times New Roman" w:hAnsi="Times New Roman" w:cs="Times New Roman"/>
                <w:sz w:val="22"/>
                <w:szCs w:val="22"/>
              </w:rPr>
              <w:t>печати,120%(CIE)</w:t>
            </w:r>
          </w:p>
        </w:tc>
        <w:tc>
          <w:tcPr>
            <w:tcW w:w="992" w:type="dxa"/>
            <w:shd w:val="clear" w:color="auto" w:fill="auto"/>
            <w:tcMar>
              <w:left w:w="216" w:type="dxa"/>
              <w:right w:w="216" w:type="dxa"/>
            </w:tcMar>
          </w:tcPr>
          <w:p w14:paraId="7684CB7E" w14:textId="6FF7E762" w:rsidR="003F3097" w:rsidRPr="00774CC0" w:rsidRDefault="003F3097" w:rsidP="003F3097">
            <w:pPr>
              <w:jc w:val="center"/>
              <w:rPr>
                <w:sz w:val="20"/>
                <w:szCs w:val="20"/>
              </w:rPr>
            </w:pPr>
            <w:r w:rsidRPr="00774CC0">
              <w:rPr>
                <w:sz w:val="20"/>
                <w:szCs w:val="20"/>
              </w:rPr>
              <w:t>шт</w:t>
            </w:r>
          </w:p>
        </w:tc>
        <w:tc>
          <w:tcPr>
            <w:tcW w:w="1134" w:type="dxa"/>
            <w:tcBorders>
              <w:top w:val="single" w:sz="4" w:space="0" w:color="auto"/>
              <w:left w:val="single" w:sz="4" w:space="0" w:color="auto"/>
            </w:tcBorders>
            <w:shd w:val="clear" w:color="auto" w:fill="auto"/>
            <w:tcMar>
              <w:left w:w="216" w:type="dxa"/>
              <w:right w:w="216" w:type="dxa"/>
            </w:tcMar>
          </w:tcPr>
          <w:p w14:paraId="5F7F89E5" w14:textId="43723360" w:rsidR="003F3097" w:rsidRPr="003A21CF" w:rsidRDefault="003F3097" w:rsidP="003F3097">
            <w:pPr>
              <w:jc w:val="center"/>
            </w:pPr>
            <w:r w:rsidRPr="00915233">
              <w:rPr>
                <w:rStyle w:val="afc"/>
                <w:rFonts w:ascii="Times New Roman" w:hAnsi="Times New Roman" w:cs="Times New Roman"/>
                <w:sz w:val="22"/>
                <w:szCs w:val="22"/>
              </w:rPr>
              <w:t>2</w:t>
            </w:r>
          </w:p>
        </w:tc>
        <w:tc>
          <w:tcPr>
            <w:tcW w:w="1276" w:type="dxa"/>
            <w:tcBorders>
              <w:left w:val="single" w:sz="4" w:space="0" w:color="auto"/>
            </w:tcBorders>
          </w:tcPr>
          <w:p w14:paraId="3ADA1066" w14:textId="77777777" w:rsidR="003F3097" w:rsidRPr="002631F9" w:rsidRDefault="003F3097" w:rsidP="003F3097">
            <w:pPr>
              <w:jc w:val="center"/>
              <w:rPr>
                <w:color w:val="000000"/>
              </w:rPr>
            </w:pPr>
          </w:p>
        </w:tc>
        <w:tc>
          <w:tcPr>
            <w:tcW w:w="1423" w:type="dxa"/>
          </w:tcPr>
          <w:p w14:paraId="5AB3FCB5" w14:textId="77777777" w:rsidR="003F3097" w:rsidRPr="002631F9" w:rsidRDefault="003F3097" w:rsidP="003F3097">
            <w:pPr>
              <w:jc w:val="center"/>
              <w:rPr>
                <w:color w:val="000000"/>
              </w:rPr>
            </w:pPr>
          </w:p>
        </w:tc>
      </w:tr>
      <w:tr w:rsidR="003F3097" w:rsidRPr="002631F9" w14:paraId="5FB0E2FD" w14:textId="77777777" w:rsidTr="00553F2C">
        <w:trPr>
          <w:cantSplit/>
          <w:trHeight w:val="228"/>
          <w:jc w:val="center"/>
        </w:trPr>
        <w:tc>
          <w:tcPr>
            <w:tcW w:w="704" w:type="dxa"/>
            <w:vAlign w:val="center"/>
          </w:tcPr>
          <w:p w14:paraId="0AF621B4"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shd w:val="clear" w:color="auto" w:fill="auto"/>
          </w:tcPr>
          <w:p w14:paraId="1F779A49" w14:textId="4B8D2B2C" w:rsidR="003F3097" w:rsidRPr="004D2CD4" w:rsidRDefault="003F3097" w:rsidP="003F3097">
            <w:pPr>
              <w:ind w:right="27"/>
            </w:pPr>
            <w:r w:rsidRPr="00915233">
              <w:rPr>
                <w:rStyle w:val="afc"/>
                <w:rFonts w:ascii="Times New Roman" w:hAnsi="Times New Roman" w:cs="Times New Roman"/>
                <w:sz w:val="22"/>
                <w:szCs w:val="22"/>
              </w:rPr>
              <w:t xml:space="preserve">Скоросшиватель картонный </w:t>
            </w:r>
            <w:r w:rsidRPr="00915233">
              <w:rPr>
                <w:rStyle w:val="afc"/>
                <w:rFonts w:ascii="Times New Roman" w:hAnsi="Times New Roman" w:cs="Times New Roman"/>
                <w:sz w:val="22"/>
                <w:szCs w:val="22"/>
                <w:lang w:val="en-US" w:eastAsia="en-US"/>
              </w:rPr>
              <w:t>BRAUBERG</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rPr>
              <w:t>гарантированная плотность 280 г/м2, до 200л</w:t>
            </w:r>
          </w:p>
        </w:tc>
        <w:tc>
          <w:tcPr>
            <w:tcW w:w="992" w:type="dxa"/>
            <w:shd w:val="clear" w:color="auto" w:fill="auto"/>
            <w:tcMar>
              <w:left w:w="216" w:type="dxa"/>
              <w:right w:w="216" w:type="dxa"/>
            </w:tcMar>
          </w:tcPr>
          <w:p w14:paraId="4A669638" w14:textId="14748B26" w:rsidR="003F3097" w:rsidRPr="00774CC0" w:rsidRDefault="003F3097" w:rsidP="003F3097">
            <w:pPr>
              <w:jc w:val="center"/>
              <w:rPr>
                <w:sz w:val="20"/>
                <w:szCs w:val="20"/>
              </w:rPr>
            </w:pPr>
            <w:r w:rsidRPr="00774CC0">
              <w:rPr>
                <w:sz w:val="20"/>
                <w:szCs w:val="20"/>
              </w:rPr>
              <w:t>шт</w:t>
            </w:r>
          </w:p>
        </w:tc>
        <w:tc>
          <w:tcPr>
            <w:tcW w:w="1134" w:type="dxa"/>
            <w:tcBorders>
              <w:top w:val="single" w:sz="4" w:space="0" w:color="auto"/>
              <w:left w:val="single" w:sz="4" w:space="0" w:color="auto"/>
            </w:tcBorders>
            <w:shd w:val="clear" w:color="auto" w:fill="auto"/>
            <w:tcMar>
              <w:left w:w="216" w:type="dxa"/>
              <w:right w:w="216" w:type="dxa"/>
            </w:tcMar>
          </w:tcPr>
          <w:p w14:paraId="5C9DC8EB" w14:textId="0F29D22E" w:rsidR="003F3097" w:rsidRPr="003A21CF" w:rsidRDefault="003F3097" w:rsidP="003F3097">
            <w:pPr>
              <w:jc w:val="center"/>
            </w:pPr>
            <w:r w:rsidRPr="00915233">
              <w:rPr>
                <w:rStyle w:val="afc"/>
                <w:rFonts w:ascii="Times New Roman" w:hAnsi="Times New Roman" w:cs="Times New Roman"/>
                <w:sz w:val="22"/>
                <w:szCs w:val="22"/>
              </w:rPr>
              <w:t>80</w:t>
            </w:r>
          </w:p>
        </w:tc>
        <w:tc>
          <w:tcPr>
            <w:tcW w:w="1276" w:type="dxa"/>
          </w:tcPr>
          <w:p w14:paraId="2C31D2C3" w14:textId="77777777" w:rsidR="003F3097" w:rsidRPr="002631F9" w:rsidRDefault="003F3097" w:rsidP="003F3097">
            <w:pPr>
              <w:jc w:val="center"/>
              <w:rPr>
                <w:color w:val="000000"/>
              </w:rPr>
            </w:pPr>
          </w:p>
        </w:tc>
        <w:tc>
          <w:tcPr>
            <w:tcW w:w="1423" w:type="dxa"/>
          </w:tcPr>
          <w:p w14:paraId="0E6F5231" w14:textId="77777777" w:rsidR="003F3097" w:rsidRPr="002631F9" w:rsidRDefault="003F3097" w:rsidP="003F3097">
            <w:pPr>
              <w:jc w:val="center"/>
              <w:rPr>
                <w:color w:val="000000"/>
              </w:rPr>
            </w:pPr>
          </w:p>
        </w:tc>
      </w:tr>
      <w:tr w:rsidR="003F3097" w:rsidRPr="002631F9" w14:paraId="22D14D6D" w14:textId="77777777" w:rsidTr="00553F2C">
        <w:trPr>
          <w:cantSplit/>
          <w:trHeight w:val="228"/>
          <w:jc w:val="center"/>
        </w:trPr>
        <w:tc>
          <w:tcPr>
            <w:tcW w:w="704" w:type="dxa"/>
            <w:vAlign w:val="center"/>
          </w:tcPr>
          <w:p w14:paraId="764E2989"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shd w:val="clear" w:color="auto" w:fill="auto"/>
          </w:tcPr>
          <w:p w14:paraId="2F9C761D" w14:textId="01BE03B7" w:rsidR="003F3097" w:rsidRPr="004D2CD4" w:rsidRDefault="003F3097" w:rsidP="003F3097">
            <w:pPr>
              <w:ind w:right="27"/>
            </w:pPr>
            <w:r w:rsidRPr="00915233">
              <w:rPr>
                <w:rStyle w:val="afc"/>
                <w:rFonts w:ascii="Times New Roman" w:hAnsi="Times New Roman" w:cs="Times New Roman"/>
                <w:sz w:val="22"/>
                <w:szCs w:val="22"/>
              </w:rPr>
              <w:t xml:space="preserve">Журнал регистрации исходящих документов, 96л, </w:t>
            </w:r>
            <w:proofErr w:type="spellStart"/>
            <w:r w:rsidRPr="00915233">
              <w:rPr>
                <w:rStyle w:val="afc"/>
                <w:rFonts w:ascii="Times New Roman" w:hAnsi="Times New Roman" w:cs="Times New Roman"/>
                <w:sz w:val="22"/>
                <w:szCs w:val="22"/>
              </w:rPr>
              <w:t>бумвинил</w:t>
            </w:r>
            <w:proofErr w:type="spellEnd"/>
            <w:r w:rsidRPr="00915233">
              <w:rPr>
                <w:rStyle w:val="afc"/>
                <w:rFonts w:ascii="Times New Roman" w:hAnsi="Times New Roman" w:cs="Times New Roman"/>
                <w:sz w:val="22"/>
                <w:szCs w:val="22"/>
              </w:rPr>
              <w:t>, блок офсет, А4 200х290мм</w:t>
            </w:r>
          </w:p>
        </w:tc>
        <w:tc>
          <w:tcPr>
            <w:tcW w:w="992" w:type="dxa"/>
            <w:shd w:val="clear" w:color="auto" w:fill="auto"/>
            <w:tcMar>
              <w:left w:w="216" w:type="dxa"/>
              <w:right w:w="216" w:type="dxa"/>
            </w:tcMar>
          </w:tcPr>
          <w:p w14:paraId="206C0E6E" w14:textId="560ADDB0" w:rsidR="003F3097" w:rsidRPr="00774CC0" w:rsidRDefault="003F3097" w:rsidP="003F3097">
            <w:pPr>
              <w:jc w:val="center"/>
              <w:rPr>
                <w:sz w:val="20"/>
                <w:szCs w:val="20"/>
              </w:rPr>
            </w:pPr>
            <w:r w:rsidRPr="00774CC0">
              <w:rPr>
                <w:sz w:val="20"/>
                <w:szCs w:val="20"/>
              </w:rPr>
              <w:t>шт</w:t>
            </w:r>
          </w:p>
        </w:tc>
        <w:tc>
          <w:tcPr>
            <w:tcW w:w="1134" w:type="dxa"/>
            <w:tcBorders>
              <w:top w:val="single" w:sz="4" w:space="0" w:color="auto"/>
              <w:left w:val="single" w:sz="4" w:space="0" w:color="auto"/>
            </w:tcBorders>
            <w:shd w:val="clear" w:color="auto" w:fill="auto"/>
            <w:tcMar>
              <w:left w:w="216" w:type="dxa"/>
              <w:right w:w="216" w:type="dxa"/>
            </w:tcMar>
          </w:tcPr>
          <w:p w14:paraId="6C7247E8" w14:textId="5270DC31" w:rsidR="003F3097" w:rsidRPr="003A21CF" w:rsidRDefault="003F3097" w:rsidP="003F3097">
            <w:pPr>
              <w:jc w:val="center"/>
            </w:pPr>
            <w:r w:rsidRPr="00915233">
              <w:rPr>
                <w:rStyle w:val="afc"/>
                <w:rFonts w:ascii="Times New Roman" w:hAnsi="Times New Roman" w:cs="Times New Roman"/>
                <w:sz w:val="22"/>
                <w:szCs w:val="22"/>
              </w:rPr>
              <w:t>1</w:t>
            </w:r>
          </w:p>
        </w:tc>
        <w:tc>
          <w:tcPr>
            <w:tcW w:w="1276" w:type="dxa"/>
          </w:tcPr>
          <w:p w14:paraId="773D8717" w14:textId="77777777" w:rsidR="003F3097" w:rsidRPr="002631F9" w:rsidRDefault="003F3097" w:rsidP="003F3097">
            <w:pPr>
              <w:jc w:val="center"/>
              <w:rPr>
                <w:color w:val="000000"/>
              </w:rPr>
            </w:pPr>
          </w:p>
        </w:tc>
        <w:tc>
          <w:tcPr>
            <w:tcW w:w="1423" w:type="dxa"/>
          </w:tcPr>
          <w:p w14:paraId="0E746848" w14:textId="77777777" w:rsidR="003F3097" w:rsidRPr="002631F9" w:rsidRDefault="003F3097" w:rsidP="003F3097">
            <w:pPr>
              <w:jc w:val="center"/>
              <w:rPr>
                <w:color w:val="000000"/>
              </w:rPr>
            </w:pPr>
          </w:p>
        </w:tc>
      </w:tr>
      <w:tr w:rsidR="003F3097" w:rsidRPr="002631F9" w14:paraId="2ACD4577" w14:textId="77777777" w:rsidTr="00553F2C">
        <w:trPr>
          <w:cantSplit/>
          <w:trHeight w:val="228"/>
          <w:jc w:val="center"/>
        </w:trPr>
        <w:tc>
          <w:tcPr>
            <w:tcW w:w="704" w:type="dxa"/>
            <w:vAlign w:val="center"/>
          </w:tcPr>
          <w:p w14:paraId="272BA7B3"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shd w:val="clear" w:color="auto" w:fill="auto"/>
          </w:tcPr>
          <w:p w14:paraId="50CD516C" w14:textId="71A136F4" w:rsidR="003F3097" w:rsidRPr="004D2CD4" w:rsidRDefault="003F3097" w:rsidP="003F3097">
            <w:pPr>
              <w:ind w:right="27"/>
            </w:pPr>
            <w:r w:rsidRPr="00915233">
              <w:rPr>
                <w:rStyle w:val="afc"/>
                <w:rFonts w:ascii="Times New Roman" w:hAnsi="Times New Roman" w:cs="Times New Roman"/>
                <w:sz w:val="22"/>
                <w:szCs w:val="22"/>
              </w:rPr>
              <w:t xml:space="preserve">Скрепки </w:t>
            </w:r>
            <w:r w:rsidRPr="00915233">
              <w:rPr>
                <w:rStyle w:val="afc"/>
                <w:rFonts w:ascii="Times New Roman" w:hAnsi="Times New Roman" w:cs="Times New Roman"/>
                <w:sz w:val="22"/>
                <w:szCs w:val="22"/>
                <w:lang w:val="en-US" w:eastAsia="en-US"/>
              </w:rPr>
              <w:t>BRAUBERG</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rPr>
              <w:t>28 мм цветные, 100 шт., в картонной коробке, РОССИЯ</w:t>
            </w:r>
          </w:p>
        </w:tc>
        <w:tc>
          <w:tcPr>
            <w:tcW w:w="992" w:type="dxa"/>
            <w:shd w:val="clear" w:color="auto" w:fill="auto"/>
            <w:tcMar>
              <w:left w:w="216" w:type="dxa"/>
              <w:right w:w="216" w:type="dxa"/>
            </w:tcMar>
          </w:tcPr>
          <w:p w14:paraId="6FB97C71" w14:textId="6BD85F3C" w:rsidR="003F3097" w:rsidRPr="00774CC0" w:rsidRDefault="003F3097" w:rsidP="003F3097">
            <w:pPr>
              <w:jc w:val="center"/>
              <w:rPr>
                <w:sz w:val="20"/>
                <w:szCs w:val="20"/>
              </w:rPr>
            </w:pPr>
            <w:r w:rsidRPr="00774CC0">
              <w:rPr>
                <w:sz w:val="20"/>
                <w:szCs w:val="20"/>
              </w:rPr>
              <w:t>шт</w:t>
            </w:r>
          </w:p>
        </w:tc>
        <w:tc>
          <w:tcPr>
            <w:tcW w:w="1134" w:type="dxa"/>
            <w:tcBorders>
              <w:top w:val="single" w:sz="4" w:space="0" w:color="auto"/>
              <w:left w:val="single" w:sz="4" w:space="0" w:color="auto"/>
            </w:tcBorders>
            <w:shd w:val="clear" w:color="auto" w:fill="auto"/>
            <w:tcMar>
              <w:left w:w="216" w:type="dxa"/>
              <w:right w:w="216" w:type="dxa"/>
            </w:tcMar>
          </w:tcPr>
          <w:p w14:paraId="39E7DD95" w14:textId="4EBC2774" w:rsidR="003F3097" w:rsidRPr="003A21CF" w:rsidRDefault="003F3097" w:rsidP="003F3097">
            <w:pPr>
              <w:jc w:val="center"/>
            </w:pPr>
            <w:r w:rsidRPr="00915233">
              <w:rPr>
                <w:rStyle w:val="afc"/>
                <w:rFonts w:ascii="Times New Roman" w:hAnsi="Times New Roman" w:cs="Times New Roman"/>
                <w:sz w:val="22"/>
                <w:szCs w:val="22"/>
              </w:rPr>
              <w:t>5</w:t>
            </w:r>
          </w:p>
        </w:tc>
        <w:tc>
          <w:tcPr>
            <w:tcW w:w="1276" w:type="dxa"/>
          </w:tcPr>
          <w:p w14:paraId="0F2C7194" w14:textId="77777777" w:rsidR="003F3097" w:rsidRPr="002631F9" w:rsidRDefault="003F3097" w:rsidP="003F3097">
            <w:pPr>
              <w:jc w:val="center"/>
              <w:rPr>
                <w:color w:val="000000"/>
              </w:rPr>
            </w:pPr>
          </w:p>
        </w:tc>
        <w:tc>
          <w:tcPr>
            <w:tcW w:w="1423" w:type="dxa"/>
          </w:tcPr>
          <w:p w14:paraId="370DE314" w14:textId="77777777" w:rsidR="003F3097" w:rsidRPr="002631F9" w:rsidRDefault="003F3097" w:rsidP="003F3097">
            <w:pPr>
              <w:jc w:val="center"/>
              <w:rPr>
                <w:color w:val="000000"/>
              </w:rPr>
            </w:pPr>
          </w:p>
        </w:tc>
      </w:tr>
      <w:tr w:rsidR="003F3097" w:rsidRPr="002631F9" w14:paraId="4B44C0E2" w14:textId="77777777" w:rsidTr="00553F2C">
        <w:trPr>
          <w:cantSplit/>
          <w:trHeight w:val="228"/>
          <w:jc w:val="center"/>
        </w:trPr>
        <w:tc>
          <w:tcPr>
            <w:tcW w:w="704" w:type="dxa"/>
            <w:vAlign w:val="center"/>
          </w:tcPr>
          <w:p w14:paraId="236A7FAA"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shd w:val="clear" w:color="auto" w:fill="auto"/>
          </w:tcPr>
          <w:p w14:paraId="47B0533B" w14:textId="50C626AD" w:rsidR="003F3097" w:rsidRPr="004D2CD4" w:rsidRDefault="003F3097" w:rsidP="003F3097">
            <w:pPr>
              <w:ind w:right="27"/>
            </w:pPr>
            <w:r w:rsidRPr="00915233">
              <w:rPr>
                <w:rStyle w:val="afc"/>
                <w:rFonts w:ascii="Times New Roman" w:hAnsi="Times New Roman" w:cs="Times New Roman"/>
                <w:sz w:val="22"/>
                <w:szCs w:val="22"/>
              </w:rPr>
              <w:t>Папка-файл (1 штука), перфорированная БОЛЬШОЙ ВМЕСТИМОСТИ до 250 л., А4, 180 мкм, ДПС</w:t>
            </w:r>
          </w:p>
        </w:tc>
        <w:tc>
          <w:tcPr>
            <w:tcW w:w="992" w:type="dxa"/>
            <w:shd w:val="clear" w:color="auto" w:fill="auto"/>
            <w:tcMar>
              <w:left w:w="216" w:type="dxa"/>
              <w:right w:w="216" w:type="dxa"/>
            </w:tcMar>
          </w:tcPr>
          <w:p w14:paraId="5275DA4B" w14:textId="66CA7CE0" w:rsidR="003F3097" w:rsidRPr="00774CC0" w:rsidRDefault="003F3097" w:rsidP="003F3097">
            <w:pPr>
              <w:jc w:val="center"/>
              <w:rPr>
                <w:sz w:val="20"/>
                <w:szCs w:val="20"/>
              </w:rPr>
            </w:pPr>
            <w:r w:rsidRPr="00774CC0">
              <w:rPr>
                <w:sz w:val="20"/>
                <w:szCs w:val="20"/>
              </w:rPr>
              <w:t>шт</w:t>
            </w:r>
          </w:p>
        </w:tc>
        <w:tc>
          <w:tcPr>
            <w:tcW w:w="1134" w:type="dxa"/>
            <w:tcBorders>
              <w:top w:val="single" w:sz="4" w:space="0" w:color="auto"/>
              <w:left w:val="single" w:sz="4" w:space="0" w:color="auto"/>
            </w:tcBorders>
            <w:shd w:val="clear" w:color="auto" w:fill="auto"/>
            <w:tcMar>
              <w:left w:w="216" w:type="dxa"/>
              <w:right w:w="216" w:type="dxa"/>
            </w:tcMar>
          </w:tcPr>
          <w:p w14:paraId="0E44639D" w14:textId="23427D4F" w:rsidR="003F3097" w:rsidRPr="003A21CF" w:rsidRDefault="003F3097" w:rsidP="003F3097">
            <w:pPr>
              <w:jc w:val="center"/>
            </w:pPr>
            <w:r w:rsidRPr="00915233">
              <w:rPr>
                <w:rStyle w:val="afc"/>
                <w:rFonts w:ascii="Times New Roman" w:hAnsi="Times New Roman" w:cs="Times New Roman"/>
                <w:sz w:val="22"/>
                <w:szCs w:val="22"/>
              </w:rPr>
              <w:t>10</w:t>
            </w:r>
          </w:p>
        </w:tc>
        <w:tc>
          <w:tcPr>
            <w:tcW w:w="1276" w:type="dxa"/>
            <w:tcBorders>
              <w:left w:val="single" w:sz="4" w:space="0" w:color="auto"/>
            </w:tcBorders>
          </w:tcPr>
          <w:p w14:paraId="70AE34E1" w14:textId="77777777" w:rsidR="003F3097" w:rsidRPr="002631F9" w:rsidRDefault="003F3097" w:rsidP="003F3097">
            <w:pPr>
              <w:jc w:val="center"/>
              <w:rPr>
                <w:color w:val="000000"/>
              </w:rPr>
            </w:pPr>
          </w:p>
        </w:tc>
        <w:tc>
          <w:tcPr>
            <w:tcW w:w="1423" w:type="dxa"/>
          </w:tcPr>
          <w:p w14:paraId="662F9A71" w14:textId="77777777" w:rsidR="003F3097" w:rsidRPr="002631F9" w:rsidRDefault="003F3097" w:rsidP="003F3097">
            <w:pPr>
              <w:jc w:val="center"/>
              <w:rPr>
                <w:color w:val="000000"/>
              </w:rPr>
            </w:pPr>
          </w:p>
        </w:tc>
      </w:tr>
      <w:tr w:rsidR="003F3097" w:rsidRPr="002631F9" w14:paraId="60AC7087" w14:textId="77777777" w:rsidTr="00553F2C">
        <w:trPr>
          <w:cantSplit/>
          <w:trHeight w:val="228"/>
          <w:jc w:val="center"/>
        </w:trPr>
        <w:tc>
          <w:tcPr>
            <w:tcW w:w="704" w:type="dxa"/>
            <w:vAlign w:val="center"/>
          </w:tcPr>
          <w:p w14:paraId="2C1AADEC"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shd w:val="clear" w:color="auto" w:fill="auto"/>
          </w:tcPr>
          <w:p w14:paraId="168EF766" w14:textId="5CC6AB50" w:rsidR="003F3097" w:rsidRPr="004D2CD4" w:rsidRDefault="003F3097" w:rsidP="003F3097">
            <w:pPr>
              <w:ind w:right="27"/>
            </w:pPr>
            <w:r w:rsidRPr="00915233">
              <w:rPr>
                <w:rStyle w:val="afc"/>
                <w:rFonts w:ascii="Times New Roman" w:hAnsi="Times New Roman" w:cs="Times New Roman"/>
                <w:sz w:val="22"/>
                <w:szCs w:val="22"/>
              </w:rPr>
              <w:t xml:space="preserve">Зажимы для бумаг </w:t>
            </w:r>
            <w:r w:rsidRPr="00915233">
              <w:rPr>
                <w:rStyle w:val="afc"/>
                <w:rFonts w:ascii="Times New Roman" w:hAnsi="Times New Roman" w:cs="Times New Roman"/>
                <w:sz w:val="22"/>
                <w:szCs w:val="22"/>
                <w:lang w:val="en-US" w:eastAsia="en-US"/>
              </w:rPr>
              <w:t>STAFF</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lang w:val="en-US" w:eastAsia="en-US"/>
              </w:rPr>
              <w:t>Profit</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rPr>
              <w:t>КОМПЛЕКТ 12 шт., 32 мм, на 140 листов, цветные, карт.кор.</w:t>
            </w:r>
          </w:p>
        </w:tc>
        <w:tc>
          <w:tcPr>
            <w:tcW w:w="992" w:type="dxa"/>
            <w:shd w:val="clear" w:color="auto" w:fill="auto"/>
            <w:tcMar>
              <w:left w:w="216" w:type="dxa"/>
              <w:right w:w="216" w:type="dxa"/>
            </w:tcMar>
          </w:tcPr>
          <w:p w14:paraId="05B5D488" w14:textId="012595CA" w:rsidR="003F3097" w:rsidRPr="00774CC0" w:rsidRDefault="003F3097" w:rsidP="003F3097">
            <w:pPr>
              <w:jc w:val="center"/>
              <w:rPr>
                <w:sz w:val="20"/>
                <w:szCs w:val="20"/>
              </w:rPr>
            </w:pPr>
            <w:r w:rsidRPr="00774CC0">
              <w:rPr>
                <w:sz w:val="20"/>
                <w:szCs w:val="20"/>
              </w:rPr>
              <w:t>шт</w:t>
            </w:r>
          </w:p>
        </w:tc>
        <w:tc>
          <w:tcPr>
            <w:tcW w:w="1134" w:type="dxa"/>
            <w:tcBorders>
              <w:top w:val="single" w:sz="4" w:space="0" w:color="auto"/>
              <w:left w:val="single" w:sz="4" w:space="0" w:color="auto"/>
            </w:tcBorders>
            <w:shd w:val="clear" w:color="auto" w:fill="auto"/>
            <w:tcMar>
              <w:left w:w="216" w:type="dxa"/>
              <w:right w:w="216" w:type="dxa"/>
            </w:tcMar>
          </w:tcPr>
          <w:p w14:paraId="2BA71C08" w14:textId="48CE1651" w:rsidR="003F3097" w:rsidRPr="003A21CF" w:rsidRDefault="003F3097" w:rsidP="003F3097">
            <w:pPr>
              <w:jc w:val="center"/>
            </w:pPr>
            <w:r w:rsidRPr="00915233">
              <w:rPr>
                <w:rStyle w:val="afc"/>
                <w:rFonts w:ascii="Times New Roman" w:hAnsi="Times New Roman" w:cs="Times New Roman"/>
                <w:sz w:val="22"/>
                <w:szCs w:val="22"/>
              </w:rPr>
              <w:t>6</w:t>
            </w:r>
          </w:p>
        </w:tc>
        <w:tc>
          <w:tcPr>
            <w:tcW w:w="1276" w:type="dxa"/>
          </w:tcPr>
          <w:p w14:paraId="44EB2257" w14:textId="77777777" w:rsidR="003F3097" w:rsidRPr="002631F9" w:rsidRDefault="003F3097" w:rsidP="003F3097">
            <w:pPr>
              <w:jc w:val="center"/>
              <w:rPr>
                <w:color w:val="000000"/>
              </w:rPr>
            </w:pPr>
          </w:p>
        </w:tc>
        <w:tc>
          <w:tcPr>
            <w:tcW w:w="1423" w:type="dxa"/>
          </w:tcPr>
          <w:p w14:paraId="0B914FBB" w14:textId="77777777" w:rsidR="003F3097" w:rsidRPr="002631F9" w:rsidRDefault="003F3097" w:rsidP="003F3097">
            <w:pPr>
              <w:jc w:val="center"/>
              <w:rPr>
                <w:color w:val="000000"/>
              </w:rPr>
            </w:pPr>
          </w:p>
        </w:tc>
      </w:tr>
      <w:tr w:rsidR="003F3097" w:rsidRPr="002631F9" w14:paraId="0FE65CF3" w14:textId="77777777" w:rsidTr="00553F2C">
        <w:trPr>
          <w:cantSplit/>
          <w:trHeight w:val="228"/>
          <w:jc w:val="center"/>
        </w:trPr>
        <w:tc>
          <w:tcPr>
            <w:tcW w:w="704" w:type="dxa"/>
            <w:vAlign w:val="center"/>
          </w:tcPr>
          <w:p w14:paraId="55543D8D"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shd w:val="clear" w:color="auto" w:fill="auto"/>
          </w:tcPr>
          <w:p w14:paraId="1BCA39A5" w14:textId="4CA70E8D" w:rsidR="003F3097" w:rsidRPr="004D2CD4" w:rsidRDefault="003F3097" w:rsidP="003F3097">
            <w:pPr>
              <w:ind w:right="27"/>
            </w:pPr>
            <w:r w:rsidRPr="00915233">
              <w:rPr>
                <w:rStyle w:val="afc"/>
                <w:rFonts w:ascii="Times New Roman" w:hAnsi="Times New Roman" w:cs="Times New Roman"/>
                <w:sz w:val="22"/>
                <w:szCs w:val="22"/>
              </w:rPr>
              <w:t xml:space="preserve">Папки-файлы перфорированные А4 </w:t>
            </w:r>
            <w:r w:rsidRPr="00915233">
              <w:rPr>
                <w:rStyle w:val="afc"/>
                <w:rFonts w:ascii="Times New Roman" w:hAnsi="Times New Roman" w:cs="Times New Roman"/>
                <w:sz w:val="22"/>
                <w:szCs w:val="22"/>
                <w:lang w:val="en-US" w:eastAsia="en-US"/>
              </w:rPr>
              <w:t>BRAUBERG</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lang w:val="en-US" w:eastAsia="en-US"/>
              </w:rPr>
              <w:t>EXTRA</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rPr>
              <w:t>1000", КОМПЛЕКТ 50 шт., гладкие, ПЛОТНЫЕ,100мкм</w:t>
            </w:r>
          </w:p>
        </w:tc>
        <w:tc>
          <w:tcPr>
            <w:tcW w:w="992" w:type="dxa"/>
            <w:shd w:val="clear" w:color="auto" w:fill="auto"/>
            <w:tcMar>
              <w:left w:w="216" w:type="dxa"/>
              <w:right w:w="216" w:type="dxa"/>
            </w:tcMar>
          </w:tcPr>
          <w:p w14:paraId="3812263D" w14:textId="19F015E4" w:rsidR="003F3097" w:rsidRPr="00774CC0" w:rsidRDefault="003F3097" w:rsidP="003F3097">
            <w:pPr>
              <w:jc w:val="center"/>
              <w:rPr>
                <w:sz w:val="20"/>
                <w:szCs w:val="20"/>
              </w:rPr>
            </w:pPr>
            <w:r w:rsidRPr="00774CC0">
              <w:rPr>
                <w:sz w:val="20"/>
                <w:szCs w:val="20"/>
              </w:rPr>
              <w:t>шт</w:t>
            </w:r>
          </w:p>
        </w:tc>
        <w:tc>
          <w:tcPr>
            <w:tcW w:w="1134" w:type="dxa"/>
            <w:tcBorders>
              <w:top w:val="single" w:sz="4" w:space="0" w:color="auto"/>
              <w:left w:val="single" w:sz="4" w:space="0" w:color="auto"/>
            </w:tcBorders>
            <w:shd w:val="clear" w:color="auto" w:fill="auto"/>
            <w:tcMar>
              <w:left w:w="216" w:type="dxa"/>
              <w:right w:w="216" w:type="dxa"/>
            </w:tcMar>
          </w:tcPr>
          <w:p w14:paraId="2B51CDF3" w14:textId="253AFA5E" w:rsidR="003F3097" w:rsidRPr="003A21CF" w:rsidRDefault="003F3097" w:rsidP="003F3097">
            <w:pPr>
              <w:jc w:val="center"/>
            </w:pPr>
            <w:r w:rsidRPr="00915233">
              <w:rPr>
                <w:rStyle w:val="afc"/>
                <w:rFonts w:ascii="Times New Roman" w:hAnsi="Times New Roman" w:cs="Times New Roman"/>
                <w:sz w:val="22"/>
                <w:szCs w:val="22"/>
              </w:rPr>
              <w:t>1</w:t>
            </w:r>
          </w:p>
        </w:tc>
        <w:tc>
          <w:tcPr>
            <w:tcW w:w="1276" w:type="dxa"/>
          </w:tcPr>
          <w:p w14:paraId="7C56AA4E" w14:textId="77777777" w:rsidR="003F3097" w:rsidRPr="002631F9" w:rsidRDefault="003F3097" w:rsidP="003F3097">
            <w:pPr>
              <w:jc w:val="center"/>
              <w:rPr>
                <w:color w:val="000000"/>
              </w:rPr>
            </w:pPr>
          </w:p>
        </w:tc>
        <w:tc>
          <w:tcPr>
            <w:tcW w:w="1423" w:type="dxa"/>
          </w:tcPr>
          <w:p w14:paraId="23D07A08" w14:textId="77777777" w:rsidR="003F3097" w:rsidRPr="002631F9" w:rsidRDefault="003F3097" w:rsidP="003F3097">
            <w:pPr>
              <w:jc w:val="center"/>
              <w:rPr>
                <w:color w:val="000000"/>
              </w:rPr>
            </w:pPr>
          </w:p>
        </w:tc>
      </w:tr>
      <w:tr w:rsidR="003F3097" w:rsidRPr="002631F9" w14:paraId="7DBC436A" w14:textId="77777777" w:rsidTr="00553F2C">
        <w:trPr>
          <w:cantSplit/>
          <w:trHeight w:val="228"/>
          <w:jc w:val="center"/>
        </w:trPr>
        <w:tc>
          <w:tcPr>
            <w:tcW w:w="704" w:type="dxa"/>
            <w:vAlign w:val="center"/>
          </w:tcPr>
          <w:p w14:paraId="3BA0A8CF"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shd w:val="clear" w:color="auto" w:fill="auto"/>
          </w:tcPr>
          <w:p w14:paraId="1D78CF97" w14:textId="3FE6260B" w:rsidR="003F3097" w:rsidRPr="004D2CD4" w:rsidRDefault="003F3097" w:rsidP="003F3097">
            <w:pPr>
              <w:ind w:right="27"/>
            </w:pPr>
            <w:r w:rsidRPr="00915233">
              <w:rPr>
                <w:rStyle w:val="afc"/>
                <w:rFonts w:ascii="Times New Roman" w:hAnsi="Times New Roman" w:cs="Times New Roman"/>
                <w:sz w:val="22"/>
                <w:szCs w:val="22"/>
              </w:rPr>
              <w:t>Скрепочница магнитная с 50 никелированными скрепками 28 мм, РОССИЯ</w:t>
            </w:r>
          </w:p>
        </w:tc>
        <w:tc>
          <w:tcPr>
            <w:tcW w:w="992" w:type="dxa"/>
            <w:shd w:val="clear" w:color="auto" w:fill="auto"/>
            <w:tcMar>
              <w:left w:w="216" w:type="dxa"/>
              <w:right w:w="216" w:type="dxa"/>
            </w:tcMar>
          </w:tcPr>
          <w:p w14:paraId="3EC084C9" w14:textId="2A848573" w:rsidR="003F3097" w:rsidRPr="00774CC0" w:rsidRDefault="003F3097" w:rsidP="003F3097">
            <w:pPr>
              <w:jc w:val="center"/>
              <w:rPr>
                <w:sz w:val="20"/>
                <w:szCs w:val="20"/>
              </w:rPr>
            </w:pPr>
            <w:r w:rsidRPr="00774CC0">
              <w:rPr>
                <w:sz w:val="20"/>
                <w:szCs w:val="20"/>
              </w:rPr>
              <w:t>шт</w:t>
            </w:r>
          </w:p>
        </w:tc>
        <w:tc>
          <w:tcPr>
            <w:tcW w:w="1134" w:type="dxa"/>
            <w:tcBorders>
              <w:top w:val="single" w:sz="4" w:space="0" w:color="auto"/>
              <w:left w:val="single" w:sz="4" w:space="0" w:color="auto"/>
            </w:tcBorders>
            <w:shd w:val="clear" w:color="auto" w:fill="auto"/>
            <w:tcMar>
              <w:left w:w="216" w:type="dxa"/>
              <w:right w:w="216" w:type="dxa"/>
            </w:tcMar>
          </w:tcPr>
          <w:p w14:paraId="7AB2DDF2" w14:textId="62A3B2ED" w:rsidR="003F3097" w:rsidRPr="003A21CF" w:rsidRDefault="003F3097" w:rsidP="003F3097">
            <w:pPr>
              <w:jc w:val="center"/>
            </w:pPr>
            <w:r w:rsidRPr="00915233">
              <w:rPr>
                <w:rStyle w:val="afc"/>
                <w:rFonts w:ascii="Times New Roman" w:hAnsi="Times New Roman" w:cs="Times New Roman"/>
                <w:sz w:val="22"/>
                <w:szCs w:val="22"/>
              </w:rPr>
              <w:t>1</w:t>
            </w:r>
          </w:p>
        </w:tc>
        <w:tc>
          <w:tcPr>
            <w:tcW w:w="1276" w:type="dxa"/>
          </w:tcPr>
          <w:p w14:paraId="3AF97F55" w14:textId="77777777" w:rsidR="003F3097" w:rsidRPr="002631F9" w:rsidRDefault="003F3097" w:rsidP="003F3097">
            <w:pPr>
              <w:jc w:val="center"/>
              <w:rPr>
                <w:color w:val="000000"/>
              </w:rPr>
            </w:pPr>
          </w:p>
        </w:tc>
        <w:tc>
          <w:tcPr>
            <w:tcW w:w="1423" w:type="dxa"/>
          </w:tcPr>
          <w:p w14:paraId="1096A172" w14:textId="77777777" w:rsidR="003F3097" w:rsidRPr="002631F9" w:rsidRDefault="003F3097" w:rsidP="003F3097">
            <w:pPr>
              <w:jc w:val="center"/>
              <w:rPr>
                <w:color w:val="000000"/>
              </w:rPr>
            </w:pPr>
          </w:p>
        </w:tc>
      </w:tr>
      <w:tr w:rsidR="003F3097" w:rsidRPr="002631F9" w14:paraId="59FF3A28" w14:textId="77777777" w:rsidTr="00553F2C">
        <w:trPr>
          <w:cantSplit/>
          <w:trHeight w:val="228"/>
          <w:jc w:val="center"/>
        </w:trPr>
        <w:tc>
          <w:tcPr>
            <w:tcW w:w="704" w:type="dxa"/>
            <w:vAlign w:val="center"/>
          </w:tcPr>
          <w:p w14:paraId="0663BF4C"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shd w:val="clear" w:color="auto" w:fill="auto"/>
          </w:tcPr>
          <w:p w14:paraId="3BAE87DF" w14:textId="7B4E4045" w:rsidR="003F3097" w:rsidRPr="004D2CD4" w:rsidRDefault="003F3097" w:rsidP="003F3097">
            <w:pPr>
              <w:ind w:right="27"/>
            </w:pPr>
            <w:r w:rsidRPr="00915233">
              <w:rPr>
                <w:rStyle w:val="afc"/>
                <w:rFonts w:ascii="Times New Roman" w:hAnsi="Times New Roman" w:cs="Times New Roman"/>
                <w:sz w:val="22"/>
                <w:szCs w:val="22"/>
              </w:rPr>
              <w:t xml:space="preserve">Батарейки КОМПЛЕКТ 12 шт, </w:t>
            </w:r>
            <w:r w:rsidRPr="00915233">
              <w:rPr>
                <w:rStyle w:val="afc"/>
                <w:rFonts w:ascii="Times New Roman" w:hAnsi="Times New Roman" w:cs="Times New Roman"/>
                <w:sz w:val="22"/>
                <w:szCs w:val="22"/>
                <w:lang w:val="en-US" w:eastAsia="en-US"/>
              </w:rPr>
              <w:t>DURACELL</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lang w:val="en-US" w:eastAsia="en-US"/>
              </w:rPr>
              <w:t>Basic</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rPr>
              <w:t xml:space="preserve">ОРИГИНАЛ, </w:t>
            </w:r>
            <w:r w:rsidRPr="00915233">
              <w:rPr>
                <w:rStyle w:val="afc"/>
                <w:rFonts w:ascii="Times New Roman" w:hAnsi="Times New Roman" w:cs="Times New Roman"/>
                <w:sz w:val="22"/>
                <w:szCs w:val="22"/>
                <w:lang w:val="en-US" w:eastAsia="en-US"/>
              </w:rPr>
              <w:t>AAA</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lang w:val="en-US" w:eastAsia="en-US"/>
              </w:rPr>
              <w:t>LR</w:t>
            </w:r>
            <w:r w:rsidRPr="00915233">
              <w:rPr>
                <w:rStyle w:val="afc"/>
                <w:rFonts w:ascii="Times New Roman" w:hAnsi="Times New Roman" w:cs="Times New Roman"/>
                <w:sz w:val="22"/>
                <w:szCs w:val="22"/>
                <w:lang w:eastAsia="en-US"/>
              </w:rPr>
              <w:t xml:space="preserve">03, </w:t>
            </w:r>
            <w:r w:rsidRPr="00915233">
              <w:rPr>
                <w:rStyle w:val="afc"/>
                <w:rFonts w:ascii="Times New Roman" w:hAnsi="Times New Roman" w:cs="Times New Roman"/>
                <w:sz w:val="22"/>
                <w:szCs w:val="22"/>
              </w:rPr>
              <w:t>24А), алкалиновые, мизинчиковые</w:t>
            </w:r>
          </w:p>
        </w:tc>
        <w:tc>
          <w:tcPr>
            <w:tcW w:w="992" w:type="dxa"/>
            <w:shd w:val="clear" w:color="auto" w:fill="auto"/>
            <w:tcMar>
              <w:left w:w="216" w:type="dxa"/>
              <w:right w:w="216" w:type="dxa"/>
            </w:tcMar>
          </w:tcPr>
          <w:p w14:paraId="319F57DF" w14:textId="390065E8" w:rsidR="003F3097" w:rsidRPr="00774CC0" w:rsidRDefault="003F3097" w:rsidP="003F3097">
            <w:pPr>
              <w:jc w:val="center"/>
              <w:rPr>
                <w:sz w:val="20"/>
                <w:szCs w:val="20"/>
              </w:rPr>
            </w:pPr>
            <w:r w:rsidRPr="00774CC0">
              <w:rPr>
                <w:sz w:val="20"/>
                <w:szCs w:val="20"/>
              </w:rPr>
              <w:t>шт</w:t>
            </w:r>
          </w:p>
        </w:tc>
        <w:tc>
          <w:tcPr>
            <w:tcW w:w="1134" w:type="dxa"/>
            <w:tcBorders>
              <w:top w:val="single" w:sz="4" w:space="0" w:color="auto"/>
              <w:left w:val="single" w:sz="4" w:space="0" w:color="auto"/>
            </w:tcBorders>
            <w:shd w:val="clear" w:color="auto" w:fill="auto"/>
            <w:tcMar>
              <w:left w:w="216" w:type="dxa"/>
              <w:right w:w="216" w:type="dxa"/>
            </w:tcMar>
          </w:tcPr>
          <w:p w14:paraId="48FAC207" w14:textId="3D141294" w:rsidR="003F3097" w:rsidRPr="003A21CF" w:rsidRDefault="003F3097" w:rsidP="003F3097">
            <w:pPr>
              <w:jc w:val="center"/>
            </w:pPr>
            <w:r w:rsidRPr="00915233">
              <w:rPr>
                <w:rStyle w:val="afc"/>
                <w:rFonts w:ascii="Times New Roman" w:hAnsi="Times New Roman" w:cs="Times New Roman"/>
                <w:sz w:val="22"/>
                <w:szCs w:val="22"/>
              </w:rPr>
              <w:t>9</w:t>
            </w:r>
          </w:p>
        </w:tc>
        <w:tc>
          <w:tcPr>
            <w:tcW w:w="1276" w:type="dxa"/>
          </w:tcPr>
          <w:p w14:paraId="56F27356" w14:textId="77777777" w:rsidR="003F3097" w:rsidRPr="002631F9" w:rsidRDefault="003F3097" w:rsidP="003F3097">
            <w:pPr>
              <w:jc w:val="center"/>
              <w:rPr>
                <w:color w:val="000000"/>
              </w:rPr>
            </w:pPr>
          </w:p>
        </w:tc>
        <w:tc>
          <w:tcPr>
            <w:tcW w:w="1423" w:type="dxa"/>
          </w:tcPr>
          <w:p w14:paraId="2E3FA08E" w14:textId="77777777" w:rsidR="003F3097" w:rsidRPr="002631F9" w:rsidRDefault="003F3097" w:rsidP="003F3097">
            <w:pPr>
              <w:jc w:val="center"/>
              <w:rPr>
                <w:color w:val="000000"/>
              </w:rPr>
            </w:pPr>
          </w:p>
        </w:tc>
      </w:tr>
      <w:tr w:rsidR="003F3097" w:rsidRPr="002631F9" w14:paraId="20962789" w14:textId="77777777" w:rsidTr="00553F2C">
        <w:trPr>
          <w:cantSplit/>
          <w:trHeight w:val="228"/>
          <w:jc w:val="center"/>
        </w:trPr>
        <w:tc>
          <w:tcPr>
            <w:tcW w:w="704" w:type="dxa"/>
            <w:vAlign w:val="center"/>
          </w:tcPr>
          <w:p w14:paraId="51270027"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tcBorders>
            <w:shd w:val="clear" w:color="auto" w:fill="auto"/>
          </w:tcPr>
          <w:p w14:paraId="040493D3" w14:textId="77777777" w:rsidR="003F3097" w:rsidRPr="00915233" w:rsidRDefault="003F3097" w:rsidP="003F3097">
            <w:pPr>
              <w:pStyle w:val="afd"/>
              <w:rPr>
                <w:rFonts w:ascii="Times New Roman" w:hAnsi="Times New Roman" w:cs="Times New Roman"/>
              </w:rPr>
            </w:pPr>
            <w:r w:rsidRPr="00915233">
              <w:rPr>
                <w:rStyle w:val="afc"/>
                <w:rFonts w:ascii="Times New Roman" w:hAnsi="Times New Roman" w:cs="Times New Roman"/>
              </w:rPr>
              <w:t xml:space="preserve">Батарейки КОМПЛЕКТ 24шт, </w:t>
            </w:r>
            <w:r w:rsidRPr="00915233">
              <w:rPr>
                <w:rStyle w:val="afc"/>
                <w:rFonts w:ascii="Times New Roman" w:hAnsi="Times New Roman" w:cs="Times New Roman"/>
                <w:lang w:val="en-US"/>
              </w:rPr>
              <w:t>DURACELL</w:t>
            </w:r>
            <w:r w:rsidRPr="00915233">
              <w:rPr>
                <w:rStyle w:val="afc"/>
                <w:rFonts w:ascii="Times New Roman" w:hAnsi="Times New Roman" w:cs="Times New Roman"/>
              </w:rPr>
              <w:t xml:space="preserve"> </w:t>
            </w:r>
            <w:r w:rsidRPr="00915233">
              <w:rPr>
                <w:rStyle w:val="afc"/>
                <w:rFonts w:ascii="Times New Roman" w:hAnsi="Times New Roman" w:cs="Times New Roman"/>
                <w:lang w:val="en-US"/>
              </w:rPr>
              <w:t>Basic</w:t>
            </w:r>
          </w:p>
          <w:p w14:paraId="603DAE42" w14:textId="3EA7C9C3" w:rsidR="003F3097" w:rsidRPr="004D2CD4" w:rsidRDefault="003F3097" w:rsidP="003F3097">
            <w:pPr>
              <w:ind w:right="27"/>
            </w:pPr>
            <w:r w:rsidRPr="00915233">
              <w:rPr>
                <w:rStyle w:val="afc"/>
                <w:rFonts w:ascii="Times New Roman" w:hAnsi="Times New Roman" w:cs="Times New Roman"/>
                <w:sz w:val="22"/>
                <w:szCs w:val="22"/>
              </w:rPr>
              <w:t>ОРИГИНАЛ, АА (LR6,15А), алкалиновые, пальчиковые</w:t>
            </w:r>
          </w:p>
        </w:tc>
        <w:tc>
          <w:tcPr>
            <w:tcW w:w="992" w:type="dxa"/>
            <w:shd w:val="clear" w:color="auto" w:fill="auto"/>
            <w:tcMar>
              <w:left w:w="216" w:type="dxa"/>
              <w:right w:w="216" w:type="dxa"/>
            </w:tcMar>
          </w:tcPr>
          <w:p w14:paraId="39530EDE" w14:textId="5F523E4C" w:rsidR="003F3097" w:rsidRPr="00774CC0" w:rsidRDefault="003F3097" w:rsidP="003F3097">
            <w:pPr>
              <w:jc w:val="center"/>
              <w:rPr>
                <w:sz w:val="20"/>
                <w:szCs w:val="20"/>
              </w:rPr>
            </w:pPr>
            <w:r w:rsidRPr="00774CC0">
              <w:rPr>
                <w:sz w:val="20"/>
                <w:szCs w:val="20"/>
              </w:rPr>
              <w:t>шт</w:t>
            </w:r>
          </w:p>
        </w:tc>
        <w:tc>
          <w:tcPr>
            <w:tcW w:w="1134" w:type="dxa"/>
            <w:tcBorders>
              <w:top w:val="single" w:sz="4" w:space="0" w:color="auto"/>
              <w:left w:val="single" w:sz="4" w:space="0" w:color="auto"/>
            </w:tcBorders>
            <w:shd w:val="clear" w:color="auto" w:fill="auto"/>
            <w:tcMar>
              <w:left w:w="216" w:type="dxa"/>
              <w:right w:w="216" w:type="dxa"/>
            </w:tcMar>
          </w:tcPr>
          <w:p w14:paraId="426E1BE9" w14:textId="4619817F" w:rsidR="003F3097" w:rsidRPr="003A21CF" w:rsidRDefault="003F3097" w:rsidP="003F3097">
            <w:pPr>
              <w:jc w:val="center"/>
            </w:pPr>
            <w:r w:rsidRPr="00915233">
              <w:rPr>
                <w:rStyle w:val="afc"/>
                <w:rFonts w:ascii="Times New Roman" w:hAnsi="Times New Roman" w:cs="Times New Roman"/>
                <w:sz w:val="22"/>
                <w:szCs w:val="22"/>
              </w:rPr>
              <w:t>9</w:t>
            </w:r>
          </w:p>
        </w:tc>
        <w:tc>
          <w:tcPr>
            <w:tcW w:w="1276" w:type="dxa"/>
            <w:tcBorders>
              <w:left w:val="single" w:sz="4" w:space="0" w:color="auto"/>
            </w:tcBorders>
          </w:tcPr>
          <w:p w14:paraId="15319B81" w14:textId="77777777" w:rsidR="003F3097" w:rsidRPr="002631F9" w:rsidRDefault="003F3097" w:rsidP="003F3097">
            <w:pPr>
              <w:jc w:val="center"/>
              <w:rPr>
                <w:color w:val="000000"/>
              </w:rPr>
            </w:pPr>
          </w:p>
        </w:tc>
        <w:tc>
          <w:tcPr>
            <w:tcW w:w="1423" w:type="dxa"/>
          </w:tcPr>
          <w:p w14:paraId="2B275FE2" w14:textId="77777777" w:rsidR="003F3097" w:rsidRPr="002631F9" w:rsidRDefault="003F3097" w:rsidP="003F3097">
            <w:pPr>
              <w:jc w:val="center"/>
              <w:rPr>
                <w:color w:val="000000"/>
              </w:rPr>
            </w:pPr>
          </w:p>
        </w:tc>
      </w:tr>
      <w:tr w:rsidR="003F3097" w:rsidRPr="002631F9" w14:paraId="44C297AF" w14:textId="77777777" w:rsidTr="00553F2C">
        <w:trPr>
          <w:cantSplit/>
          <w:trHeight w:val="228"/>
          <w:jc w:val="center"/>
        </w:trPr>
        <w:tc>
          <w:tcPr>
            <w:tcW w:w="704" w:type="dxa"/>
            <w:vAlign w:val="center"/>
          </w:tcPr>
          <w:p w14:paraId="4BFE3807"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bottom w:val="single" w:sz="4" w:space="0" w:color="auto"/>
            </w:tcBorders>
            <w:shd w:val="clear" w:color="auto" w:fill="auto"/>
          </w:tcPr>
          <w:p w14:paraId="72B84A98" w14:textId="45F41BF3" w:rsidR="003F3097" w:rsidRPr="004D2CD4" w:rsidRDefault="003F3097" w:rsidP="003F3097">
            <w:pPr>
              <w:ind w:right="27"/>
            </w:pPr>
            <w:r w:rsidRPr="00915233">
              <w:rPr>
                <w:rStyle w:val="afc"/>
                <w:rFonts w:ascii="Times New Roman" w:hAnsi="Times New Roman" w:cs="Times New Roman"/>
                <w:sz w:val="22"/>
                <w:szCs w:val="22"/>
              </w:rPr>
              <w:t xml:space="preserve">Флеш-диск </w:t>
            </w:r>
            <w:r w:rsidRPr="00915233">
              <w:rPr>
                <w:rStyle w:val="afc"/>
                <w:rFonts w:ascii="Times New Roman" w:hAnsi="Times New Roman" w:cs="Times New Roman"/>
                <w:sz w:val="22"/>
                <w:szCs w:val="22"/>
                <w:lang w:eastAsia="en-US"/>
              </w:rPr>
              <w:t>32</w:t>
            </w:r>
            <w:r w:rsidRPr="00915233">
              <w:rPr>
                <w:rStyle w:val="afc"/>
                <w:rFonts w:ascii="Times New Roman" w:hAnsi="Times New Roman" w:cs="Times New Roman"/>
                <w:sz w:val="22"/>
                <w:szCs w:val="22"/>
                <w:lang w:val="en-US" w:eastAsia="en-US"/>
              </w:rPr>
              <w:t>GB</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lang w:val="en-US" w:eastAsia="en-US"/>
              </w:rPr>
              <w:t>CROMEX</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lang w:val="en-US" w:eastAsia="en-US"/>
              </w:rPr>
              <w:t>Standard</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lang w:val="en-US" w:eastAsia="en-US"/>
              </w:rPr>
              <w:t>USB</w:t>
            </w:r>
            <w:r w:rsidRPr="00915233">
              <w:rPr>
                <w:rStyle w:val="afc"/>
                <w:rFonts w:ascii="Times New Roman" w:hAnsi="Times New Roman" w:cs="Times New Roman"/>
                <w:sz w:val="22"/>
                <w:szCs w:val="22"/>
                <w:lang w:eastAsia="en-US"/>
              </w:rPr>
              <w:t xml:space="preserve"> </w:t>
            </w:r>
            <w:r w:rsidRPr="00915233">
              <w:rPr>
                <w:rStyle w:val="afc"/>
                <w:rFonts w:ascii="Times New Roman" w:hAnsi="Times New Roman" w:cs="Times New Roman"/>
                <w:sz w:val="22"/>
                <w:szCs w:val="22"/>
              </w:rPr>
              <w:t>2.0, черный</w:t>
            </w:r>
          </w:p>
        </w:tc>
        <w:tc>
          <w:tcPr>
            <w:tcW w:w="992" w:type="dxa"/>
            <w:shd w:val="clear" w:color="auto" w:fill="auto"/>
            <w:tcMar>
              <w:left w:w="216" w:type="dxa"/>
              <w:right w:w="216" w:type="dxa"/>
            </w:tcMar>
          </w:tcPr>
          <w:p w14:paraId="23129232" w14:textId="712CD701" w:rsidR="003F3097" w:rsidRPr="00774CC0" w:rsidRDefault="003F3097" w:rsidP="003F3097">
            <w:pPr>
              <w:jc w:val="center"/>
              <w:rPr>
                <w:sz w:val="20"/>
                <w:szCs w:val="20"/>
              </w:rPr>
            </w:pPr>
            <w:r w:rsidRPr="00774CC0">
              <w:rPr>
                <w:sz w:val="20"/>
                <w:szCs w:val="20"/>
              </w:rPr>
              <w:t>шт</w:t>
            </w:r>
          </w:p>
        </w:tc>
        <w:tc>
          <w:tcPr>
            <w:tcW w:w="1134" w:type="dxa"/>
            <w:tcBorders>
              <w:top w:val="single" w:sz="4" w:space="0" w:color="auto"/>
              <w:left w:val="single" w:sz="4" w:space="0" w:color="auto"/>
              <w:bottom w:val="single" w:sz="4" w:space="0" w:color="auto"/>
            </w:tcBorders>
            <w:shd w:val="clear" w:color="auto" w:fill="auto"/>
            <w:tcMar>
              <w:left w:w="216" w:type="dxa"/>
              <w:right w:w="216" w:type="dxa"/>
            </w:tcMar>
          </w:tcPr>
          <w:p w14:paraId="1A7F4E13" w14:textId="5B89B4C9" w:rsidR="003F3097" w:rsidRPr="003A21CF" w:rsidRDefault="003F3097" w:rsidP="003F3097">
            <w:pPr>
              <w:jc w:val="center"/>
            </w:pPr>
            <w:r w:rsidRPr="00915233">
              <w:rPr>
                <w:rStyle w:val="afc"/>
                <w:rFonts w:ascii="Times New Roman" w:hAnsi="Times New Roman" w:cs="Times New Roman"/>
                <w:sz w:val="22"/>
                <w:szCs w:val="22"/>
              </w:rPr>
              <w:t>10</w:t>
            </w:r>
          </w:p>
        </w:tc>
        <w:tc>
          <w:tcPr>
            <w:tcW w:w="1276" w:type="dxa"/>
          </w:tcPr>
          <w:p w14:paraId="20E2F470" w14:textId="77777777" w:rsidR="003F3097" w:rsidRPr="002631F9" w:rsidRDefault="003F3097" w:rsidP="003F3097">
            <w:pPr>
              <w:jc w:val="center"/>
              <w:rPr>
                <w:color w:val="000000"/>
              </w:rPr>
            </w:pPr>
          </w:p>
        </w:tc>
        <w:tc>
          <w:tcPr>
            <w:tcW w:w="1423" w:type="dxa"/>
          </w:tcPr>
          <w:p w14:paraId="3DC835BE" w14:textId="77777777" w:rsidR="003F3097" w:rsidRPr="002631F9" w:rsidRDefault="003F3097" w:rsidP="003F3097">
            <w:pPr>
              <w:jc w:val="center"/>
              <w:rPr>
                <w:color w:val="000000"/>
              </w:rPr>
            </w:pPr>
          </w:p>
        </w:tc>
      </w:tr>
      <w:tr w:rsidR="003F3097" w:rsidRPr="002631F9" w14:paraId="63D78D4B" w14:textId="77777777" w:rsidTr="00142268">
        <w:trPr>
          <w:cantSplit/>
          <w:trHeight w:val="228"/>
          <w:jc w:val="center"/>
        </w:trPr>
        <w:tc>
          <w:tcPr>
            <w:tcW w:w="704" w:type="dxa"/>
            <w:vAlign w:val="center"/>
          </w:tcPr>
          <w:p w14:paraId="0311B17C" w14:textId="77777777" w:rsidR="003F3097" w:rsidRPr="002631F9" w:rsidRDefault="003F3097" w:rsidP="003F3097">
            <w:pPr>
              <w:pStyle w:val="ab"/>
              <w:numPr>
                <w:ilvl w:val="0"/>
                <w:numId w:val="11"/>
              </w:numPr>
              <w:spacing w:after="0" w:line="240" w:lineRule="auto"/>
              <w:jc w:val="center"/>
              <w:rPr>
                <w:rFonts w:ascii="Times New Roman" w:hAnsi="Times New Roman"/>
                <w:color w:val="000000"/>
                <w:sz w:val="24"/>
                <w:szCs w:val="24"/>
              </w:rPr>
            </w:pPr>
          </w:p>
        </w:tc>
        <w:tc>
          <w:tcPr>
            <w:tcW w:w="5103" w:type="dxa"/>
            <w:tcBorders>
              <w:top w:val="single" w:sz="4" w:space="0" w:color="auto"/>
              <w:left w:val="single" w:sz="4" w:space="0" w:color="auto"/>
              <w:bottom w:val="single" w:sz="4" w:space="0" w:color="auto"/>
              <w:right w:val="single" w:sz="4" w:space="0" w:color="auto"/>
            </w:tcBorders>
            <w:shd w:val="clear" w:color="auto" w:fill="auto"/>
          </w:tcPr>
          <w:p w14:paraId="58D283EA" w14:textId="40E11883" w:rsidR="003F3097" w:rsidRPr="004D2CD4" w:rsidRDefault="003F3097" w:rsidP="003F3097">
            <w:pPr>
              <w:ind w:right="27"/>
            </w:pPr>
            <w:r w:rsidRPr="00915233">
              <w:rPr>
                <w:color w:val="000000"/>
                <w:sz w:val="22"/>
                <w:szCs w:val="22"/>
              </w:rPr>
              <w:t>Аптечка первой помощи работникам по приказу №262н ФЭСТ, пластиковый кейс, ш/к 48974</w:t>
            </w:r>
          </w:p>
        </w:tc>
        <w:tc>
          <w:tcPr>
            <w:tcW w:w="992" w:type="dxa"/>
            <w:shd w:val="clear" w:color="auto" w:fill="auto"/>
            <w:tcMar>
              <w:left w:w="216" w:type="dxa"/>
              <w:right w:w="216" w:type="dxa"/>
            </w:tcMar>
          </w:tcPr>
          <w:p w14:paraId="1F1B85BF" w14:textId="604122B2" w:rsidR="003F3097" w:rsidRPr="00774CC0" w:rsidRDefault="003F3097" w:rsidP="003F3097">
            <w:pPr>
              <w:jc w:val="center"/>
              <w:rPr>
                <w:sz w:val="20"/>
                <w:szCs w:val="20"/>
              </w:rPr>
            </w:pPr>
            <w:r w:rsidRPr="00774CC0">
              <w:rPr>
                <w:sz w:val="20"/>
                <w:szCs w:val="20"/>
              </w:rPr>
              <w:t>шт</w:t>
            </w:r>
          </w:p>
        </w:tc>
        <w:tc>
          <w:tcPr>
            <w:tcW w:w="1134" w:type="dxa"/>
            <w:tcBorders>
              <w:top w:val="nil"/>
              <w:left w:val="single" w:sz="4" w:space="0" w:color="000000"/>
              <w:bottom w:val="single" w:sz="4" w:space="0" w:color="auto"/>
              <w:right w:val="single" w:sz="4" w:space="0" w:color="000000"/>
            </w:tcBorders>
            <w:shd w:val="clear" w:color="auto" w:fill="auto"/>
            <w:tcMar>
              <w:left w:w="216" w:type="dxa"/>
              <w:right w:w="216" w:type="dxa"/>
            </w:tcMar>
          </w:tcPr>
          <w:p w14:paraId="7DE6C3C7" w14:textId="4CE96014" w:rsidR="003F3097" w:rsidRPr="003A21CF" w:rsidRDefault="003F3097" w:rsidP="003F3097">
            <w:pPr>
              <w:jc w:val="center"/>
            </w:pPr>
            <w:r w:rsidRPr="00915233">
              <w:rPr>
                <w:sz w:val="22"/>
                <w:szCs w:val="22"/>
              </w:rPr>
              <w:t>3</w:t>
            </w:r>
          </w:p>
        </w:tc>
        <w:tc>
          <w:tcPr>
            <w:tcW w:w="1276" w:type="dxa"/>
          </w:tcPr>
          <w:p w14:paraId="18F1AFDE" w14:textId="77777777" w:rsidR="003F3097" w:rsidRPr="002631F9" w:rsidRDefault="003F3097" w:rsidP="003F3097">
            <w:pPr>
              <w:jc w:val="center"/>
              <w:rPr>
                <w:color w:val="000000"/>
              </w:rPr>
            </w:pPr>
          </w:p>
        </w:tc>
        <w:tc>
          <w:tcPr>
            <w:tcW w:w="1423" w:type="dxa"/>
          </w:tcPr>
          <w:p w14:paraId="0AF493D2" w14:textId="77777777" w:rsidR="003F3097" w:rsidRPr="002631F9" w:rsidRDefault="003F3097" w:rsidP="003F3097">
            <w:pPr>
              <w:jc w:val="center"/>
              <w:rPr>
                <w:color w:val="000000"/>
              </w:rPr>
            </w:pPr>
          </w:p>
        </w:tc>
      </w:tr>
    </w:tbl>
    <w:p w14:paraId="6FA5FB6D" w14:textId="77777777" w:rsidR="002963BA" w:rsidRPr="002631F9" w:rsidRDefault="002963BA" w:rsidP="009B2AFD">
      <w:pPr>
        <w:tabs>
          <w:tab w:val="left" w:pos="709"/>
        </w:tabs>
        <w:jc w:val="both"/>
      </w:pPr>
    </w:p>
    <w:p w14:paraId="4DAB7A3C" w14:textId="77777777" w:rsidR="002963BA" w:rsidRPr="002631F9" w:rsidRDefault="002963BA" w:rsidP="009B2AFD">
      <w:pPr>
        <w:tabs>
          <w:tab w:val="left" w:pos="709"/>
        </w:tabs>
      </w:pPr>
    </w:p>
    <w:p w14:paraId="467D3087" w14:textId="4A0A9A1C" w:rsidR="002963BA" w:rsidRPr="002631F9" w:rsidRDefault="002963BA" w:rsidP="009B2AFD">
      <w:pPr>
        <w:keepNext/>
        <w:keepLines/>
        <w:jc w:val="both"/>
      </w:pPr>
      <w:r w:rsidRPr="002631F9">
        <w:t>Итого:</w:t>
      </w:r>
      <w:r w:rsidR="00F42C36" w:rsidRPr="002631F9">
        <w:t xml:space="preserve"> </w:t>
      </w:r>
      <w:r w:rsidR="007F25C1" w:rsidRPr="002631F9">
        <w:t>______________________</w:t>
      </w:r>
      <w:r w:rsidR="00F42C36" w:rsidRPr="002631F9">
        <w:t xml:space="preserve"> (</w:t>
      </w:r>
      <w:r w:rsidR="007F25C1" w:rsidRPr="002631F9">
        <w:t>________________________</w:t>
      </w:r>
      <w:r w:rsidR="00F42C36" w:rsidRPr="002631F9">
        <w:t xml:space="preserve">) рублей </w:t>
      </w:r>
      <w:r w:rsidR="007F25C1" w:rsidRPr="002631F9">
        <w:t>_____</w:t>
      </w:r>
      <w:r w:rsidR="00F42C36" w:rsidRPr="002631F9">
        <w:t xml:space="preserve"> копеек,</w:t>
      </w:r>
      <w:r w:rsidR="007F25C1" w:rsidRPr="002631F9">
        <w:rPr>
          <w:bCs/>
        </w:rPr>
        <w:t xml:space="preserve"> </w:t>
      </w:r>
      <w:r w:rsidR="00FE5723">
        <w:rPr>
          <w:bCs/>
        </w:rPr>
        <w:t>включая НДС ______ (________) рублей ___ копеек/НДС не облагается</w:t>
      </w:r>
    </w:p>
    <w:p w14:paraId="4BBB97FD" w14:textId="77777777" w:rsidR="002963BA" w:rsidRPr="002631F9" w:rsidRDefault="002963BA" w:rsidP="009B2AFD">
      <w:pPr>
        <w:keepNext/>
        <w:keepLines/>
        <w:jc w:val="both"/>
        <w:rPr>
          <w:b/>
        </w:rPr>
      </w:pPr>
    </w:p>
    <w:tbl>
      <w:tblPr>
        <w:tblW w:w="98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62"/>
        <w:gridCol w:w="4853"/>
      </w:tblGrid>
      <w:tr w:rsidR="00F42C36" w:rsidRPr="002631F9" w14:paraId="3940FA41" w14:textId="77777777" w:rsidTr="00E33369">
        <w:tc>
          <w:tcPr>
            <w:tcW w:w="4962" w:type="dxa"/>
          </w:tcPr>
          <w:p w14:paraId="76C2A2CB" w14:textId="77777777" w:rsidR="00F42C36" w:rsidRPr="002631F9" w:rsidRDefault="00F42C36" w:rsidP="009B2AFD">
            <w:pPr>
              <w:jc w:val="both"/>
              <w:rPr>
                <w:b/>
              </w:rPr>
            </w:pPr>
            <w:r w:rsidRPr="002631F9">
              <w:rPr>
                <w:b/>
              </w:rPr>
              <w:t xml:space="preserve">Государственный Заказчик: </w:t>
            </w:r>
          </w:p>
          <w:p w14:paraId="23EC3671" w14:textId="77777777" w:rsidR="00F42C36" w:rsidRPr="002631F9" w:rsidRDefault="00F42C36" w:rsidP="009B2AFD">
            <w:pPr>
              <w:keepNext/>
              <w:widowControl w:val="0"/>
              <w:numPr>
                <w:ilvl w:val="12"/>
                <w:numId w:val="0"/>
              </w:numPr>
              <w:shd w:val="clear" w:color="auto" w:fill="FFFFFF"/>
              <w:tabs>
                <w:tab w:val="num" w:pos="552"/>
              </w:tabs>
              <w:snapToGrid w:val="0"/>
              <w:jc w:val="both"/>
              <w:rPr>
                <w:spacing w:val="-3"/>
              </w:rPr>
            </w:pPr>
          </w:p>
          <w:p w14:paraId="37F147B8" w14:textId="77777777" w:rsidR="00F42C36" w:rsidRPr="002631F9" w:rsidRDefault="00F42C36" w:rsidP="009B2AFD">
            <w:pPr>
              <w:keepNext/>
              <w:widowControl w:val="0"/>
              <w:numPr>
                <w:ilvl w:val="12"/>
                <w:numId w:val="0"/>
              </w:numPr>
              <w:shd w:val="clear" w:color="auto" w:fill="FFFFFF"/>
              <w:tabs>
                <w:tab w:val="num" w:pos="552"/>
              </w:tabs>
              <w:snapToGrid w:val="0"/>
              <w:jc w:val="both"/>
            </w:pPr>
          </w:p>
          <w:p w14:paraId="3E59404D" w14:textId="6E86ABCF" w:rsidR="00F42C36" w:rsidRPr="002631F9" w:rsidRDefault="007265A6" w:rsidP="009B2AFD">
            <w:pPr>
              <w:keepNext/>
              <w:widowControl w:val="0"/>
              <w:numPr>
                <w:ilvl w:val="12"/>
                <w:numId w:val="0"/>
              </w:numPr>
              <w:shd w:val="clear" w:color="auto" w:fill="FFFFFF"/>
              <w:tabs>
                <w:tab w:val="num" w:pos="552"/>
              </w:tabs>
              <w:snapToGrid w:val="0"/>
              <w:jc w:val="both"/>
            </w:pPr>
            <w:r>
              <w:t>___________________/</w:t>
            </w:r>
            <w:r w:rsidR="001613C8">
              <w:t>___</w:t>
            </w:r>
            <w:r w:rsidR="00F42C36" w:rsidRPr="002631F9">
              <w:t>/</w:t>
            </w:r>
          </w:p>
          <w:p w14:paraId="01049761" w14:textId="00E29385" w:rsidR="00F42C36" w:rsidRPr="002631F9" w:rsidRDefault="00F42C36" w:rsidP="009B2AFD">
            <w:pPr>
              <w:keepNext/>
              <w:widowControl w:val="0"/>
              <w:numPr>
                <w:ilvl w:val="12"/>
                <w:numId w:val="0"/>
              </w:numPr>
              <w:shd w:val="clear" w:color="auto" w:fill="FFFFFF"/>
              <w:tabs>
                <w:tab w:val="num" w:pos="552"/>
              </w:tabs>
              <w:snapToGrid w:val="0"/>
              <w:jc w:val="both"/>
            </w:pPr>
            <w:r w:rsidRPr="002631F9">
              <w:t>«___</w:t>
            </w:r>
            <w:r w:rsidR="00E759F4" w:rsidRPr="002631F9">
              <w:t>_» _</w:t>
            </w:r>
            <w:r w:rsidRPr="002631F9">
              <w:t>_________________ 202</w:t>
            </w:r>
            <w:r w:rsidR="0004488F">
              <w:t>6</w:t>
            </w:r>
            <w:r w:rsidR="000D2FB2">
              <w:t xml:space="preserve"> </w:t>
            </w:r>
            <w:r w:rsidRPr="002631F9">
              <w:t>г</w:t>
            </w:r>
          </w:p>
          <w:p w14:paraId="283009B4" w14:textId="77777777" w:rsidR="00F42C36" w:rsidRPr="002631F9" w:rsidRDefault="00F42C36" w:rsidP="009B2AFD">
            <w:pPr>
              <w:jc w:val="both"/>
              <w:rPr>
                <w:b/>
              </w:rPr>
            </w:pPr>
            <w:proofErr w:type="spellStart"/>
            <w:r w:rsidRPr="002631F9">
              <w:t>э.п</w:t>
            </w:r>
            <w:proofErr w:type="spellEnd"/>
            <w:r w:rsidRPr="002631F9">
              <w:t>.</w:t>
            </w:r>
          </w:p>
        </w:tc>
        <w:tc>
          <w:tcPr>
            <w:tcW w:w="4853" w:type="dxa"/>
          </w:tcPr>
          <w:p w14:paraId="55F11156" w14:textId="77777777" w:rsidR="00F42C36" w:rsidRPr="002631F9" w:rsidRDefault="00F42C36" w:rsidP="009B2AFD">
            <w:pPr>
              <w:jc w:val="both"/>
              <w:rPr>
                <w:b/>
              </w:rPr>
            </w:pPr>
            <w:r w:rsidRPr="002631F9">
              <w:rPr>
                <w:b/>
              </w:rPr>
              <w:t xml:space="preserve">Поставщик: </w:t>
            </w:r>
          </w:p>
          <w:p w14:paraId="1C32F882" w14:textId="77777777" w:rsidR="00F42C36" w:rsidRPr="002631F9" w:rsidRDefault="00F42C36" w:rsidP="009B2AFD">
            <w:pPr>
              <w:suppressAutoHyphens/>
              <w:snapToGrid w:val="0"/>
              <w:rPr>
                <w:bCs/>
                <w:kern w:val="1"/>
                <w:lang w:eastAsia="ar-SA"/>
              </w:rPr>
            </w:pPr>
          </w:p>
          <w:p w14:paraId="6A74505E" w14:textId="77777777" w:rsidR="00F42C36" w:rsidRPr="002631F9" w:rsidRDefault="00F42C36" w:rsidP="009B2AFD">
            <w:pPr>
              <w:suppressAutoHyphens/>
              <w:snapToGrid w:val="0"/>
              <w:rPr>
                <w:bCs/>
                <w:kern w:val="1"/>
                <w:lang w:eastAsia="ar-SA"/>
              </w:rPr>
            </w:pPr>
          </w:p>
          <w:p w14:paraId="0B3C0862" w14:textId="77777777" w:rsidR="00F42C36" w:rsidRPr="002631F9" w:rsidRDefault="00F42C36" w:rsidP="009B2AFD">
            <w:pPr>
              <w:keepNext/>
              <w:widowControl w:val="0"/>
              <w:numPr>
                <w:ilvl w:val="12"/>
                <w:numId w:val="0"/>
              </w:numPr>
              <w:shd w:val="clear" w:color="auto" w:fill="FFFFFF"/>
              <w:tabs>
                <w:tab w:val="num" w:pos="552"/>
              </w:tabs>
              <w:snapToGrid w:val="0"/>
              <w:jc w:val="both"/>
            </w:pPr>
            <w:r w:rsidRPr="002631F9">
              <w:t>___________________/</w:t>
            </w:r>
            <w:r w:rsidRPr="002631F9">
              <w:rPr>
                <w:bCs/>
              </w:rPr>
              <w:t xml:space="preserve"> </w:t>
            </w:r>
            <w:r w:rsidR="007F25C1" w:rsidRPr="002631F9">
              <w:rPr>
                <w:bCs/>
              </w:rPr>
              <w:t>____________</w:t>
            </w:r>
            <w:r w:rsidRPr="002631F9">
              <w:t>/</w:t>
            </w:r>
          </w:p>
          <w:p w14:paraId="191A501A" w14:textId="1667CAA7" w:rsidR="00F42C36" w:rsidRPr="002631F9" w:rsidRDefault="00F42C36" w:rsidP="009B2AFD">
            <w:pPr>
              <w:keepNext/>
              <w:widowControl w:val="0"/>
              <w:numPr>
                <w:ilvl w:val="12"/>
                <w:numId w:val="0"/>
              </w:numPr>
              <w:shd w:val="clear" w:color="auto" w:fill="FFFFFF"/>
              <w:tabs>
                <w:tab w:val="num" w:pos="552"/>
              </w:tabs>
              <w:snapToGrid w:val="0"/>
              <w:jc w:val="both"/>
            </w:pPr>
            <w:r w:rsidRPr="002631F9">
              <w:t>«___</w:t>
            </w:r>
            <w:r w:rsidR="00E759F4" w:rsidRPr="002631F9">
              <w:t>_» _</w:t>
            </w:r>
            <w:r w:rsidRPr="002631F9">
              <w:t>_________________ 202</w:t>
            </w:r>
            <w:r w:rsidR="0004488F">
              <w:t>6</w:t>
            </w:r>
            <w:r w:rsidR="000D2FB2">
              <w:t xml:space="preserve"> </w:t>
            </w:r>
            <w:r w:rsidRPr="002631F9">
              <w:t>г</w:t>
            </w:r>
          </w:p>
          <w:p w14:paraId="217FA746" w14:textId="77777777" w:rsidR="00F42C36" w:rsidRPr="002631F9" w:rsidRDefault="00F42C36" w:rsidP="009B2AFD">
            <w:pPr>
              <w:jc w:val="both"/>
              <w:rPr>
                <w:bCs/>
              </w:rPr>
            </w:pPr>
            <w:proofErr w:type="spellStart"/>
            <w:r w:rsidRPr="002631F9">
              <w:t>э.п</w:t>
            </w:r>
            <w:proofErr w:type="spellEnd"/>
            <w:r w:rsidRPr="002631F9">
              <w:t>.</w:t>
            </w:r>
          </w:p>
        </w:tc>
      </w:tr>
    </w:tbl>
    <w:p w14:paraId="0CCD5094" w14:textId="77777777" w:rsidR="002963BA" w:rsidRDefault="002963BA" w:rsidP="00454D40">
      <w:pPr>
        <w:jc w:val="both"/>
      </w:pPr>
    </w:p>
    <w:sectPr w:rsidR="002963BA" w:rsidSect="0007155B">
      <w:footerReference w:type="even" r:id="rId8"/>
      <w:footerReference w:type="default" r:id="rId9"/>
      <w:pgSz w:w="11906" w:h="16838"/>
      <w:pgMar w:top="284" w:right="851" w:bottom="851" w:left="1134"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DB64CC" w14:textId="77777777" w:rsidR="006534AE" w:rsidRDefault="006534AE" w:rsidP="004C2E15">
      <w:r>
        <w:separator/>
      </w:r>
    </w:p>
  </w:endnote>
  <w:endnote w:type="continuationSeparator" w:id="0">
    <w:p w14:paraId="7D4C75C5" w14:textId="77777777" w:rsidR="006534AE" w:rsidRDefault="006534AE" w:rsidP="004C2E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E7ACC" w14:textId="77777777" w:rsidR="00316344" w:rsidRDefault="00316344">
    <w:pPr>
      <w:pStyle w:val="a8"/>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14:paraId="2EC9A406" w14:textId="77777777" w:rsidR="00316344" w:rsidRDefault="00316344">
    <w:pPr>
      <w:pStyle w:val="a8"/>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9255506"/>
      <w:docPartObj>
        <w:docPartGallery w:val="Page Numbers (Bottom of Page)"/>
        <w:docPartUnique/>
      </w:docPartObj>
    </w:sdtPr>
    <w:sdtEndPr/>
    <w:sdtContent>
      <w:p w14:paraId="6F98F97F" w14:textId="77777777" w:rsidR="008E77C1" w:rsidRDefault="008E77C1">
        <w:pPr>
          <w:pStyle w:val="a8"/>
          <w:jc w:val="center"/>
        </w:pPr>
        <w:r>
          <w:fldChar w:fldCharType="begin"/>
        </w:r>
        <w:r>
          <w:instrText>PAGE   \* MERGEFORMAT</w:instrText>
        </w:r>
        <w:r>
          <w:fldChar w:fldCharType="separate"/>
        </w:r>
        <w:r w:rsidR="00637410">
          <w:rPr>
            <w:noProof/>
          </w:rPr>
          <w:t>8</w:t>
        </w:r>
        <w:r>
          <w:fldChar w:fldCharType="end"/>
        </w:r>
      </w:p>
    </w:sdtContent>
  </w:sdt>
  <w:p w14:paraId="5AA86330" w14:textId="77777777" w:rsidR="00316344" w:rsidRDefault="00316344">
    <w:pPr>
      <w:pStyle w:val="a8"/>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A10309" w14:textId="77777777" w:rsidR="006534AE" w:rsidRDefault="006534AE" w:rsidP="004C2E15">
      <w:r>
        <w:separator/>
      </w:r>
    </w:p>
  </w:footnote>
  <w:footnote w:type="continuationSeparator" w:id="0">
    <w:p w14:paraId="7A069602" w14:textId="77777777" w:rsidR="006534AE" w:rsidRDefault="006534AE" w:rsidP="004C2E15">
      <w:r>
        <w:continuationSeparator/>
      </w:r>
    </w:p>
  </w:footnote>
  <w:footnote w:id="1">
    <w:p w14:paraId="7D9C2350" w14:textId="77777777" w:rsidR="00316344" w:rsidRDefault="00316344">
      <w:pPr>
        <w:pStyle w:val="a3"/>
      </w:pPr>
      <w:r>
        <w:rPr>
          <w:rStyle w:val="aa"/>
        </w:rPr>
        <w:footnoteRef/>
      </w:r>
      <w:r>
        <w:t xml:space="preserve"> </w:t>
      </w:r>
      <w:r w:rsidRPr="002B7D2D">
        <w:t>Счет-фактура представляется Поставщиком, если он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1A2B47"/>
    <w:multiLevelType w:val="hybridMultilevel"/>
    <w:tmpl w:val="FB6ACFCE"/>
    <w:lvl w:ilvl="0" w:tplc="864C9F54">
      <w:start w:val="5"/>
      <w:numFmt w:val="decimal"/>
      <w:lvlText w:val="%1."/>
      <w:lvlJc w:val="left"/>
      <w:pPr>
        <w:tabs>
          <w:tab w:val="num" w:pos="3479"/>
        </w:tabs>
        <w:ind w:left="3479" w:hanging="360"/>
      </w:pPr>
      <w:rPr>
        <w:rFonts w:hint="default"/>
      </w:rPr>
    </w:lvl>
    <w:lvl w:ilvl="1" w:tplc="04190019" w:tentative="1">
      <w:start w:val="1"/>
      <w:numFmt w:val="lowerLetter"/>
      <w:lvlText w:val="%2."/>
      <w:lvlJc w:val="left"/>
      <w:pPr>
        <w:tabs>
          <w:tab w:val="num" w:pos="4199"/>
        </w:tabs>
        <w:ind w:left="4199" w:hanging="360"/>
      </w:pPr>
    </w:lvl>
    <w:lvl w:ilvl="2" w:tplc="0419001B" w:tentative="1">
      <w:start w:val="1"/>
      <w:numFmt w:val="lowerRoman"/>
      <w:lvlText w:val="%3."/>
      <w:lvlJc w:val="right"/>
      <w:pPr>
        <w:tabs>
          <w:tab w:val="num" w:pos="4919"/>
        </w:tabs>
        <w:ind w:left="4919" w:hanging="180"/>
      </w:pPr>
    </w:lvl>
    <w:lvl w:ilvl="3" w:tplc="0419000F" w:tentative="1">
      <w:start w:val="1"/>
      <w:numFmt w:val="decimal"/>
      <w:lvlText w:val="%4."/>
      <w:lvlJc w:val="left"/>
      <w:pPr>
        <w:tabs>
          <w:tab w:val="num" w:pos="5639"/>
        </w:tabs>
        <w:ind w:left="5639" w:hanging="360"/>
      </w:pPr>
    </w:lvl>
    <w:lvl w:ilvl="4" w:tplc="04190019" w:tentative="1">
      <w:start w:val="1"/>
      <w:numFmt w:val="lowerLetter"/>
      <w:lvlText w:val="%5."/>
      <w:lvlJc w:val="left"/>
      <w:pPr>
        <w:tabs>
          <w:tab w:val="num" w:pos="6359"/>
        </w:tabs>
        <w:ind w:left="6359" w:hanging="360"/>
      </w:pPr>
    </w:lvl>
    <w:lvl w:ilvl="5" w:tplc="0419001B" w:tentative="1">
      <w:start w:val="1"/>
      <w:numFmt w:val="lowerRoman"/>
      <w:lvlText w:val="%6."/>
      <w:lvlJc w:val="right"/>
      <w:pPr>
        <w:tabs>
          <w:tab w:val="num" w:pos="7079"/>
        </w:tabs>
        <w:ind w:left="7079" w:hanging="180"/>
      </w:pPr>
    </w:lvl>
    <w:lvl w:ilvl="6" w:tplc="0419000F" w:tentative="1">
      <w:start w:val="1"/>
      <w:numFmt w:val="decimal"/>
      <w:lvlText w:val="%7."/>
      <w:lvlJc w:val="left"/>
      <w:pPr>
        <w:tabs>
          <w:tab w:val="num" w:pos="7799"/>
        </w:tabs>
        <w:ind w:left="7799" w:hanging="360"/>
      </w:pPr>
    </w:lvl>
    <w:lvl w:ilvl="7" w:tplc="04190019" w:tentative="1">
      <w:start w:val="1"/>
      <w:numFmt w:val="lowerLetter"/>
      <w:lvlText w:val="%8."/>
      <w:lvlJc w:val="left"/>
      <w:pPr>
        <w:tabs>
          <w:tab w:val="num" w:pos="8519"/>
        </w:tabs>
        <w:ind w:left="8519" w:hanging="360"/>
      </w:pPr>
    </w:lvl>
    <w:lvl w:ilvl="8" w:tplc="0419001B" w:tentative="1">
      <w:start w:val="1"/>
      <w:numFmt w:val="lowerRoman"/>
      <w:lvlText w:val="%9."/>
      <w:lvlJc w:val="right"/>
      <w:pPr>
        <w:tabs>
          <w:tab w:val="num" w:pos="9239"/>
        </w:tabs>
        <w:ind w:left="9239" w:hanging="180"/>
      </w:pPr>
    </w:lvl>
  </w:abstractNum>
  <w:abstractNum w:abstractNumId="1" w15:restartNumberingAfterBreak="0">
    <w:nsid w:val="1DC53AB8"/>
    <w:multiLevelType w:val="multilevel"/>
    <w:tmpl w:val="3A649566"/>
    <w:lvl w:ilvl="0">
      <w:start w:val="1"/>
      <w:numFmt w:val="decimal"/>
      <w:lvlText w:val="%1."/>
      <w:lvlJc w:val="left"/>
      <w:pPr>
        <w:ind w:left="720" w:hanging="360"/>
      </w:pPr>
      <w:rPr>
        <w:rFonts w:hint="default"/>
      </w:rPr>
    </w:lvl>
    <w:lvl w:ilvl="1">
      <w:start w:val="1"/>
      <w:numFmt w:val="decimal"/>
      <w:isLgl/>
      <w:lvlText w:val="%1.%2."/>
      <w:lvlJc w:val="left"/>
      <w:pPr>
        <w:ind w:left="960" w:hanging="420"/>
      </w:pPr>
      <w:rPr>
        <w:rFonts w:ascii="Times New Roman" w:hAnsi="Times New Roman" w:cs="Times New Roman" w:hint="default"/>
        <w:b w:val="0"/>
        <w:color w:val="auto"/>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620" w:hanging="720"/>
      </w:pPr>
      <w:rPr>
        <w:rFonts w:hint="default"/>
        <w:color w:val="auto"/>
      </w:rPr>
    </w:lvl>
    <w:lvl w:ilvl="4">
      <w:start w:val="1"/>
      <w:numFmt w:val="decimal"/>
      <w:isLgl/>
      <w:lvlText w:val="%1.%2.%3.%4.%5."/>
      <w:lvlJc w:val="left"/>
      <w:pPr>
        <w:ind w:left="2160" w:hanging="1080"/>
      </w:pPr>
      <w:rPr>
        <w:rFonts w:hint="default"/>
        <w:color w:val="auto"/>
      </w:rPr>
    </w:lvl>
    <w:lvl w:ilvl="5">
      <w:start w:val="1"/>
      <w:numFmt w:val="decimal"/>
      <w:isLgl/>
      <w:lvlText w:val="%1.%2.%3.%4.%5.%6."/>
      <w:lvlJc w:val="left"/>
      <w:pPr>
        <w:ind w:left="2340" w:hanging="1080"/>
      </w:pPr>
      <w:rPr>
        <w:rFonts w:hint="default"/>
        <w:color w:val="auto"/>
      </w:rPr>
    </w:lvl>
    <w:lvl w:ilvl="6">
      <w:start w:val="1"/>
      <w:numFmt w:val="decimal"/>
      <w:isLgl/>
      <w:lvlText w:val="%1.%2.%3.%4.%5.%6.%7."/>
      <w:lvlJc w:val="left"/>
      <w:pPr>
        <w:ind w:left="2880" w:hanging="1440"/>
      </w:pPr>
      <w:rPr>
        <w:rFonts w:hint="default"/>
        <w:color w:val="auto"/>
      </w:rPr>
    </w:lvl>
    <w:lvl w:ilvl="7">
      <w:start w:val="1"/>
      <w:numFmt w:val="decimal"/>
      <w:isLgl/>
      <w:lvlText w:val="%1.%2.%3.%4.%5.%6.%7.%8."/>
      <w:lvlJc w:val="left"/>
      <w:pPr>
        <w:ind w:left="3060" w:hanging="1440"/>
      </w:pPr>
      <w:rPr>
        <w:rFonts w:hint="default"/>
        <w:color w:val="auto"/>
      </w:rPr>
    </w:lvl>
    <w:lvl w:ilvl="8">
      <w:start w:val="1"/>
      <w:numFmt w:val="decimal"/>
      <w:isLgl/>
      <w:lvlText w:val="%1.%2.%3.%4.%5.%6.%7.%8.%9."/>
      <w:lvlJc w:val="left"/>
      <w:pPr>
        <w:ind w:left="3600" w:hanging="1800"/>
      </w:pPr>
      <w:rPr>
        <w:rFonts w:hint="default"/>
        <w:color w:val="auto"/>
      </w:rPr>
    </w:lvl>
  </w:abstractNum>
  <w:abstractNum w:abstractNumId="2" w15:restartNumberingAfterBreak="0">
    <w:nsid w:val="1F2638EA"/>
    <w:multiLevelType w:val="multilevel"/>
    <w:tmpl w:val="3F24B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4" w15:restartNumberingAfterBreak="0">
    <w:nsid w:val="34D05750"/>
    <w:multiLevelType w:val="multilevel"/>
    <w:tmpl w:val="055853BC"/>
    <w:lvl w:ilvl="0">
      <w:start w:val="7"/>
      <w:numFmt w:val="decimal"/>
      <w:lvlText w:val="%1."/>
      <w:lvlJc w:val="left"/>
      <w:pPr>
        <w:tabs>
          <w:tab w:val="num" w:pos="927"/>
        </w:tabs>
        <w:ind w:left="927" w:hanging="360"/>
      </w:pPr>
      <w:rPr>
        <w:rFonts w:hint="default"/>
      </w:rPr>
    </w:lvl>
    <w:lvl w:ilvl="1">
      <w:start w:val="6"/>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6" w15:restartNumberingAfterBreak="0">
    <w:nsid w:val="3AC42273"/>
    <w:multiLevelType w:val="hybridMultilevel"/>
    <w:tmpl w:val="A2B2034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15:restartNumberingAfterBreak="0">
    <w:nsid w:val="40442401"/>
    <w:multiLevelType w:val="multilevel"/>
    <w:tmpl w:val="0B564F08"/>
    <w:lvl w:ilvl="0">
      <w:start w:val="11"/>
      <w:numFmt w:val="decimal"/>
      <w:lvlText w:val="%1"/>
      <w:lvlJc w:val="left"/>
      <w:pPr>
        <w:ind w:left="420" w:hanging="420"/>
      </w:pPr>
      <w:rPr>
        <w:rFonts w:hint="default"/>
      </w:rPr>
    </w:lvl>
    <w:lvl w:ilvl="1">
      <w:start w:val="1"/>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8" w15:restartNumberingAfterBreak="0">
    <w:nsid w:val="56F77BA6"/>
    <w:multiLevelType w:val="hybridMultilevel"/>
    <w:tmpl w:val="A87287EA"/>
    <w:lvl w:ilvl="0" w:tplc="B49E8E48">
      <w:start w:val="1"/>
      <w:numFmt w:val="bullet"/>
      <w:lvlText w:val="-"/>
      <w:lvlJc w:val="left"/>
      <w:pPr>
        <w:tabs>
          <w:tab w:val="num" w:pos="720"/>
        </w:tabs>
        <w:ind w:left="720" w:hanging="36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6F770041"/>
    <w:multiLevelType w:val="multilevel"/>
    <w:tmpl w:val="E924B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466C42"/>
    <w:multiLevelType w:val="hybridMultilevel"/>
    <w:tmpl w:val="CAB0538E"/>
    <w:lvl w:ilvl="0" w:tplc="4A7275BA">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3"/>
  </w:num>
  <w:num w:numId="3">
    <w:abstractNumId w:val="5"/>
  </w:num>
  <w:num w:numId="4">
    <w:abstractNumId w:val="4"/>
  </w:num>
  <w:num w:numId="5">
    <w:abstractNumId w:val="0"/>
  </w:num>
  <w:num w:numId="6">
    <w:abstractNumId w:val="1"/>
  </w:num>
  <w:num w:numId="7">
    <w:abstractNumId w:val="10"/>
  </w:num>
  <w:num w:numId="8">
    <w:abstractNumId w:val="8"/>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1"/>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E15"/>
    <w:rsid w:val="000030EA"/>
    <w:rsid w:val="00006730"/>
    <w:rsid w:val="00023124"/>
    <w:rsid w:val="0003497E"/>
    <w:rsid w:val="00036F9B"/>
    <w:rsid w:val="00042CBB"/>
    <w:rsid w:val="0004488F"/>
    <w:rsid w:val="000535A3"/>
    <w:rsid w:val="00054EB4"/>
    <w:rsid w:val="0006361C"/>
    <w:rsid w:val="00066001"/>
    <w:rsid w:val="0007155B"/>
    <w:rsid w:val="00071D78"/>
    <w:rsid w:val="00090A69"/>
    <w:rsid w:val="000B1A9D"/>
    <w:rsid w:val="000B1F2E"/>
    <w:rsid w:val="000B39A7"/>
    <w:rsid w:val="000B4CC5"/>
    <w:rsid w:val="000C4097"/>
    <w:rsid w:val="000D2562"/>
    <w:rsid w:val="000D28BE"/>
    <w:rsid w:val="000D2FB2"/>
    <w:rsid w:val="001123AB"/>
    <w:rsid w:val="00117B58"/>
    <w:rsid w:val="00144869"/>
    <w:rsid w:val="00146B6F"/>
    <w:rsid w:val="001537C0"/>
    <w:rsid w:val="001613C8"/>
    <w:rsid w:val="001628B4"/>
    <w:rsid w:val="00177915"/>
    <w:rsid w:val="00180A35"/>
    <w:rsid w:val="001A72D8"/>
    <w:rsid w:val="001B222F"/>
    <w:rsid w:val="001C1B86"/>
    <w:rsid w:val="001C2DEA"/>
    <w:rsid w:val="001D601A"/>
    <w:rsid w:val="001E32E0"/>
    <w:rsid w:val="001E360B"/>
    <w:rsid w:val="001E3897"/>
    <w:rsid w:val="001E4B41"/>
    <w:rsid w:val="002043F8"/>
    <w:rsid w:val="002113E2"/>
    <w:rsid w:val="00211BC8"/>
    <w:rsid w:val="00212EE1"/>
    <w:rsid w:val="0021787A"/>
    <w:rsid w:val="00222F6C"/>
    <w:rsid w:val="002269D2"/>
    <w:rsid w:val="002271C7"/>
    <w:rsid w:val="002305AB"/>
    <w:rsid w:val="00231EF0"/>
    <w:rsid w:val="00235762"/>
    <w:rsid w:val="00255CE2"/>
    <w:rsid w:val="002625D6"/>
    <w:rsid w:val="002631F9"/>
    <w:rsid w:val="00263C5D"/>
    <w:rsid w:val="00264685"/>
    <w:rsid w:val="00266561"/>
    <w:rsid w:val="00272628"/>
    <w:rsid w:val="002741B1"/>
    <w:rsid w:val="00274E7D"/>
    <w:rsid w:val="00282FE1"/>
    <w:rsid w:val="00287B69"/>
    <w:rsid w:val="00294449"/>
    <w:rsid w:val="002963BA"/>
    <w:rsid w:val="002A38F8"/>
    <w:rsid w:val="002B61C1"/>
    <w:rsid w:val="002B7D2D"/>
    <w:rsid w:val="002C1892"/>
    <w:rsid w:val="002C4573"/>
    <w:rsid w:val="002C4A0C"/>
    <w:rsid w:val="002D72E5"/>
    <w:rsid w:val="002F21F0"/>
    <w:rsid w:val="002F228A"/>
    <w:rsid w:val="002F3F24"/>
    <w:rsid w:val="0030612C"/>
    <w:rsid w:val="00316344"/>
    <w:rsid w:val="00327DE0"/>
    <w:rsid w:val="0033149D"/>
    <w:rsid w:val="00355599"/>
    <w:rsid w:val="003561E0"/>
    <w:rsid w:val="00356E20"/>
    <w:rsid w:val="0036430E"/>
    <w:rsid w:val="003657B0"/>
    <w:rsid w:val="003900FA"/>
    <w:rsid w:val="003A02A8"/>
    <w:rsid w:val="003A46C4"/>
    <w:rsid w:val="003B0AB8"/>
    <w:rsid w:val="003B40E7"/>
    <w:rsid w:val="003B66B8"/>
    <w:rsid w:val="003B6FC9"/>
    <w:rsid w:val="003B70F6"/>
    <w:rsid w:val="003D5419"/>
    <w:rsid w:val="003E1971"/>
    <w:rsid w:val="003E6132"/>
    <w:rsid w:val="003F3097"/>
    <w:rsid w:val="003F4451"/>
    <w:rsid w:val="004002F2"/>
    <w:rsid w:val="0040212D"/>
    <w:rsid w:val="0040681E"/>
    <w:rsid w:val="0040701C"/>
    <w:rsid w:val="00433E16"/>
    <w:rsid w:val="00434423"/>
    <w:rsid w:val="004355A0"/>
    <w:rsid w:val="00447433"/>
    <w:rsid w:val="004522C4"/>
    <w:rsid w:val="00454D40"/>
    <w:rsid w:val="004575A5"/>
    <w:rsid w:val="00460F88"/>
    <w:rsid w:val="00462C56"/>
    <w:rsid w:val="00464AEE"/>
    <w:rsid w:val="00470B0C"/>
    <w:rsid w:val="00474F2B"/>
    <w:rsid w:val="00475450"/>
    <w:rsid w:val="00480E9F"/>
    <w:rsid w:val="004845E7"/>
    <w:rsid w:val="00490786"/>
    <w:rsid w:val="004A61B3"/>
    <w:rsid w:val="004B6E1D"/>
    <w:rsid w:val="004C1419"/>
    <w:rsid w:val="004C2E15"/>
    <w:rsid w:val="004F166F"/>
    <w:rsid w:val="005003CD"/>
    <w:rsid w:val="00533FFB"/>
    <w:rsid w:val="005402F6"/>
    <w:rsid w:val="005412C9"/>
    <w:rsid w:val="00542CD8"/>
    <w:rsid w:val="00550464"/>
    <w:rsid w:val="005525E6"/>
    <w:rsid w:val="00552687"/>
    <w:rsid w:val="0056330E"/>
    <w:rsid w:val="00566E3D"/>
    <w:rsid w:val="005677A1"/>
    <w:rsid w:val="00567C9B"/>
    <w:rsid w:val="00572D56"/>
    <w:rsid w:val="00573A6F"/>
    <w:rsid w:val="005916D4"/>
    <w:rsid w:val="00592960"/>
    <w:rsid w:val="005B300D"/>
    <w:rsid w:val="005D1FEF"/>
    <w:rsid w:val="005E09BF"/>
    <w:rsid w:val="0060023C"/>
    <w:rsid w:val="00600C49"/>
    <w:rsid w:val="00601EF3"/>
    <w:rsid w:val="00607B35"/>
    <w:rsid w:val="006154CD"/>
    <w:rsid w:val="0062597B"/>
    <w:rsid w:val="006322E4"/>
    <w:rsid w:val="00637410"/>
    <w:rsid w:val="00642D7F"/>
    <w:rsid w:val="006534AE"/>
    <w:rsid w:val="00661114"/>
    <w:rsid w:val="00661A52"/>
    <w:rsid w:val="00662D7D"/>
    <w:rsid w:val="006661FD"/>
    <w:rsid w:val="006672DF"/>
    <w:rsid w:val="006836DE"/>
    <w:rsid w:val="00685905"/>
    <w:rsid w:val="006861C5"/>
    <w:rsid w:val="00691F14"/>
    <w:rsid w:val="0069517B"/>
    <w:rsid w:val="0069646B"/>
    <w:rsid w:val="006A61A8"/>
    <w:rsid w:val="006A7F46"/>
    <w:rsid w:val="006B42D6"/>
    <w:rsid w:val="006B67FD"/>
    <w:rsid w:val="006D49B5"/>
    <w:rsid w:val="006D5D74"/>
    <w:rsid w:val="006F0F67"/>
    <w:rsid w:val="006F4910"/>
    <w:rsid w:val="00705C40"/>
    <w:rsid w:val="0070696F"/>
    <w:rsid w:val="007265A6"/>
    <w:rsid w:val="00736064"/>
    <w:rsid w:val="00736456"/>
    <w:rsid w:val="0075468F"/>
    <w:rsid w:val="007552CE"/>
    <w:rsid w:val="007600F5"/>
    <w:rsid w:val="007617EB"/>
    <w:rsid w:val="00765778"/>
    <w:rsid w:val="00785AD6"/>
    <w:rsid w:val="00785D2B"/>
    <w:rsid w:val="007A53F6"/>
    <w:rsid w:val="007B0631"/>
    <w:rsid w:val="007B773A"/>
    <w:rsid w:val="007C08D5"/>
    <w:rsid w:val="007C1276"/>
    <w:rsid w:val="007E34B7"/>
    <w:rsid w:val="007F25C1"/>
    <w:rsid w:val="007F45AF"/>
    <w:rsid w:val="007F4AF0"/>
    <w:rsid w:val="007F6008"/>
    <w:rsid w:val="00806E61"/>
    <w:rsid w:val="00810112"/>
    <w:rsid w:val="008104F0"/>
    <w:rsid w:val="00821328"/>
    <w:rsid w:val="00826A23"/>
    <w:rsid w:val="00840EBD"/>
    <w:rsid w:val="00842ADE"/>
    <w:rsid w:val="00853652"/>
    <w:rsid w:val="008617D8"/>
    <w:rsid w:val="008641E5"/>
    <w:rsid w:val="00871821"/>
    <w:rsid w:val="00873824"/>
    <w:rsid w:val="00874290"/>
    <w:rsid w:val="0088088B"/>
    <w:rsid w:val="00892E72"/>
    <w:rsid w:val="00896DEB"/>
    <w:rsid w:val="008A6D03"/>
    <w:rsid w:val="008A781A"/>
    <w:rsid w:val="008B0690"/>
    <w:rsid w:val="008C0FF7"/>
    <w:rsid w:val="008C3F74"/>
    <w:rsid w:val="008E77C1"/>
    <w:rsid w:val="008F35B2"/>
    <w:rsid w:val="008F677A"/>
    <w:rsid w:val="009055A9"/>
    <w:rsid w:val="00911833"/>
    <w:rsid w:val="00914887"/>
    <w:rsid w:val="009206EA"/>
    <w:rsid w:val="009407CF"/>
    <w:rsid w:val="00941E6B"/>
    <w:rsid w:val="0094329C"/>
    <w:rsid w:val="009465DE"/>
    <w:rsid w:val="0095044E"/>
    <w:rsid w:val="00966C81"/>
    <w:rsid w:val="009707F1"/>
    <w:rsid w:val="009722DF"/>
    <w:rsid w:val="00976DA9"/>
    <w:rsid w:val="00983E4C"/>
    <w:rsid w:val="009A1C05"/>
    <w:rsid w:val="009B2AFD"/>
    <w:rsid w:val="009B406D"/>
    <w:rsid w:val="009B6DAD"/>
    <w:rsid w:val="009C088B"/>
    <w:rsid w:val="009C15EC"/>
    <w:rsid w:val="009D0108"/>
    <w:rsid w:val="009E1752"/>
    <w:rsid w:val="009E1B57"/>
    <w:rsid w:val="009E7435"/>
    <w:rsid w:val="00A10105"/>
    <w:rsid w:val="00A1579C"/>
    <w:rsid w:val="00A157AC"/>
    <w:rsid w:val="00A1773B"/>
    <w:rsid w:val="00A22BDF"/>
    <w:rsid w:val="00A231F0"/>
    <w:rsid w:val="00A57CDA"/>
    <w:rsid w:val="00A61B48"/>
    <w:rsid w:val="00A66D93"/>
    <w:rsid w:val="00A732AE"/>
    <w:rsid w:val="00A768E6"/>
    <w:rsid w:val="00A819B1"/>
    <w:rsid w:val="00A821CA"/>
    <w:rsid w:val="00A95CFF"/>
    <w:rsid w:val="00A96713"/>
    <w:rsid w:val="00AC0176"/>
    <w:rsid w:val="00AC058C"/>
    <w:rsid w:val="00AC790F"/>
    <w:rsid w:val="00AD29A8"/>
    <w:rsid w:val="00AE1272"/>
    <w:rsid w:val="00AE58D5"/>
    <w:rsid w:val="00AF3786"/>
    <w:rsid w:val="00AF42A8"/>
    <w:rsid w:val="00B0254B"/>
    <w:rsid w:val="00B04A30"/>
    <w:rsid w:val="00B05C4E"/>
    <w:rsid w:val="00B372AB"/>
    <w:rsid w:val="00B461F2"/>
    <w:rsid w:val="00B52723"/>
    <w:rsid w:val="00B57A68"/>
    <w:rsid w:val="00B703E5"/>
    <w:rsid w:val="00B82D67"/>
    <w:rsid w:val="00B85D2E"/>
    <w:rsid w:val="00B860B6"/>
    <w:rsid w:val="00BA57C5"/>
    <w:rsid w:val="00BC1945"/>
    <w:rsid w:val="00BC1AD2"/>
    <w:rsid w:val="00BC32F1"/>
    <w:rsid w:val="00BD5182"/>
    <w:rsid w:val="00BF274E"/>
    <w:rsid w:val="00BF36DD"/>
    <w:rsid w:val="00BF785F"/>
    <w:rsid w:val="00BF7B77"/>
    <w:rsid w:val="00C00CC1"/>
    <w:rsid w:val="00C0462C"/>
    <w:rsid w:val="00C165F7"/>
    <w:rsid w:val="00C17634"/>
    <w:rsid w:val="00C229AE"/>
    <w:rsid w:val="00C265CF"/>
    <w:rsid w:val="00C26D7A"/>
    <w:rsid w:val="00C31FE7"/>
    <w:rsid w:val="00C37D7D"/>
    <w:rsid w:val="00C409C7"/>
    <w:rsid w:val="00C437AE"/>
    <w:rsid w:val="00C563EC"/>
    <w:rsid w:val="00C67527"/>
    <w:rsid w:val="00C70D1F"/>
    <w:rsid w:val="00C77A7C"/>
    <w:rsid w:val="00C857CE"/>
    <w:rsid w:val="00C9317C"/>
    <w:rsid w:val="00CA4BA5"/>
    <w:rsid w:val="00CA68F7"/>
    <w:rsid w:val="00CA7FCA"/>
    <w:rsid w:val="00CB2345"/>
    <w:rsid w:val="00CB2484"/>
    <w:rsid w:val="00CE74CC"/>
    <w:rsid w:val="00CF59E5"/>
    <w:rsid w:val="00D020E9"/>
    <w:rsid w:val="00D035AD"/>
    <w:rsid w:val="00D133BE"/>
    <w:rsid w:val="00D32045"/>
    <w:rsid w:val="00D37A39"/>
    <w:rsid w:val="00D37E28"/>
    <w:rsid w:val="00D4193B"/>
    <w:rsid w:val="00D448E6"/>
    <w:rsid w:val="00D47D0C"/>
    <w:rsid w:val="00D54537"/>
    <w:rsid w:val="00D568E3"/>
    <w:rsid w:val="00D614D5"/>
    <w:rsid w:val="00D64260"/>
    <w:rsid w:val="00D71313"/>
    <w:rsid w:val="00D728D0"/>
    <w:rsid w:val="00D86C75"/>
    <w:rsid w:val="00D93935"/>
    <w:rsid w:val="00DB12F8"/>
    <w:rsid w:val="00DD35A0"/>
    <w:rsid w:val="00DE70B3"/>
    <w:rsid w:val="00DF1AD5"/>
    <w:rsid w:val="00DF4966"/>
    <w:rsid w:val="00DF613F"/>
    <w:rsid w:val="00E12102"/>
    <w:rsid w:val="00E33DC5"/>
    <w:rsid w:val="00E368C3"/>
    <w:rsid w:val="00E50864"/>
    <w:rsid w:val="00E523A3"/>
    <w:rsid w:val="00E600BF"/>
    <w:rsid w:val="00E759F4"/>
    <w:rsid w:val="00E809D9"/>
    <w:rsid w:val="00E82A2C"/>
    <w:rsid w:val="00E85FB0"/>
    <w:rsid w:val="00E86943"/>
    <w:rsid w:val="00E9126E"/>
    <w:rsid w:val="00EB1B93"/>
    <w:rsid w:val="00EC42D9"/>
    <w:rsid w:val="00EC459B"/>
    <w:rsid w:val="00ED0558"/>
    <w:rsid w:val="00ED2D1D"/>
    <w:rsid w:val="00ED378B"/>
    <w:rsid w:val="00EF00FA"/>
    <w:rsid w:val="00EF3F77"/>
    <w:rsid w:val="00F04339"/>
    <w:rsid w:val="00F05893"/>
    <w:rsid w:val="00F07125"/>
    <w:rsid w:val="00F15695"/>
    <w:rsid w:val="00F20F93"/>
    <w:rsid w:val="00F22830"/>
    <w:rsid w:val="00F238CC"/>
    <w:rsid w:val="00F31FD9"/>
    <w:rsid w:val="00F330C0"/>
    <w:rsid w:val="00F40267"/>
    <w:rsid w:val="00F42C36"/>
    <w:rsid w:val="00F443A6"/>
    <w:rsid w:val="00F45A71"/>
    <w:rsid w:val="00F4704E"/>
    <w:rsid w:val="00F5126B"/>
    <w:rsid w:val="00F54E93"/>
    <w:rsid w:val="00F73ECB"/>
    <w:rsid w:val="00F81D8A"/>
    <w:rsid w:val="00F866DC"/>
    <w:rsid w:val="00F92F8A"/>
    <w:rsid w:val="00FA18D2"/>
    <w:rsid w:val="00FA4FAA"/>
    <w:rsid w:val="00FB0687"/>
    <w:rsid w:val="00FB134B"/>
    <w:rsid w:val="00FB240D"/>
    <w:rsid w:val="00FC3913"/>
    <w:rsid w:val="00FC64CD"/>
    <w:rsid w:val="00FD543A"/>
    <w:rsid w:val="00FE2490"/>
    <w:rsid w:val="00FE5723"/>
    <w:rsid w:val="00FE68FA"/>
    <w:rsid w:val="00FF13F1"/>
    <w:rsid w:val="00FF20D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385A7"/>
  <w15:docId w15:val="{3BF331DD-1304-4B56-9461-31BDE8F1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C2E15"/>
    <w:pPr>
      <w:spacing w:after="0" w:line="240" w:lineRule="auto"/>
    </w:pPr>
    <w:rPr>
      <w:rFonts w:ascii="Times New Roman" w:eastAsia="Times New Roman" w:hAnsi="Times New Roman" w:cs="Times New Roman"/>
      <w:sz w:val="24"/>
      <w:szCs w:val="24"/>
      <w:lang w:eastAsia="ru-RU"/>
    </w:rPr>
  </w:style>
  <w:style w:type="paragraph" w:styleId="4">
    <w:name w:val="heading 4"/>
    <w:basedOn w:val="a"/>
    <w:next w:val="a"/>
    <w:link w:val="40"/>
    <w:uiPriority w:val="9"/>
    <w:semiHidden/>
    <w:unhideWhenUsed/>
    <w:qFormat/>
    <w:rsid w:val="00C1763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rmal">
    <w:name w:val="ConsNormal"/>
    <w:link w:val="ConsNormal0"/>
    <w:rsid w:val="004C2E15"/>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styleId="2">
    <w:name w:val="Body Text 2"/>
    <w:basedOn w:val="a"/>
    <w:link w:val="20"/>
    <w:rsid w:val="004C2E15"/>
    <w:pPr>
      <w:widowControl w:val="0"/>
      <w:autoSpaceDE w:val="0"/>
      <w:autoSpaceDN w:val="0"/>
      <w:adjustRightInd w:val="0"/>
      <w:spacing w:after="120" w:line="480" w:lineRule="auto"/>
    </w:pPr>
    <w:rPr>
      <w:rFonts w:ascii="Arial" w:hAnsi="Arial" w:cs="Arial"/>
      <w:sz w:val="18"/>
      <w:szCs w:val="18"/>
    </w:rPr>
  </w:style>
  <w:style w:type="character" w:customStyle="1" w:styleId="20">
    <w:name w:val="Основной текст 2 Знак"/>
    <w:basedOn w:val="a0"/>
    <w:link w:val="2"/>
    <w:rsid w:val="004C2E15"/>
    <w:rPr>
      <w:rFonts w:ascii="Arial" w:eastAsia="Times New Roman" w:hAnsi="Arial" w:cs="Arial"/>
      <w:sz w:val="18"/>
      <w:szCs w:val="18"/>
      <w:lang w:eastAsia="ru-RU"/>
    </w:rPr>
  </w:style>
  <w:style w:type="paragraph" w:customStyle="1" w:styleId="ConsPlusNormal">
    <w:name w:val="ConsPlusNormal"/>
    <w:rsid w:val="004C2E15"/>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3">
    <w:name w:val="footnote text"/>
    <w:basedOn w:val="a"/>
    <w:link w:val="a4"/>
    <w:rsid w:val="004C2E15"/>
    <w:rPr>
      <w:sz w:val="20"/>
      <w:szCs w:val="20"/>
    </w:rPr>
  </w:style>
  <w:style w:type="character" w:customStyle="1" w:styleId="a4">
    <w:name w:val="Текст сноски Знак"/>
    <w:basedOn w:val="a0"/>
    <w:link w:val="a3"/>
    <w:rsid w:val="004C2E15"/>
    <w:rPr>
      <w:rFonts w:ascii="Times New Roman" w:eastAsia="Times New Roman" w:hAnsi="Times New Roman" w:cs="Times New Roman"/>
      <w:sz w:val="20"/>
      <w:szCs w:val="20"/>
      <w:lang w:eastAsia="ru-RU"/>
    </w:rPr>
  </w:style>
  <w:style w:type="character" w:styleId="a5">
    <w:name w:val="page number"/>
    <w:basedOn w:val="a0"/>
    <w:rsid w:val="004C2E15"/>
  </w:style>
  <w:style w:type="paragraph" w:styleId="a6">
    <w:name w:val="Body Text Indent"/>
    <w:basedOn w:val="a"/>
    <w:link w:val="a7"/>
    <w:rsid w:val="004C2E15"/>
    <w:pPr>
      <w:widowControl w:val="0"/>
      <w:autoSpaceDE w:val="0"/>
      <w:autoSpaceDN w:val="0"/>
      <w:adjustRightInd w:val="0"/>
      <w:spacing w:after="120"/>
      <w:ind w:left="283"/>
    </w:pPr>
    <w:rPr>
      <w:rFonts w:ascii="Arial" w:hAnsi="Arial"/>
      <w:sz w:val="18"/>
      <w:szCs w:val="18"/>
    </w:rPr>
  </w:style>
  <w:style w:type="character" w:customStyle="1" w:styleId="a7">
    <w:name w:val="Основной текст с отступом Знак"/>
    <w:basedOn w:val="a0"/>
    <w:link w:val="a6"/>
    <w:rsid w:val="004C2E15"/>
    <w:rPr>
      <w:rFonts w:ascii="Arial" w:eastAsia="Times New Roman" w:hAnsi="Arial" w:cs="Times New Roman"/>
      <w:sz w:val="18"/>
      <w:szCs w:val="18"/>
      <w:lang w:eastAsia="ru-RU"/>
    </w:rPr>
  </w:style>
  <w:style w:type="paragraph" w:customStyle="1" w:styleId="1">
    <w:name w:val="Стиль1"/>
    <w:basedOn w:val="a"/>
    <w:rsid w:val="004C2E15"/>
    <w:pPr>
      <w:keepNext/>
      <w:keepLines/>
      <w:widowControl w:val="0"/>
      <w:numPr>
        <w:numId w:val="1"/>
      </w:numPr>
      <w:suppressLineNumbers/>
      <w:suppressAutoHyphens/>
      <w:spacing w:after="60"/>
    </w:pPr>
    <w:rPr>
      <w:b/>
      <w:sz w:val="28"/>
    </w:rPr>
  </w:style>
  <w:style w:type="paragraph" w:customStyle="1" w:styleId="21">
    <w:name w:val="Стиль2"/>
    <w:basedOn w:val="22"/>
    <w:rsid w:val="004C2E15"/>
    <w:pPr>
      <w:keepNext/>
      <w:keepLines/>
      <w:widowControl w:val="0"/>
      <w:numPr>
        <w:ilvl w:val="1"/>
      </w:numPr>
      <w:suppressLineNumbers/>
      <w:tabs>
        <w:tab w:val="num" w:pos="360"/>
        <w:tab w:val="num" w:pos="432"/>
      </w:tabs>
      <w:suppressAutoHyphens/>
      <w:spacing w:after="60"/>
      <w:ind w:left="-720" w:hanging="360"/>
      <w:contextualSpacing w:val="0"/>
      <w:jc w:val="both"/>
    </w:pPr>
    <w:rPr>
      <w:b/>
      <w:szCs w:val="20"/>
    </w:rPr>
  </w:style>
  <w:style w:type="paragraph" w:customStyle="1" w:styleId="3">
    <w:name w:val="Стиль3"/>
    <w:basedOn w:val="23"/>
    <w:rsid w:val="004C2E15"/>
    <w:pPr>
      <w:numPr>
        <w:ilvl w:val="2"/>
        <w:numId w:val="1"/>
      </w:numPr>
      <w:tabs>
        <w:tab w:val="clear" w:pos="1307"/>
      </w:tabs>
      <w:ind w:left="283"/>
    </w:pPr>
  </w:style>
  <w:style w:type="character" w:customStyle="1" w:styleId="11">
    <w:name w:val="Заголовок 1 Знак1"/>
    <w:aliases w:val="Заголовок 1 Знак Знак1"/>
    <w:rsid w:val="004C2E15"/>
    <w:rPr>
      <w:rFonts w:ascii="Arial" w:hAnsi="Arial" w:cs="Arial"/>
      <w:b/>
      <w:sz w:val="28"/>
      <w:szCs w:val="18"/>
      <w:lang w:val="ru-RU" w:eastAsia="ru-RU" w:bidi="ar-SA"/>
    </w:rPr>
  </w:style>
  <w:style w:type="paragraph" w:styleId="a8">
    <w:name w:val="footer"/>
    <w:basedOn w:val="a"/>
    <w:link w:val="a9"/>
    <w:uiPriority w:val="99"/>
    <w:rsid w:val="004C2E15"/>
    <w:pPr>
      <w:widowControl w:val="0"/>
      <w:tabs>
        <w:tab w:val="center" w:pos="4677"/>
        <w:tab w:val="right" w:pos="9355"/>
      </w:tabs>
      <w:autoSpaceDE w:val="0"/>
      <w:autoSpaceDN w:val="0"/>
      <w:adjustRightInd w:val="0"/>
    </w:pPr>
    <w:rPr>
      <w:rFonts w:ascii="Arial" w:hAnsi="Arial" w:cs="Arial"/>
      <w:sz w:val="18"/>
      <w:szCs w:val="18"/>
    </w:rPr>
  </w:style>
  <w:style w:type="character" w:customStyle="1" w:styleId="a9">
    <w:name w:val="Нижний колонтитул Знак"/>
    <w:basedOn w:val="a0"/>
    <w:link w:val="a8"/>
    <w:uiPriority w:val="99"/>
    <w:rsid w:val="004C2E15"/>
    <w:rPr>
      <w:rFonts w:ascii="Arial" w:eastAsia="Times New Roman" w:hAnsi="Arial" w:cs="Arial"/>
      <w:sz w:val="18"/>
      <w:szCs w:val="18"/>
      <w:lang w:eastAsia="ru-RU"/>
    </w:rPr>
  </w:style>
  <w:style w:type="paragraph" w:customStyle="1" w:styleId="24">
    <w:name w:val="заголовок 2"/>
    <w:basedOn w:val="a"/>
    <w:next w:val="a"/>
    <w:rsid w:val="004C2E15"/>
    <w:pPr>
      <w:spacing w:before="240" w:after="60"/>
      <w:jc w:val="center"/>
    </w:pPr>
    <w:rPr>
      <w:rFonts w:ascii="MS Outlook" w:eastAsia="MS Outlook" w:hAnsi="MS Outlook"/>
      <w:b/>
      <w:szCs w:val="20"/>
      <w:lang w:val="en-US"/>
    </w:rPr>
  </w:style>
  <w:style w:type="character" w:styleId="aa">
    <w:name w:val="footnote reference"/>
    <w:rsid w:val="004C2E15"/>
    <w:rPr>
      <w:vertAlign w:val="superscript"/>
    </w:rPr>
  </w:style>
  <w:style w:type="character" w:customStyle="1" w:styleId="ConsNormal0">
    <w:name w:val="ConsNormal Знак"/>
    <w:link w:val="ConsNormal"/>
    <w:rsid w:val="004C2E15"/>
    <w:rPr>
      <w:rFonts w:ascii="Arial" w:eastAsia="Times New Roman" w:hAnsi="Arial" w:cs="Arial"/>
      <w:lang w:eastAsia="ru-RU"/>
    </w:rPr>
  </w:style>
  <w:style w:type="paragraph" w:styleId="ab">
    <w:name w:val="List Paragraph"/>
    <w:basedOn w:val="a"/>
    <w:uiPriority w:val="34"/>
    <w:qFormat/>
    <w:rsid w:val="004C2E15"/>
    <w:pPr>
      <w:spacing w:after="200" w:line="276" w:lineRule="auto"/>
      <w:ind w:left="720"/>
      <w:contextualSpacing/>
    </w:pPr>
    <w:rPr>
      <w:rFonts w:ascii="Calibri" w:eastAsia="Calibri" w:hAnsi="Calibri"/>
      <w:sz w:val="22"/>
      <w:szCs w:val="22"/>
      <w:lang w:eastAsia="en-US"/>
    </w:rPr>
  </w:style>
  <w:style w:type="paragraph" w:styleId="ac">
    <w:name w:val="No Spacing"/>
    <w:link w:val="ad"/>
    <w:uiPriority w:val="1"/>
    <w:qFormat/>
    <w:rsid w:val="004C2E15"/>
    <w:pPr>
      <w:spacing w:after="0" w:line="240" w:lineRule="auto"/>
    </w:pPr>
    <w:rPr>
      <w:rFonts w:ascii="Calibri" w:eastAsia="Calibri" w:hAnsi="Calibri" w:cs="Times New Roman"/>
    </w:rPr>
  </w:style>
  <w:style w:type="character" w:customStyle="1" w:styleId="ad">
    <w:name w:val="Без интервала Знак"/>
    <w:basedOn w:val="a0"/>
    <w:link w:val="ac"/>
    <w:uiPriority w:val="1"/>
    <w:locked/>
    <w:rsid w:val="004C2E15"/>
    <w:rPr>
      <w:rFonts w:ascii="Calibri" w:eastAsia="Calibri" w:hAnsi="Calibri" w:cs="Times New Roman"/>
    </w:rPr>
  </w:style>
  <w:style w:type="paragraph" w:styleId="22">
    <w:name w:val="List Number 2"/>
    <w:basedOn w:val="a"/>
    <w:uiPriority w:val="99"/>
    <w:semiHidden/>
    <w:unhideWhenUsed/>
    <w:rsid w:val="004C2E15"/>
    <w:pPr>
      <w:tabs>
        <w:tab w:val="num" w:pos="432"/>
      </w:tabs>
      <w:ind w:left="432" w:hanging="432"/>
      <w:contextualSpacing/>
    </w:pPr>
  </w:style>
  <w:style w:type="paragraph" w:styleId="23">
    <w:name w:val="Body Text Indent 2"/>
    <w:basedOn w:val="a"/>
    <w:link w:val="25"/>
    <w:uiPriority w:val="99"/>
    <w:semiHidden/>
    <w:unhideWhenUsed/>
    <w:rsid w:val="004C2E15"/>
    <w:pPr>
      <w:spacing w:after="120" w:line="480" w:lineRule="auto"/>
      <w:ind w:left="283"/>
    </w:pPr>
  </w:style>
  <w:style w:type="character" w:customStyle="1" w:styleId="25">
    <w:name w:val="Основной текст с отступом 2 Знак"/>
    <w:basedOn w:val="a0"/>
    <w:link w:val="23"/>
    <w:uiPriority w:val="99"/>
    <w:semiHidden/>
    <w:rsid w:val="004C2E15"/>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4C2E15"/>
    <w:rPr>
      <w:rFonts w:ascii="Tahoma" w:hAnsi="Tahoma" w:cs="Tahoma"/>
      <w:sz w:val="16"/>
      <w:szCs w:val="16"/>
    </w:rPr>
  </w:style>
  <w:style w:type="character" w:customStyle="1" w:styleId="af">
    <w:name w:val="Текст выноски Знак"/>
    <w:basedOn w:val="a0"/>
    <w:link w:val="ae"/>
    <w:uiPriority w:val="99"/>
    <w:semiHidden/>
    <w:rsid w:val="004C2E15"/>
    <w:rPr>
      <w:rFonts w:ascii="Tahoma" w:eastAsia="Times New Roman" w:hAnsi="Tahoma" w:cs="Tahoma"/>
      <w:sz w:val="16"/>
      <w:szCs w:val="16"/>
      <w:lang w:eastAsia="ru-RU"/>
    </w:rPr>
  </w:style>
  <w:style w:type="paragraph" w:customStyle="1" w:styleId="10">
    <w:name w:val="Без интервала1"/>
    <w:link w:val="NoSpacingChar"/>
    <w:rsid w:val="00FA18D2"/>
    <w:pPr>
      <w:spacing w:after="0" w:line="240" w:lineRule="auto"/>
    </w:pPr>
    <w:rPr>
      <w:rFonts w:ascii="Calibri" w:eastAsia="Times New Roman" w:hAnsi="Calibri" w:cs="Times New Roman"/>
    </w:rPr>
  </w:style>
  <w:style w:type="character" w:customStyle="1" w:styleId="NoSpacingChar">
    <w:name w:val="No Spacing Char"/>
    <w:link w:val="10"/>
    <w:locked/>
    <w:rsid w:val="00FA18D2"/>
    <w:rPr>
      <w:rFonts w:ascii="Calibri" w:eastAsia="Times New Roman" w:hAnsi="Calibri" w:cs="Times New Roman"/>
    </w:rPr>
  </w:style>
  <w:style w:type="paragraph" w:customStyle="1" w:styleId="FR1">
    <w:name w:val="FR1"/>
    <w:rsid w:val="000B1F2E"/>
    <w:pPr>
      <w:widowControl w:val="0"/>
      <w:suppressAutoHyphens/>
      <w:spacing w:after="0" w:line="240" w:lineRule="auto"/>
    </w:pPr>
    <w:rPr>
      <w:rFonts w:ascii="Times New Roman" w:eastAsia="Times New Roman" w:hAnsi="Times New Roman" w:cs="Times New Roman"/>
      <w:sz w:val="28"/>
      <w:szCs w:val="20"/>
      <w:lang w:eastAsia="ar-SA"/>
    </w:rPr>
  </w:style>
  <w:style w:type="character" w:styleId="af0">
    <w:name w:val="Hyperlink"/>
    <w:basedOn w:val="a0"/>
    <w:uiPriority w:val="99"/>
    <w:unhideWhenUsed/>
    <w:rsid w:val="003E1971"/>
    <w:rPr>
      <w:color w:val="0000FF" w:themeColor="hyperlink"/>
      <w:u w:val="single"/>
    </w:rPr>
  </w:style>
  <w:style w:type="table" w:styleId="af1">
    <w:name w:val="Table Grid"/>
    <w:basedOn w:val="a1"/>
    <w:uiPriority w:val="59"/>
    <w:rsid w:val="00B703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0"/>
    <w:uiPriority w:val="99"/>
    <w:semiHidden/>
    <w:unhideWhenUsed/>
    <w:rsid w:val="00212EE1"/>
    <w:rPr>
      <w:sz w:val="16"/>
      <w:szCs w:val="16"/>
    </w:rPr>
  </w:style>
  <w:style w:type="paragraph" w:styleId="af3">
    <w:name w:val="annotation text"/>
    <w:basedOn w:val="a"/>
    <w:link w:val="af4"/>
    <w:uiPriority w:val="99"/>
    <w:semiHidden/>
    <w:unhideWhenUsed/>
    <w:rsid w:val="00212EE1"/>
    <w:rPr>
      <w:sz w:val="20"/>
      <w:szCs w:val="20"/>
    </w:rPr>
  </w:style>
  <w:style w:type="character" w:customStyle="1" w:styleId="af4">
    <w:name w:val="Текст примечания Знак"/>
    <w:basedOn w:val="a0"/>
    <w:link w:val="af3"/>
    <w:uiPriority w:val="99"/>
    <w:semiHidden/>
    <w:rsid w:val="00212EE1"/>
    <w:rPr>
      <w:rFonts w:ascii="Times New Roman" w:eastAsia="Times New Roman" w:hAnsi="Times New Roman" w:cs="Times New Roman"/>
      <w:sz w:val="20"/>
      <w:szCs w:val="20"/>
      <w:lang w:eastAsia="ru-RU"/>
    </w:rPr>
  </w:style>
  <w:style w:type="paragraph" w:styleId="af5">
    <w:name w:val="annotation subject"/>
    <w:basedOn w:val="af3"/>
    <w:next w:val="af3"/>
    <w:link w:val="af6"/>
    <w:uiPriority w:val="99"/>
    <w:semiHidden/>
    <w:unhideWhenUsed/>
    <w:rsid w:val="00212EE1"/>
    <w:rPr>
      <w:b/>
      <w:bCs/>
    </w:rPr>
  </w:style>
  <w:style w:type="character" w:customStyle="1" w:styleId="af6">
    <w:name w:val="Тема примечания Знак"/>
    <w:basedOn w:val="af4"/>
    <w:link w:val="af5"/>
    <w:uiPriority w:val="99"/>
    <w:semiHidden/>
    <w:rsid w:val="00212EE1"/>
    <w:rPr>
      <w:rFonts w:ascii="Times New Roman" w:eastAsia="Times New Roman" w:hAnsi="Times New Roman" w:cs="Times New Roman"/>
      <w:b/>
      <w:bCs/>
      <w:sz w:val="20"/>
      <w:szCs w:val="20"/>
      <w:lang w:eastAsia="ru-RU"/>
    </w:rPr>
  </w:style>
  <w:style w:type="character" w:customStyle="1" w:styleId="b-col">
    <w:name w:val="b-col"/>
    <w:basedOn w:val="a0"/>
    <w:rsid w:val="00F40267"/>
  </w:style>
  <w:style w:type="character" w:customStyle="1" w:styleId="i-dib">
    <w:name w:val="i-dib"/>
    <w:basedOn w:val="a0"/>
    <w:rsid w:val="00F40267"/>
  </w:style>
  <w:style w:type="paragraph" w:styleId="af7">
    <w:name w:val="header"/>
    <w:basedOn w:val="a"/>
    <w:link w:val="af8"/>
    <w:uiPriority w:val="99"/>
    <w:unhideWhenUsed/>
    <w:rsid w:val="00A57CDA"/>
    <w:pPr>
      <w:tabs>
        <w:tab w:val="center" w:pos="4677"/>
        <w:tab w:val="right" w:pos="9355"/>
      </w:tabs>
    </w:pPr>
  </w:style>
  <w:style w:type="character" w:customStyle="1" w:styleId="af8">
    <w:name w:val="Верхний колонтитул Знак"/>
    <w:basedOn w:val="a0"/>
    <w:link w:val="af7"/>
    <w:uiPriority w:val="99"/>
    <w:rsid w:val="00A57CDA"/>
    <w:rPr>
      <w:rFonts w:ascii="Times New Roman" w:eastAsia="Times New Roman" w:hAnsi="Times New Roman" w:cs="Times New Roman"/>
      <w:sz w:val="24"/>
      <w:szCs w:val="24"/>
      <w:lang w:eastAsia="ru-RU"/>
    </w:rPr>
  </w:style>
  <w:style w:type="paragraph" w:styleId="af9">
    <w:name w:val="Body Text"/>
    <w:basedOn w:val="a"/>
    <w:link w:val="afa"/>
    <w:uiPriority w:val="99"/>
    <w:unhideWhenUsed/>
    <w:rsid w:val="002963BA"/>
    <w:pPr>
      <w:spacing w:after="120"/>
    </w:pPr>
  </w:style>
  <w:style w:type="character" w:customStyle="1" w:styleId="afa">
    <w:name w:val="Основной текст Знак"/>
    <w:basedOn w:val="a0"/>
    <w:link w:val="af9"/>
    <w:uiPriority w:val="99"/>
    <w:rsid w:val="002963BA"/>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C17634"/>
    <w:rPr>
      <w:rFonts w:asciiTheme="majorHAnsi" w:eastAsiaTheme="majorEastAsia" w:hAnsiTheme="majorHAnsi" w:cstheme="majorBidi"/>
      <w:i/>
      <w:iCs/>
      <w:color w:val="365F91" w:themeColor="accent1" w:themeShade="BF"/>
      <w:sz w:val="24"/>
      <w:szCs w:val="24"/>
      <w:lang w:eastAsia="ru-RU"/>
    </w:rPr>
  </w:style>
  <w:style w:type="character" w:styleId="afb">
    <w:name w:val="Strong"/>
    <w:basedOn w:val="a0"/>
    <w:uiPriority w:val="22"/>
    <w:qFormat/>
    <w:rsid w:val="00871821"/>
    <w:rPr>
      <w:b/>
      <w:bCs/>
    </w:rPr>
  </w:style>
  <w:style w:type="character" w:customStyle="1" w:styleId="afc">
    <w:name w:val="Другое_"/>
    <w:basedOn w:val="a0"/>
    <w:link w:val="afd"/>
    <w:rsid w:val="003F3097"/>
    <w:rPr>
      <w:rFonts w:ascii="Calibri" w:eastAsia="Calibri" w:hAnsi="Calibri" w:cs="Calibri"/>
    </w:rPr>
  </w:style>
  <w:style w:type="paragraph" w:customStyle="1" w:styleId="afd">
    <w:name w:val="Другое"/>
    <w:basedOn w:val="a"/>
    <w:link w:val="afc"/>
    <w:rsid w:val="003F3097"/>
    <w:pPr>
      <w:widowControl w:val="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123418">
      <w:bodyDiv w:val="1"/>
      <w:marLeft w:val="0"/>
      <w:marRight w:val="0"/>
      <w:marTop w:val="0"/>
      <w:marBottom w:val="0"/>
      <w:divBdr>
        <w:top w:val="none" w:sz="0" w:space="0" w:color="auto"/>
        <w:left w:val="none" w:sz="0" w:space="0" w:color="auto"/>
        <w:bottom w:val="none" w:sz="0" w:space="0" w:color="auto"/>
        <w:right w:val="none" w:sz="0" w:space="0" w:color="auto"/>
      </w:divBdr>
    </w:div>
    <w:div w:id="215048613">
      <w:bodyDiv w:val="1"/>
      <w:marLeft w:val="0"/>
      <w:marRight w:val="0"/>
      <w:marTop w:val="0"/>
      <w:marBottom w:val="0"/>
      <w:divBdr>
        <w:top w:val="none" w:sz="0" w:space="0" w:color="auto"/>
        <w:left w:val="none" w:sz="0" w:space="0" w:color="auto"/>
        <w:bottom w:val="none" w:sz="0" w:space="0" w:color="auto"/>
        <w:right w:val="none" w:sz="0" w:space="0" w:color="auto"/>
      </w:divBdr>
    </w:div>
    <w:div w:id="245237960">
      <w:bodyDiv w:val="1"/>
      <w:marLeft w:val="0"/>
      <w:marRight w:val="0"/>
      <w:marTop w:val="0"/>
      <w:marBottom w:val="0"/>
      <w:divBdr>
        <w:top w:val="none" w:sz="0" w:space="0" w:color="auto"/>
        <w:left w:val="none" w:sz="0" w:space="0" w:color="auto"/>
        <w:bottom w:val="none" w:sz="0" w:space="0" w:color="auto"/>
        <w:right w:val="none" w:sz="0" w:space="0" w:color="auto"/>
      </w:divBdr>
    </w:div>
    <w:div w:id="375811646">
      <w:bodyDiv w:val="1"/>
      <w:marLeft w:val="0"/>
      <w:marRight w:val="0"/>
      <w:marTop w:val="0"/>
      <w:marBottom w:val="0"/>
      <w:divBdr>
        <w:top w:val="none" w:sz="0" w:space="0" w:color="auto"/>
        <w:left w:val="none" w:sz="0" w:space="0" w:color="auto"/>
        <w:bottom w:val="none" w:sz="0" w:space="0" w:color="auto"/>
        <w:right w:val="none" w:sz="0" w:space="0" w:color="auto"/>
      </w:divBdr>
    </w:div>
    <w:div w:id="438456412">
      <w:bodyDiv w:val="1"/>
      <w:marLeft w:val="0"/>
      <w:marRight w:val="0"/>
      <w:marTop w:val="0"/>
      <w:marBottom w:val="0"/>
      <w:divBdr>
        <w:top w:val="none" w:sz="0" w:space="0" w:color="auto"/>
        <w:left w:val="none" w:sz="0" w:space="0" w:color="auto"/>
        <w:bottom w:val="none" w:sz="0" w:space="0" w:color="auto"/>
        <w:right w:val="none" w:sz="0" w:space="0" w:color="auto"/>
      </w:divBdr>
    </w:div>
    <w:div w:id="736517597">
      <w:bodyDiv w:val="1"/>
      <w:marLeft w:val="0"/>
      <w:marRight w:val="0"/>
      <w:marTop w:val="0"/>
      <w:marBottom w:val="0"/>
      <w:divBdr>
        <w:top w:val="none" w:sz="0" w:space="0" w:color="auto"/>
        <w:left w:val="none" w:sz="0" w:space="0" w:color="auto"/>
        <w:bottom w:val="none" w:sz="0" w:space="0" w:color="auto"/>
        <w:right w:val="none" w:sz="0" w:space="0" w:color="auto"/>
      </w:divBdr>
    </w:div>
    <w:div w:id="760108771">
      <w:bodyDiv w:val="1"/>
      <w:marLeft w:val="0"/>
      <w:marRight w:val="0"/>
      <w:marTop w:val="0"/>
      <w:marBottom w:val="0"/>
      <w:divBdr>
        <w:top w:val="none" w:sz="0" w:space="0" w:color="auto"/>
        <w:left w:val="none" w:sz="0" w:space="0" w:color="auto"/>
        <w:bottom w:val="none" w:sz="0" w:space="0" w:color="auto"/>
        <w:right w:val="none" w:sz="0" w:space="0" w:color="auto"/>
      </w:divBdr>
    </w:div>
    <w:div w:id="993531771">
      <w:bodyDiv w:val="1"/>
      <w:marLeft w:val="0"/>
      <w:marRight w:val="0"/>
      <w:marTop w:val="0"/>
      <w:marBottom w:val="0"/>
      <w:divBdr>
        <w:top w:val="none" w:sz="0" w:space="0" w:color="auto"/>
        <w:left w:val="none" w:sz="0" w:space="0" w:color="auto"/>
        <w:bottom w:val="none" w:sz="0" w:space="0" w:color="auto"/>
        <w:right w:val="none" w:sz="0" w:space="0" w:color="auto"/>
      </w:divBdr>
    </w:div>
    <w:div w:id="1058818503">
      <w:bodyDiv w:val="1"/>
      <w:marLeft w:val="0"/>
      <w:marRight w:val="0"/>
      <w:marTop w:val="0"/>
      <w:marBottom w:val="0"/>
      <w:divBdr>
        <w:top w:val="none" w:sz="0" w:space="0" w:color="auto"/>
        <w:left w:val="none" w:sz="0" w:space="0" w:color="auto"/>
        <w:bottom w:val="none" w:sz="0" w:space="0" w:color="auto"/>
        <w:right w:val="none" w:sz="0" w:space="0" w:color="auto"/>
      </w:divBdr>
    </w:div>
    <w:div w:id="1157502713">
      <w:bodyDiv w:val="1"/>
      <w:marLeft w:val="0"/>
      <w:marRight w:val="0"/>
      <w:marTop w:val="0"/>
      <w:marBottom w:val="0"/>
      <w:divBdr>
        <w:top w:val="none" w:sz="0" w:space="0" w:color="auto"/>
        <w:left w:val="none" w:sz="0" w:space="0" w:color="auto"/>
        <w:bottom w:val="none" w:sz="0" w:space="0" w:color="auto"/>
        <w:right w:val="none" w:sz="0" w:space="0" w:color="auto"/>
      </w:divBdr>
    </w:div>
    <w:div w:id="1242982316">
      <w:bodyDiv w:val="1"/>
      <w:marLeft w:val="0"/>
      <w:marRight w:val="0"/>
      <w:marTop w:val="0"/>
      <w:marBottom w:val="0"/>
      <w:divBdr>
        <w:top w:val="none" w:sz="0" w:space="0" w:color="auto"/>
        <w:left w:val="none" w:sz="0" w:space="0" w:color="auto"/>
        <w:bottom w:val="none" w:sz="0" w:space="0" w:color="auto"/>
        <w:right w:val="none" w:sz="0" w:space="0" w:color="auto"/>
      </w:divBdr>
    </w:div>
    <w:div w:id="1294171025">
      <w:bodyDiv w:val="1"/>
      <w:marLeft w:val="0"/>
      <w:marRight w:val="0"/>
      <w:marTop w:val="0"/>
      <w:marBottom w:val="0"/>
      <w:divBdr>
        <w:top w:val="none" w:sz="0" w:space="0" w:color="auto"/>
        <w:left w:val="none" w:sz="0" w:space="0" w:color="auto"/>
        <w:bottom w:val="none" w:sz="0" w:space="0" w:color="auto"/>
        <w:right w:val="none" w:sz="0" w:space="0" w:color="auto"/>
      </w:divBdr>
    </w:div>
    <w:div w:id="1422601821">
      <w:bodyDiv w:val="1"/>
      <w:marLeft w:val="0"/>
      <w:marRight w:val="0"/>
      <w:marTop w:val="0"/>
      <w:marBottom w:val="0"/>
      <w:divBdr>
        <w:top w:val="none" w:sz="0" w:space="0" w:color="auto"/>
        <w:left w:val="none" w:sz="0" w:space="0" w:color="auto"/>
        <w:bottom w:val="none" w:sz="0" w:space="0" w:color="auto"/>
        <w:right w:val="none" w:sz="0" w:space="0" w:color="auto"/>
      </w:divBdr>
    </w:div>
    <w:div w:id="1527015463">
      <w:bodyDiv w:val="1"/>
      <w:marLeft w:val="0"/>
      <w:marRight w:val="0"/>
      <w:marTop w:val="0"/>
      <w:marBottom w:val="0"/>
      <w:divBdr>
        <w:top w:val="none" w:sz="0" w:space="0" w:color="auto"/>
        <w:left w:val="none" w:sz="0" w:space="0" w:color="auto"/>
        <w:bottom w:val="none" w:sz="0" w:space="0" w:color="auto"/>
        <w:right w:val="none" w:sz="0" w:space="0" w:color="auto"/>
      </w:divBdr>
    </w:div>
    <w:div w:id="1764454197">
      <w:bodyDiv w:val="1"/>
      <w:marLeft w:val="0"/>
      <w:marRight w:val="0"/>
      <w:marTop w:val="0"/>
      <w:marBottom w:val="0"/>
      <w:divBdr>
        <w:top w:val="none" w:sz="0" w:space="0" w:color="auto"/>
        <w:left w:val="none" w:sz="0" w:space="0" w:color="auto"/>
        <w:bottom w:val="none" w:sz="0" w:space="0" w:color="auto"/>
        <w:right w:val="none" w:sz="0" w:space="0" w:color="auto"/>
      </w:divBdr>
    </w:div>
    <w:div w:id="1795363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0E1039-B806-482E-98E2-EEF393569C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604</TotalTime>
  <Pages>9</Pages>
  <Words>3902</Words>
  <Characters>22247</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26097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Анна</dc:creator>
  <cp:lastModifiedBy>Кирилл Николаевич Заика</cp:lastModifiedBy>
  <cp:revision>130</cp:revision>
  <cp:lastPrinted>2025-03-19T12:46:00Z</cp:lastPrinted>
  <dcterms:created xsi:type="dcterms:W3CDTF">2019-09-19T13:29:00Z</dcterms:created>
  <dcterms:modified xsi:type="dcterms:W3CDTF">2026-10-06T06:06:00Z</dcterms:modified>
</cp:coreProperties>
</file>