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780" w:rsidRDefault="00974780" w:rsidP="005C6DDB">
      <w:pPr>
        <w:jc w:val="center"/>
        <w:rPr>
          <w:b/>
          <w:sz w:val="20"/>
          <w:szCs w:val="20"/>
        </w:rPr>
      </w:pPr>
      <w:r w:rsidRPr="00F10AEA">
        <w:rPr>
          <w:b/>
          <w:sz w:val="20"/>
          <w:szCs w:val="20"/>
        </w:rPr>
        <w:t xml:space="preserve">Договор поставки № </w:t>
      </w:r>
    </w:p>
    <w:p w:rsidR="008D6EB3" w:rsidRDefault="008D6EB3" w:rsidP="005C6DDB">
      <w:pPr>
        <w:jc w:val="center"/>
        <w:rPr>
          <w:b/>
          <w:sz w:val="20"/>
          <w:szCs w:val="20"/>
        </w:rPr>
      </w:pPr>
    </w:p>
    <w:p w:rsidR="005E5B06" w:rsidRDefault="008D6EB3" w:rsidP="005C6DDB">
      <w:pPr>
        <w:jc w:val="center"/>
        <w:rPr>
          <w:b/>
          <w:sz w:val="20"/>
          <w:szCs w:val="20"/>
        </w:rPr>
      </w:pPr>
      <w:r w:rsidRPr="008D6EB3">
        <w:rPr>
          <w:b/>
          <w:sz w:val="20"/>
          <w:szCs w:val="20"/>
        </w:rPr>
        <w:t>263471800248147020100100090000000244</w:t>
      </w:r>
    </w:p>
    <w:p w:rsidR="008D6EB3" w:rsidRPr="00F10AEA" w:rsidRDefault="008D6EB3" w:rsidP="005C6DDB">
      <w:pPr>
        <w:jc w:val="center"/>
        <w:rPr>
          <w:b/>
          <w:sz w:val="20"/>
          <w:szCs w:val="20"/>
        </w:rPr>
      </w:pPr>
      <w:bookmarkStart w:id="0" w:name="_GoBack"/>
      <w:bookmarkEnd w:id="0"/>
    </w:p>
    <w:p w:rsidR="00974780" w:rsidRPr="00AE6BC9" w:rsidRDefault="000604B0" w:rsidP="000604B0">
      <w:pPr>
        <w:rPr>
          <w:b/>
          <w:sz w:val="20"/>
          <w:szCs w:val="20"/>
        </w:rPr>
      </w:pPr>
      <w:r>
        <w:rPr>
          <w:b/>
          <w:sz w:val="20"/>
          <w:szCs w:val="20"/>
        </w:rPr>
        <w:t xml:space="preserve">д. Потанино </w:t>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Pr>
          <w:b/>
          <w:sz w:val="20"/>
          <w:szCs w:val="20"/>
        </w:rPr>
        <w:t xml:space="preserve"> </w:t>
      </w:r>
      <w:r w:rsidR="00974780" w:rsidRPr="00AE6BC9">
        <w:rPr>
          <w:b/>
          <w:sz w:val="20"/>
          <w:szCs w:val="20"/>
        </w:rPr>
        <w:t xml:space="preserve">            </w:t>
      </w:r>
      <w:r w:rsidR="009A345E" w:rsidRPr="00AE6BC9">
        <w:rPr>
          <w:b/>
          <w:sz w:val="20"/>
          <w:szCs w:val="20"/>
        </w:rPr>
        <w:t xml:space="preserve">               </w:t>
      </w:r>
      <w:r w:rsidR="00974780" w:rsidRPr="00AE6BC9">
        <w:rPr>
          <w:b/>
          <w:sz w:val="20"/>
          <w:szCs w:val="20"/>
        </w:rPr>
        <w:t xml:space="preserve"> </w:t>
      </w:r>
      <w:r w:rsidR="00CB72D5">
        <w:rPr>
          <w:b/>
          <w:sz w:val="20"/>
          <w:szCs w:val="20"/>
          <w:u w:val="single"/>
        </w:rPr>
        <w:t xml:space="preserve">                                  </w:t>
      </w:r>
      <w:r>
        <w:rPr>
          <w:b/>
          <w:sz w:val="20"/>
          <w:szCs w:val="20"/>
        </w:rPr>
        <w:t>2026</w:t>
      </w:r>
      <w:r w:rsidR="00BF4463" w:rsidRPr="00AE6BC9">
        <w:rPr>
          <w:b/>
          <w:sz w:val="20"/>
          <w:szCs w:val="20"/>
        </w:rPr>
        <w:t xml:space="preserve"> </w:t>
      </w:r>
      <w:r w:rsidR="00974780" w:rsidRPr="00AE6BC9">
        <w:rPr>
          <w:b/>
          <w:sz w:val="20"/>
          <w:szCs w:val="20"/>
        </w:rPr>
        <w:t xml:space="preserve">г. </w:t>
      </w:r>
    </w:p>
    <w:p w:rsidR="00974780" w:rsidRPr="00AE6BC9" w:rsidRDefault="00974780" w:rsidP="005C6DDB">
      <w:pPr>
        <w:rPr>
          <w:b/>
          <w:sz w:val="20"/>
          <w:szCs w:val="20"/>
        </w:rPr>
      </w:pPr>
    </w:p>
    <w:p w:rsidR="00974780" w:rsidRDefault="00CB72D5"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u w:val="single"/>
        </w:rPr>
        <w:t xml:space="preserve">            </w:t>
      </w:r>
      <w:r w:rsidRPr="00CB72D5">
        <w:rPr>
          <w:bCs w:val="0"/>
          <w:sz w:val="20"/>
          <w:szCs w:val="20"/>
          <w:u w:val="single"/>
        </w:rPr>
        <w:t xml:space="preserve">                </w:t>
      </w:r>
      <w:r>
        <w:rPr>
          <w:bCs w:val="0"/>
          <w:sz w:val="20"/>
          <w:szCs w:val="20"/>
        </w:rPr>
        <w:t xml:space="preserve"> </w:t>
      </w:r>
      <w:r w:rsidR="00974780" w:rsidRPr="007B28E2">
        <w:rPr>
          <w:bCs w:val="0"/>
          <w:sz w:val="20"/>
          <w:szCs w:val="20"/>
        </w:rPr>
        <w:t>,</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Pr>
          <w:b w:val="0"/>
          <w:bCs w:val="0"/>
          <w:sz w:val="20"/>
          <w:szCs w:val="20"/>
        </w:rPr>
        <w:t xml:space="preserve">в лице </w:t>
      </w:r>
      <w:r>
        <w:rPr>
          <w:b w:val="0"/>
          <w:bCs w:val="0"/>
          <w:sz w:val="20"/>
          <w:szCs w:val="20"/>
          <w:u w:val="single"/>
        </w:rPr>
        <w:t xml:space="preserve">                                      </w:t>
      </w:r>
      <w:r w:rsidR="001516C8" w:rsidRPr="001516C8">
        <w:rPr>
          <w:b w:val="0"/>
          <w:bCs w:val="0"/>
          <w:sz w:val="20"/>
          <w:szCs w:val="20"/>
        </w:rPr>
        <w:t>,</w:t>
      </w:r>
      <w:r>
        <w:rPr>
          <w:b w:val="0"/>
          <w:bCs w:val="0"/>
          <w:sz w:val="20"/>
          <w:szCs w:val="20"/>
        </w:rPr>
        <w:t xml:space="preserve"> действующей на основании ___________</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080BCE" w:rsidRPr="00080BCE">
        <w:rPr>
          <w:b w:val="0"/>
          <w:bCs w:val="0"/>
          <w:sz w:val="20"/>
          <w:szCs w:val="20"/>
        </w:rPr>
        <w:t>АДМИНИСТ</w:t>
      </w:r>
      <w:r w:rsidR="00D07D38">
        <w:rPr>
          <w:b w:val="0"/>
          <w:bCs w:val="0"/>
          <w:sz w:val="20"/>
          <w:szCs w:val="20"/>
        </w:rPr>
        <w:t>РАЦИЯ  ПОТАНИНСКОГО СЕЛЬСКОГО</w:t>
      </w:r>
      <w:r w:rsidR="00080BCE" w:rsidRPr="00080BCE">
        <w:rPr>
          <w:b w:val="0"/>
          <w:bCs w:val="0"/>
          <w:sz w:val="20"/>
          <w:szCs w:val="20"/>
        </w:rPr>
        <w:t xml:space="preserve"> ПОСЕЛЕНИ</w:t>
      </w:r>
      <w:r w:rsidR="00D07D38">
        <w:rPr>
          <w:b w:val="0"/>
          <w:bCs w:val="0"/>
          <w:sz w:val="20"/>
          <w:szCs w:val="20"/>
        </w:rPr>
        <w:t>Я</w:t>
      </w:r>
      <w:r w:rsidR="004B1089">
        <w:rPr>
          <w:rFonts w:ascii="Arial" w:hAnsi="Arial" w:cs="Arial"/>
          <w:color w:val="000000"/>
          <w:sz w:val="18"/>
          <w:szCs w:val="18"/>
        </w:rPr>
        <w:t xml:space="preserve">, </w:t>
      </w:r>
      <w:r w:rsidR="00974780" w:rsidRPr="007B28E2">
        <w:rPr>
          <w:b w:val="0"/>
          <w:bCs w:val="0"/>
          <w:sz w:val="20"/>
          <w:szCs w:val="20"/>
        </w:rPr>
        <w:t xml:space="preserve">именуемое в дальнейшем «Покупатель» </w:t>
      </w:r>
      <w:r w:rsidR="00D07D38" w:rsidRPr="00D07D38">
        <w:rPr>
          <w:b w:val="0"/>
          <w:sz w:val="22"/>
          <w:szCs w:val="22"/>
        </w:rPr>
        <w:t xml:space="preserve">в лице </w:t>
      </w:r>
      <w:r w:rsidR="00D07D38" w:rsidRPr="00D07D38">
        <w:rPr>
          <w:b w:val="0"/>
          <w:sz w:val="20"/>
          <w:szCs w:val="20"/>
        </w:rPr>
        <w:t>главы администрации Степанова Сергея Викторовича</w:t>
      </w:r>
      <w:r w:rsidR="00D43972">
        <w:rPr>
          <w:b w:val="0"/>
          <w:sz w:val="20"/>
          <w:szCs w:val="20"/>
        </w:rPr>
        <w:t xml:space="preserve"> </w:t>
      </w:r>
      <w:r w:rsidR="00D43972" w:rsidRPr="00D43972">
        <w:rPr>
          <w:sz w:val="20"/>
          <w:szCs w:val="20"/>
        </w:rPr>
        <w:t xml:space="preserve"> </w:t>
      </w:r>
      <w:r w:rsidR="00D43972" w:rsidRPr="00D43972">
        <w:rPr>
          <w:b w:val="0"/>
          <w:sz w:val="20"/>
          <w:szCs w:val="20"/>
        </w:rPr>
        <w:t>действующей на основании Положения об администрации</w:t>
      </w:r>
      <w:r w:rsidR="00D43972" w:rsidRPr="00D43972">
        <w:rPr>
          <w:b w:val="0"/>
          <w:sz w:val="22"/>
          <w:szCs w:val="22"/>
        </w:rPr>
        <w:t xml:space="preserve"> с одной стороны</w:t>
      </w:r>
      <w:r w:rsidR="00D43972" w:rsidRPr="00D43972">
        <w:rPr>
          <w:b w:val="0"/>
          <w:bCs w:val="0"/>
          <w:sz w:val="20"/>
          <w:szCs w:val="20"/>
        </w:rPr>
        <w:t xml:space="preserve"> </w:t>
      </w:r>
      <w:r w:rsidR="00974780" w:rsidRPr="007B28E2">
        <w:rPr>
          <w:b w:val="0"/>
          <w:bCs w:val="0"/>
          <w:sz w:val="20"/>
          <w:szCs w:val="20"/>
        </w:rPr>
        <w:t>с другой стороны,</w:t>
      </w:r>
      <w:r w:rsidR="00151CDF" w:rsidRPr="00151CDF">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r w:rsidR="00BE35A8">
        <w:rPr>
          <w:b w:val="0"/>
          <w:bCs w:val="0"/>
          <w:sz w:val="20"/>
          <w:szCs w:val="20"/>
        </w:rPr>
        <w:t xml:space="preserve"> </w:t>
      </w:r>
      <w:r w:rsidR="00151CDF" w:rsidRPr="00151CDF">
        <w:rPr>
          <w:b w:val="0"/>
          <w:bCs w:val="0"/>
          <w:sz w:val="20"/>
          <w:szCs w:val="20"/>
        </w:rPr>
        <w:t>(далее</w:t>
      </w:r>
      <w:r>
        <w:rPr>
          <w:b w:val="0"/>
          <w:bCs w:val="0"/>
          <w:sz w:val="20"/>
          <w:szCs w:val="20"/>
        </w:rPr>
        <w:t xml:space="preserve"> </w:t>
      </w:r>
      <w:r w:rsidR="00151CDF" w:rsidRPr="00151CDF">
        <w:rPr>
          <w:b w:val="0"/>
          <w:bCs w:val="0"/>
          <w:sz w:val="20"/>
          <w:szCs w:val="20"/>
        </w:rPr>
        <w:t>-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rsidR="00974780" w:rsidRPr="00AE6BC9" w:rsidRDefault="00974780" w:rsidP="00CB3A97">
      <w:pPr>
        <w:jc w:val="center"/>
        <w:rPr>
          <w:b/>
          <w:sz w:val="20"/>
          <w:szCs w:val="20"/>
        </w:rPr>
      </w:pPr>
      <w:r w:rsidRPr="00AE6BC9">
        <w:rPr>
          <w:b/>
          <w:sz w:val="20"/>
          <w:szCs w:val="20"/>
        </w:rPr>
        <w:t>1. Предмет договора.</w:t>
      </w:r>
    </w:p>
    <w:p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Товар,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080BCE" w:rsidRPr="00080BCE">
        <w:rPr>
          <w:sz w:val="20"/>
          <w:szCs w:val="20"/>
        </w:rPr>
        <w:t>187423 Ленинградская об</w:t>
      </w:r>
      <w:r w:rsidR="00B843E3">
        <w:rPr>
          <w:sz w:val="20"/>
          <w:szCs w:val="20"/>
        </w:rPr>
        <w:t>л. Волховский р-н д.</w:t>
      </w:r>
      <w:r w:rsidR="00CB72D5">
        <w:rPr>
          <w:sz w:val="20"/>
          <w:szCs w:val="20"/>
        </w:rPr>
        <w:t xml:space="preserve"> </w:t>
      </w:r>
      <w:r w:rsidR="00B843E3">
        <w:rPr>
          <w:sz w:val="20"/>
          <w:szCs w:val="20"/>
        </w:rPr>
        <w:t>Потанино, д.</w:t>
      </w:r>
      <w:r w:rsidR="00080BCE" w:rsidRPr="00080BCE">
        <w:rPr>
          <w:sz w:val="20"/>
          <w:szCs w:val="20"/>
        </w:rPr>
        <w:t>13</w:t>
      </w:r>
    </w:p>
    <w:p w:rsidR="00974780" w:rsidRPr="00AE6BC9" w:rsidRDefault="00974780" w:rsidP="00CB3A97">
      <w:pPr>
        <w:jc w:val="both"/>
        <w:rPr>
          <w:sz w:val="20"/>
          <w:szCs w:val="20"/>
        </w:rPr>
      </w:pPr>
    </w:p>
    <w:p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rsidR="00F25129" w:rsidRPr="00F25129" w:rsidRDefault="00B51884" w:rsidP="00B51884">
      <w:pPr>
        <w:jc w:val="both"/>
        <w:rPr>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sidR="00CB72D5" w:rsidRPr="00CB72D5">
        <w:rPr>
          <w:b/>
          <w:sz w:val="20"/>
          <w:szCs w:val="20"/>
        </w:rPr>
        <w:t xml:space="preserve"> </w:t>
      </w:r>
      <w:r w:rsidR="00F25129">
        <w:rPr>
          <w:b/>
          <w:sz w:val="20"/>
          <w:szCs w:val="20"/>
          <w:u w:val="single"/>
        </w:rPr>
        <w:t xml:space="preserve">                                                .</w:t>
      </w:r>
    </w:p>
    <w:p w:rsidR="00F10AEA" w:rsidRDefault="00B51884" w:rsidP="00B51884">
      <w:pPr>
        <w:jc w:val="both"/>
        <w:rPr>
          <w:b/>
          <w:sz w:val="20"/>
          <w:szCs w:val="20"/>
        </w:rPr>
      </w:pPr>
      <w:r>
        <w:rPr>
          <w:sz w:val="20"/>
          <w:szCs w:val="20"/>
        </w:rPr>
        <w:t xml:space="preserve">2.2 </w:t>
      </w:r>
      <w:r w:rsidRPr="00B51884">
        <w:rPr>
          <w:sz w:val="20"/>
          <w:szCs w:val="20"/>
        </w:rPr>
        <w:t>Источником финан</w:t>
      </w:r>
      <w:r w:rsidR="00F25129">
        <w:rPr>
          <w:sz w:val="20"/>
          <w:szCs w:val="20"/>
        </w:rPr>
        <w:t>сирования по настоящему Договору</w:t>
      </w:r>
    </w:p>
    <w:p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r w:rsidR="00B51884" w:rsidRPr="00B51884">
        <w:rPr>
          <w:sz w:val="20"/>
          <w:szCs w:val="20"/>
        </w:rPr>
        <w:t>с даты подписания Заказчиком товарной накладной (УПД)</w:t>
      </w:r>
      <w:r w:rsidRPr="00AE6BC9">
        <w:rPr>
          <w:sz w:val="20"/>
          <w:szCs w:val="20"/>
        </w:rPr>
        <w:t>.</w:t>
      </w:r>
    </w:p>
    <w:p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Pr>
          <w:sz w:val="20"/>
          <w:szCs w:val="20"/>
        </w:rPr>
        <w:t>места назначения, а также НДС-</w:t>
      </w:r>
      <w:r w:rsidR="00974780" w:rsidRPr="00AE6BC9">
        <w:rPr>
          <w:sz w:val="20"/>
          <w:szCs w:val="20"/>
        </w:rPr>
        <w:t xml:space="preserve"> </w:t>
      </w:r>
      <w:r w:rsidR="00CB72D5">
        <w:rPr>
          <w:b/>
          <w:sz w:val="20"/>
          <w:szCs w:val="20"/>
        </w:rPr>
        <w:t>_______________</w:t>
      </w:r>
    </w:p>
    <w:p w:rsidR="00974780" w:rsidRPr="00AE6BC9" w:rsidRDefault="00974780" w:rsidP="002C7217">
      <w:pPr>
        <w:jc w:val="both"/>
        <w:rPr>
          <w:sz w:val="20"/>
          <w:szCs w:val="20"/>
        </w:rPr>
      </w:pPr>
    </w:p>
    <w:p w:rsidR="00974780" w:rsidRPr="00AE6BC9" w:rsidRDefault="00974780" w:rsidP="002C7217">
      <w:pPr>
        <w:jc w:val="center"/>
        <w:rPr>
          <w:b/>
          <w:sz w:val="20"/>
          <w:szCs w:val="20"/>
        </w:rPr>
      </w:pPr>
      <w:r w:rsidRPr="00AE6BC9">
        <w:rPr>
          <w:b/>
          <w:sz w:val="20"/>
          <w:szCs w:val="20"/>
        </w:rPr>
        <w:t>3. Порядок исполнения договора.</w:t>
      </w:r>
    </w:p>
    <w:p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B66158" w:rsidRPr="00AE6BC9">
        <w:rPr>
          <w:b/>
          <w:i/>
          <w:sz w:val="20"/>
          <w:szCs w:val="20"/>
        </w:rPr>
        <w:t>в срок: 20 рабочих дней</w:t>
      </w:r>
      <w:r w:rsidR="00D825B7">
        <w:rPr>
          <w:b/>
          <w:i/>
          <w:sz w:val="20"/>
          <w:szCs w:val="20"/>
        </w:rPr>
        <w:t xml:space="preserve"> с </w:t>
      </w:r>
      <w:r w:rsidR="00151CDF">
        <w:rPr>
          <w:b/>
          <w:i/>
          <w:sz w:val="20"/>
          <w:szCs w:val="20"/>
        </w:rPr>
        <w:t>даты поступления</w:t>
      </w:r>
      <w:r w:rsidR="00D825B7">
        <w:rPr>
          <w:b/>
          <w:i/>
          <w:sz w:val="20"/>
          <w:szCs w:val="20"/>
        </w:rPr>
        <w:t xml:space="preserve"> заявки</w:t>
      </w:r>
      <w:r w:rsidR="00B66158" w:rsidRPr="00AE6BC9">
        <w:rPr>
          <w:b/>
          <w:i/>
          <w:sz w:val="20"/>
          <w:szCs w:val="20"/>
        </w:rPr>
        <w:t>.</w:t>
      </w:r>
    </w:p>
    <w:p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9A345E" w:rsidRPr="00AE6BC9">
        <w:rPr>
          <w:sz w:val="20"/>
          <w:szCs w:val="20"/>
        </w:rPr>
        <w:t xml:space="preserve">Ленинградской области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rsidR="00974780" w:rsidRPr="00AE6BC9" w:rsidRDefault="00974780" w:rsidP="006970D7">
      <w:pPr>
        <w:rPr>
          <w:b/>
          <w:sz w:val="20"/>
          <w:szCs w:val="20"/>
        </w:rPr>
      </w:pPr>
    </w:p>
    <w:p w:rsidR="00974780" w:rsidRPr="00AE6BC9" w:rsidRDefault="00974780" w:rsidP="00151CDF">
      <w:pPr>
        <w:jc w:val="center"/>
        <w:rPr>
          <w:b/>
          <w:sz w:val="20"/>
          <w:szCs w:val="20"/>
        </w:rPr>
      </w:pPr>
      <w:r w:rsidRPr="00AE6BC9">
        <w:rPr>
          <w:b/>
          <w:sz w:val="20"/>
          <w:szCs w:val="20"/>
        </w:rPr>
        <w:t>4. Ответственность сторон.</w:t>
      </w:r>
    </w:p>
    <w:p w:rsidR="00974780" w:rsidRPr="00AE6BC9" w:rsidRDefault="00974780" w:rsidP="002C7217">
      <w:pPr>
        <w:jc w:val="both"/>
        <w:rPr>
          <w:sz w:val="20"/>
          <w:szCs w:val="20"/>
        </w:rPr>
      </w:pPr>
      <w:r w:rsidRPr="00AE6BC9">
        <w:rPr>
          <w:sz w:val="20"/>
          <w:szCs w:val="20"/>
        </w:rPr>
        <w:lastRenderedPageBreak/>
        <w:t>4.1.В случае несвоевременной поставки, Поставщик уплачивает штраф в размере 0,1% за каждый день просрочки.</w:t>
      </w:r>
    </w:p>
    <w:p w:rsidR="00974780" w:rsidRPr="00AE6BC9" w:rsidRDefault="00974780" w:rsidP="002C7217">
      <w:pPr>
        <w:jc w:val="both"/>
        <w:rPr>
          <w:sz w:val="20"/>
          <w:szCs w:val="20"/>
        </w:rPr>
      </w:pPr>
      <w:r w:rsidRPr="00AE6BC9">
        <w:rPr>
          <w:sz w:val="20"/>
          <w:szCs w:val="20"/>
        </w:rPr>
        <w:t>4.2. Выплата неустойки не освобождает Стороны от реального исполнения обязательств по договору.</w:t>
      </w:r>
    </w:p>
    <w:p w:rsidR="00974780" w:rsidRPr="00AE6BC9" w:rsidRDefault="00974780" w:rsidP="002C7217">
      <w:pPr>
        <w:jc w:val="both"/>
        <w:rPr>
          <w:sz w:val="20"/>
          <w:szCs w:val="20"/>
        </w:rPr>
      </w:pPr>
      <w:r w:rsidRPr="00AE6BC9">
        <w:rPr>
          <w:sz w:val="20"/>
          <w:szCs w:val="20"/>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rsidR="00C0045A" w:rsidRPr="00AE6BC9" w:rsidRDefault="00C0045A" w:rsidP="002C7217">
      <w:pPr>
        <w:jc w:val="both"/>
        <w:rPr>
          <w:sz w:val="20"/>
          <w:szCs w:val="20"/>
        </w:rPr>
      </w:pPr>
    </w:p>
    <w:p w:rsidR="00974780" w:rsidRPr="00AE6BC9" w:rsidRDefault="00974780" w:rsidP="00477128">
      <w:pPr>
        <w:jc w:val="center"/>
        <w:rPr>
          <w:b/>
          <w:sz w:val="20"/>
          <w:szCs w:val="20"/>
        </w:rPr>
      </w:pPr>
      <w:r w:rsidRPr="00AE6BC9">
        <w:rPr>
          <w:b/>
          <w:sz w:val="20"/>
          <w:szCs w:val="20"/>
        </w:rPr>
        <w:t>5. Разрешение споров.</w:t>
      </w:r>
    </w:p>
    <w:p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rsidR="00344CAC" w:rsidRDefault="00344CAC" w:rsidP="00FC55A8">
      <w:pPr>
        <w:jc w:val="both"/>
        <w:rPr>
          <w:sz w:val="20"/>
          <w:szCs w:val="20"/>
        </w:rPr>
      </w:pPr>
    </w:p>
    <w:p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045A" w:rsidRPr="00AE6BC9" w:rsidRDefault="00C0045A" w:rsidP="00FC55A8">
      <w:pPr>
        <w:jc w:val="both"/>
        <w:rPr>
          <w:sz w:val="20"/>
          <w:szCs w:val="20"/>
        </w:rPr>
      </w:pPr>
    </w:p>
    <w:p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0604B0">
        <w:rPr>
          <w:b/>
          <w:sz w:val="20"/>
          <w:szCs w:val="20"/>
        </w:rPr>
        <w:t>2026</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rsidR="00151CDF" w:rsidRDefault="00151CDF" w:rsidP="002C7217">
      <w:pPr>
        <w:jc w:val="both"/>
        <w:rPr>
          <w:sz w:val="20"/>
          <w:szCs w:val="20"/>
        </w:rPr>
      </w:pPr>
    </w:p>
    <w:p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rsidR="00974780" w:rsidRPr="00AE6BC9" w:rsidRDefault="00151CDF" w:rsidP="00032260">
      <w:pPr>
        <w:jc w:val="both"/>
        <w:rPr>
          <w:sz w:val="20"/>
          <w:szCs w:val="20"/>
        </w:rPr>
      </w:pPr>
      <w:r>
        <w:rPr>
          <w:sz w:val="20"/>
          <w:szCs w:val="20"/>
        </w:rPr>
        <w:t>8</w:t>
      </w:r>
      <w:r w:rsidR="00974780" w:rsidRPr="00AE6BC9">
        <w:rPr>
          <w:sz w:val="20"/>
          <w:szCs w:val="20"/>
        </w:rPr>
        <w:t xml:space="preserve">.3.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w:t>
      </w:r>
      <w:r w:rsidR="00974780" w:rsidRPr="00AE6BC9">
        <w:rPr>
          <w:sz w:val="20"/>
          <w:szCs w:val="20"/>
        </w:rPr>
        <w:lastRenderedPageBreak/>
        <w:t>приложения и дополнения, должным образом подписанные являются неотъемлемой частью настоящего Договора.</w:t>
      </w:r>
    </w:p>
    <w:p w:rsidR="00974780" w:rsidRDefault="00151CDF" w:rsidP="00683EBB">
      <w:pPr>
        <w:jc w:val="both"/>
        <w:rPr>
          <w:sz w:val="20"/>
          <w:szCs w:val="20"/>
        </w:rPr>
      </w:pPr>
      <w:r>
        <w:rPr>
          <w:sz w:val="20"/>
          <w:szCs w:val="20"/>
        </w:rPr>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rsidR="00E7653A" w:rsidRDefault="00151CDF" w:rsidP="00683EBB">
      <w:pPr>
        <w:jc w:val="both"/>
        <w:rPr>
          <w:sz w:val="20"/>
          <w:szCs w:val="20"/>
        </w:rPr>
      </w:pPr>
      <w:r>
        <w:rPr>
          <w:sz w:val="20"/>
          <w:szCs w:val="20"/>
        </w:rPr>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rsidR="00151CDF" w:rsidRDefault="00151CDF" w:rsidP="00683EBB">
      <w:pPr>
        <w:jc w:val="both"/>
        <w:rPr>
          <w:sz w:val="20"/>
          <w:szCs w:val="20"/>
        </w:rPr>
      </w:pPr>
    </w:p>
    <w:p w:rsidR="00151CDF" w:rsidRDefault="00151CDF" w:rsidP="00683EBB">
      <w:pPr>
        <w:jc w:val="both"/>
        <w:rPr>
          <w:sz w:val="20"/>
          <w:szCs w:val="20"/>
        </w:rPr>
      </w:pPr>
      <w:r>
        <w:rPr>
          <w:sz w:val="20"/>
          <w:szCs w:val="20"/>
        </w:rPr>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rsidR="00974780" w:rsidRPr="00AE6BC9" w:rsidRDefault="00974780" w:rsidP="00FC55A8">
      <w:pPr>
        <w:rPr>
          <w:b/>
          <w:sz w:val="20"/>
          <w:szCs w:val="20"/>
        </w:rPr>
      </w:pPr>
    </w:p>
    <w:p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firstRow="1" w:lastRow="1" w:firstColumn="1" w:lastColumn="1" w:noHBand="0" w:noVBand="0"/>
      </w:tblPr>
      <w:tblGrid>
        <w:gridCol w:w="4785"/>
        <w:gridCol w:w="5043"/>
      </w:tblGrid>
      <w:tr w:rsidR="00974780" w:rsidRPr="00AE6BC9" w:rsidTr="00F80050">
        <w:tc>
          <w:tcPr>
            <w:tcW w:w="4785" w:type="dxa"/>
          </w:tcPr>
          <w:p w:rsidR="00974780" w:rsidRPr="00AE6BC9" w:rsidRDefault="00974780" w:rsidP="00E911A4">
            <w:pPr>
              <w:jc w:val="center"/>
              <w:rPr>
                <w:b/>
                <w:sz w:val="20"/>
                <w:szCs w:val="20"/>
              </w:rPr>
            </w:pPr>
            <w:r w:rsidRPr="00AE6BC9">
              <w:rPr>
                <w:b/>
                <w:sz w:val="20"/>
                <w:szCs w:val="20"/>
              </w:rPr>
              <w:t>Поставщик</w:t>
            </w:r>
          </w:p>
        </w:tc>
        <w:tc>
          <w:tcPr>
            <w:tcW w:w="5043" w:type="dxa"/>
          </w:tcPr>
          <w:p w:rsidR="00974780" w:rsidRDefault="00974780" w:rsidP="00E911A4">
            <w:pPr>
              <w:jc w:val="center"/>
              <w:rPr>
                <w:b/>
                <w:sz w:val="20"/>
                <w:szCs w:val="20"/>
              </w:rPr>
            </w:pPr>
            <w:r w:rsidRPr="00AE6BC9">
              <w:rPr>
                <w:b/>
                <w:sz w:val="20"/>
                <w:szCs w:val="20"/>
              </w:rPr>
              <w:t xml:space="preserve">Покупатель </w:t>
            </w:r>
          </w:p>
          <w:p w:rsidR="00FC6CCD" w:rsidRPr="00AE6BC9" w:rsidRDefault="00344CAC" w:rsidP="00E911A4">
            <w:pPr>
              <w:jc w:val="center"/>
              <w:rPr>
                <w:b/>
                <w:sz w:val="20"/>
                <w:szCs w:val="20"/>
              </w:rPr>
            </w:pPr>
            <w:r>
              <w:rPr>
                <w:rFonts w:ascii="Arial" w:hAnsi="Arial" w:cs="Arial"/>
                <w:b/>
                <w:bCs/>
                <w:color w:val="000000"/>
                <w:sz w:val="18"/>
                <w:szCs w:val="18"/>
              </w:rPr>
              <w:t>_______________</w:t>
            </w:r>
          </w:p>
        </w:tc>
      </w:tr>
      <w:tr w:rsidR="00974780" w:rsidRPr="00AE6BC9" w:rsidTr="00F80050">
        <w:tc>
          <w:tcPr>
            <w:tcW w:w="4785" w:type="dxa"/>
          </w:tcPr>
          <w:p w:rsidR="008354FA" w:rsidRPr="00AE6BC9" w:rsidRDefault="007E1D91" w:rsidP="007E1D91">
            <w:pPr>
              <w:rPr>
                <w:sz w:val="20"/>
                <w:szCs w:val="20"/>
              </w:rPr>
            </w:pPr>
            <w:r w:rsidRPr="007E1D91">
              <w:rPr>
                <w:b/>
                <w:sz w:val="20"/>
                <w:szCs w:val="20"/>
              </w:rPr>
              <w:t xml:space="preserve"> </w:t>
            </w:r>
          </w:p>
        </w:tc>
        <w:tc>
          <w:tcPr>
            <w:tcW w:w="5043" w:type="dxa"/>
          </w:tcPr>
          <w:p w:rsidR="00B843E3" w:rsidRPr="00B843E3" w:rsidRDefault="00B843E3" w:rsidP="00B843E3">
            <w:pPr>
              <w:pStyle w:val="HTML"/>
              <w:jc w:val="both"/>
              <w:rPr>
                <w:rFonts w:ascii="Times New Roman" w:hAnsi="Times New Roman" w:cs="Times New Roman"/>
                <w:b/>
              </w:rPr>
            </w:pPr>
            <w:r w:rsidRPr="00B843E3">
              <w:rPr>
                <w:rFonts w:ascii="Times New Roman" w:hAnsi="Times New Roman" w:cs="Times New Roman"/>
                <w:b/>
              </w:rPr>
              <w:t>Админист</w:t>
            </w:r>
            <w:r w:rsidR="004C00FA">
              <w:rPr>
                <w:rFonts w:ascii="Times New Roman" w:hAnsi="Times New Roman" w:cs="Times New Roman"/>
                <w:b/>
              </w:rPr>
              <w:t>рация Потанинского сельского поселения</w:t>
            </w:r>
            <w:r w:rsidRPr="00B843E3">
              <w:rPr>
                <w:rFonts w:ascii="Times New Roman" w:hAnsi="Times New Roman" w:cs="Times New Roman"/>
                <w:b/>
              </w:rPr>
              <w:t xml:space="preserve"> Волховского муниципального района Ленинградской области</w:t>
            </w:r>
          </w:p>
          <w:p w:rsidR="00B843E3" w:rsidRPr="002A6AF5" w:rsidRDefault="00B843E3" w:rsidP="00B843E3">
            <w:pPr>
              <w:jc w:val="both"/>
              <w:rPr>
                <w:sz w:val="20"/>
                <w:szCs w:val="20"/>
              </w:rPr>
            </w:pPr>
            <w:r w:rsidRPr="002A6AF5">
              <w:rPr>
                <w:sz w:val="20"/>
                <w:szCs w:val="20"/>
              </w:rPr>
              <w:t>ИНН 4718002481  КПП 470201001</w:t>
            </w:r>
          </w:p>
          <w:p w:rsidR="00B843E3" w:rsidRPr="002A6AF5" w:rsidRDefault="00B843E3" w:rsidP="00B843E3">
            <w:pPr>
              <w:pStyle w:val="a9"/>
              <w:rPr>
                <w:sz w:val="20"/>
              </w:rPr>
            </w:pPr>
            <w:r w:rsidRPr="002A6AF5">
              <w:rPr>
                <w:sz w:val="20"/>
              </w:rPr>
              <w:t xml:space="preserve"> Юридический адрес: 187423, д.</w:t>
            </w:r>
            <w:r w:rsidR="004C00FA">
              <w:rPr>
                <w:sz w:val="20"/>
              </w:rPr>
              <w:t xml:space="preserve"> </w:t>
            </w:r>
            <w:r w:rsidRPr="002A6AF5">
              <w:rPr>
                <w:sz w:val="20"/>
              </w:rPr>
              <w:t>Потанино, дом 13, Волховский район, Ленинградская область</w:t>
            </w:r>
          </w:p>
          <w:p w:rsidR="00B843E3" w:rsidRPr="002A6AF5" w:rsidRDefault="00B843E3" w:rsidP="00B843E3">
            <w:pPr>
              <w:pStyle w:val="HTML"/>
              <w:rPr>
                <w:rFonts w:ascii="Times New Roman" w:hAnsi="Times New Roman" w:cs="Times New Roman"/>
                <w:b/>
                <w:i/>
              </w:rPr>
            </w:pPr>
            <w:r w:rsidRPr="002A6AF5">
              <w:rPr>
                <w:rFonts w:ascii="Times New Roman" w:hAnsi="Times New Roman" w:cs="Times New Roman"/>
                <w:b/>
                <w:i/>
              </w:rPr>
              <w:t>Фактический адрес: тот же</w:t>
            </w:r>
          </w:p>
          <w:p w:rsidR="00B843E3" w:rsidRPr="002A6AF5" w:rsidRDefault="00B843E3" w:rsidP="00B843E3">
            <w:pPr>
              <w:rPr>
                <w:sz w:val="20"/>
                <w:szCs w:val="20"/>
              </w:rPr>
            </w:pPr>
            <w:r w:rsidRPr="002A6AF5">
              <w:rPr>
                <w:sz w:val="20"/>
                <w:szCs w:val="20"/>
              </w:rPr>
              <w:t xml:space="preserve">Банк плательщика  </w:t>
            </w:r>
            <w:r w:rsidRPr="007C0E9D">
              <w:rPr>
                <w:sz w:val="20"/>
                <w:szCs w:val="20"/>
              </w:rPr>
              <w:t xml:space="preserve">Северо-Западное ГУ Банка России //УФК по Ленинградской области г. Санкт-Петербург </w:t>
            </w:r>
            <w:r w:rsidRPr="002A6AF5">
              <w:rPr>
                <w:sz w:val="20"/>
                <w:szCs w:val="20"/>
              </w:rPr>
              <w:t xml:space="preserve">Казначейский счет № 03231643416094504500  </w:t>
            </w:r>
          </w:p>
          <w:p w:rsidR="00B843E3" w:rsidRPr="002A6AF5" w:rsidRDefault="00B843E3" w:rsidP="00B843E3">
            <w:pPr>
              <w:rPr>
                <w:sz w:val="20"/>
                <w:szCs w:val="20"/>
              </w:rPr>
            </w:pPr>
            <w:r w:rsidRPr="002A6AF5">
              <w:rPr>
                <w:sz w:val="20"/>
                <w:szCs w:val="20"/>
              </w:rPr>
              <w:t xml:space="preserve">Кор. </w:t>
            </w:r>
            <w:r>
              <w:rPr>
                <w:sz w:val="20"/>
                <w:szCs w:val="20"/>
              </w:rPr>
              <w:t>с</w:t>
            </w:r>
            <w:r w:rsidRPr="002A6AF5">
              <w:rPr>
                <w:sz w:val="20"/>
                <w:szCs w:val="20"/>
              </w:rPr>
              <w:t>чет</w:t>
            </w:r>
            <w:r>
              <w:rPr>
                <w:sz w:val="20"/>
                <w:szCs w:val="20"/>
              </w:rPr>
              <w:t xml:space="preserve"> (ЕКС)</w:t>
            </w:r>
            <w:r w:rsidRPr="002A6AF5">
              <w:rPr>
                <w:sz w:val="20"/>
                <w:szCs w:val="20"/>
              </w:rPr>
              <w:t xml:space="preserve"> № </w:t>
            </w:r>
            <w:r w:rsidRPr="007C0E9D">
              <w:rPr>
                <w:sz w:val="20"/>
                <w:szCs w:val="20"/>
              </w:rPr>
              <w:t>40102810745370000098</w:t>
            </w:r>
          </w:p>
          <w:p w:rsidR="00B843E3" w:rsidRPr="002A6AF5" w:rsidRDefault="00B843E3" w:rsidP="00B843E3">
            <w:pPr>
              <w:rPr>
                <w:sz w:val="20"/>
                <w:szCs w:val="20"/>
              </w:rPr>
            </w:pPr>
            <w:r w:rsidRPr="002A6AF5">
              <w:rPr>
                <w:sz w:val="20"/>
                <w:szCs w:val="20"/>
              </w:rPr>
              <w:t xml:space="preserve">БИК </w:t>
            </w:r>
            <w:r w:rsidRPr="007C0E9D">
              <w:rPr>
                <w:sz w:val="20"/>
                <w:szCs w:val="20"/>
              </w:rPr>
              <w:t>044030098</w:t>
            </w:r>
          </w:p>
          <w:p w:rsidR="00151CDF" w:rsidRDefault="00151CDF"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B843E3" w:rsidRDefault="00B843E3" w:rsidP="00FC6CCD">
            <w:pPr>
              <w:autoSpaceDE w:val="0"/>
              <w:autoSpaceDN w:val="0"/>
              <w:adjustRightInd w:val="0"/>
              <w:rPr>
                <w:rFonts w:ascii="Arial" w:hAnsi="Arial" w:cs="Arial"/>
                <w:color w:val="000000"/>
                <w:sz w:val="18"/>
                <w:szCs w:val="18"/>
              </w:rPr>
            </w:pPr>
          </w:p>
          <w:p w:rsidR="00151CDF" w:rsidRDefault="00151CDF" w:rsidP="00FC6CCD">
            <w:pPr>
              <w:autoSpaceDE w:val="0"/>
              <w:autoSpaceDN w:val="0"/>
              <w:adjustRightInd w:val="0"/>
              <w:rPr>
                <w:rFonts w:ascii="Arial" w:hAnsi="Arial" w:cs="Arial"/>
                <w:color w:val="000000"/>
                <w:sz w:val="18"/>
                <w:szCs w:val="18"/>
              </w:rPr>
            </w:pPr>
          </w:p>
          <w:p w:rsidR="00B843E3" w:rsidRPr="00B843E3" w:rsidRDefault="004C00FA" w:rsidP="00B843E3">
            <w:pPr>
              <w:pStyle w:val="a9"/>
              <w:rPr>
                <w:b/>
                <w:sz w:val="22"/>
                <w:szCs w:val="22"/>
              </w:rPr>
            </w:pPr>
            <w:r>
              <w:rPr>
                <w:b/>
                <w:sz w:val="22"/>
                <w:szCs w:val="22"/>
              </w:rPr>
              <w:t xml:space="preserve"> Глава</w:t>
            </w:r>
            <w:r w:rsidR="00E7653A">
              <w:rPr>
                <w:b/>
                <w:sz w:val="22"/>
                <w:szCs w:val="22"/>
              </w:rPr>
              <w:t xml:space="preserve"> </w:t>
            </w:r>
            <w:r w:rsidR="00B843E3" w:rsidRPr="00B843E3">
              <w:rPr>
                <w:b/>
                <w:sz w:val="22"/>
                <w:szCs w:val="22"/>
              </w:rPr>
              <w:t xml:space="preserve">администрации </w:t>
            </w:r>
          </w:p>
          <w:p w:rsidR="00151CDF" w:rsidRPr="00151CDF" w:rsidRDefault="00151CDF" w:rsidP="00151CDF">
            <w:pPr>
              <w:autoSpaceDE w:val="0"/>
              <w:autoSpaceDN w:val="0"/>
              <w:adjustRightInd w:val="0"/>
              <w:rPr>
                <w:b/>
                <w:color w:val="000000"/>
                <w:sz w:val="18"/>
                <w:szCs w:val="18"/>
              </w:rPr>
            </w:pPr>
          </w:p>
          <w:p w:rsidR="00151CDF" w:rsidRPr="002D574E" w:rsidRDefault="004C00FA" w:rsidP="000647A9">
            <w:pPr>
              <w:autoSpaceDE w:val="0"/>
              <w:autoSpaceDN w:val="0"/>
              <w:adjustRightInd w:val="0"/>
              <w:rPr>
                <w:b/>
                <w:sz w:val="22"/>
                <w:szCs w:val="22"/>
              </w:rPr>
            </w:pPr>
            <w:r>
              <w:rPr>
                <w:b/>
                <w:sz w:val="22"/>
                <w:szCs w:val="22"/>
              </w:rPr>
              <w:t>___________С.В. Степанов</w:t>
            </w:r>
          </w:p>
          <w:p w:rsidR="00B843E3" w:rsidRPr="00B843E3" w:rsidRDefault="00B843E3" w:rsidP="000647A9">
            <w:pPr>
              <w:autoSpaceDE w:val="0"/>
              <w:autoSpaceDN w:val="0"/>
              <w:adjustRightInd w:val="0"/>
              <w:rPr>
                <w:rFonts w:ascii="Arial" w:hAnsi="Arial" w:cs="Arial"/>
                <w:b/>
                <w:color w:val="000000"/>
                <w:sz w:val="18"/>
                <w:szCs w:val="18"/>
              </w:rPr>
            </w:pPr>
            <w:r w:rsidRPr="00B843E3">
              <w:rPr>
                <w:b/>
                <w:sz w:val="22"/>
                <w:szCs w:val="22"/>
              </w:rPr>
              <w:t>М.П.</w:t>
            </w:r>
          </w:p>
        </w:tc>
      </w:tr>
    </w:tbl>
    <w:p w:rsidR="00974780" w:rsidRPr="00AE6BC9" w:rsidRDefault="00974780" w:rsidP="001A4267">
      <w:pPr>
        <w:rPr>
          <w:b/>
          <w:sz w:val="20"/>
          <w:szCs w:val="20"/>
        </w:rPr>
      </w:pPr>
    </w:p>
    <w:p w:rsidR="00B25BB8" w:rsidRPr="00032260" w:rsidRDefault="00B25BB8">
      <w:pPr>
        <w:rPr>
          <w:color w:val="000000"/>
          <w:sz w:val="20"/>
          <w:szCs w:val="20"/>
        </w:rPr>
      </w:pPr>
      <w:r w:rsidRPr="00032260">
        <w:rPr>
          <w:color w:val="000000"/>
          <w:sz w:val="20"/>
          <w:szCs w:val="20"/>
        </w:rPr>
        <w:br w:type="page"/>
      </w:r>
    </w:p>
    <w:p w:rsidR="00B25BB8" w:rsidRPr="00032260" w:rsidRDefault="00B25BB8" w:rsidP="00B25BB8">
      <w:pPr>
        <w:jc w:val="right"/>
        <w:rPr>
          <w:color w:val="000000"/>
          <w:sz w:val="20"/>
          <w:szCs w:val="20"/>
        </w:rPr>
      </w:pPr>
      <w:r w:rsidRPr="00032260">
        <w:rPr>
          <w:color w:val="000000"/>
          <w:sz w:val="20"/>
          <w:szCs w:val="20"/>
        </w:rPr>
        <w:lastRenderedPageBreak/>
        <w:t>Приложение №1</w:t>
      </w:r>
    </w:p>
    <w:p w:rsidR="00B25BB8" w:rsidRPr="00032260" w:rsidRDefault="00B25BB8" w:rsidP="00B25BB8">
      <w:pPr>
        <w:jc w:val="right"/>
        <w:rPr>
          <w:color w:val="000000"/>
          <w:sz w:val="20"/>
          <w:szCs w:val="20"/>
        </w:rPr>
      </w:pPr>
      <w:r w:rsidRPr="00032260">
        <w:rPr>
          <w:color w:val="000000"/>
          <w:sz w:val="20"/>
          <w:szCs w:val="20"/>
        </w:rPr>
        <w:t xml:space="preserve"> к </w:t>
      </w:r>
      <w:r w:rsidR="002371BD" w:rsidRPr="00032260">
        <w:rPr>
          <w:color w:val="000000"/>
          <w:sz w:val="20"/>
          <w:szCs w:val="20"/>
        </w:rPr>
        <w:t>договору</w:t>
      </w:r>
      <w:r w:rsidRPr="00032260">
        <w:rPr>
          <w:color w:val="000000"/>
          <w:sz w:val="20"/>
          <w:szCs w:val="20"/>
        </w:rPr>
        <w:t xml:space="preserve"> № </w:t>
      </w:r>
      <w:r w:rsidR="00CB72D5">
        <w:t>_____</w:t>
      </w:r>
    </w:p>
    <w:p w:rsidR="00B25BB8" w:rsidRPr="00032260" w:rsidRDefault="00B25BB8" w:rsidP="00B25BB8">
      <w:pPr>
        <w:jc w:val="right"/>
        <w:rPr>
          <w:b/>
          <w:color w:val="000000"/>
          <w:sz w:val="20"/>
          <w:szCs w:val="20"/>
        </w:rPr>
      </w:pPr>
      <w:r w:rsidRPr="00032260">
        <w:rPr>
          <w:color w:val="000000"/>
          <w:sz w:val="20"/>
          <w:szCs w:val="20"/>
        </w:rPr>
        <w:t xml:space="preserve">от </w:t>
      </w:r>
      <w:r w:rsidR="00CB72D5">
        <w:rPr>
          <w:color w:val="000000"/>
          <w:sz w:val="20"/>
          <w:szCs w:val="20"/>
        </w:rPr>
        <w:t>_______</w:t>
      </w:r>
      <w:r w:rsidR="000604B0">
        <w:rPr>
          <w:color w:val="000000"/>
          <w:sz w:val="20"/>
          <w:szCs w:val="20"/>
        </w:rPr>
        <w:t xml:space="preserve"> 2026</w:t>
      </w:r>
      <w:r w:rsidR="00610882">
        <w:rPr>
          <w:color w:val="000000"/>
          <w:sz w:val="20"/>
          <w:szCs w:val="20"/>
        </w:rPr>
        <w:t xml:space="preserve"> года</w:t>
      </w:r>
    </w:p>
    <w:p w:rsidR="00B25BB8" w:rsidRPr="00032260" w:rsidRDefault="00B25BB8" w:rsidP="00B25BB8">
      <w:pPr>
        <w:jc w:val="right"/>
        <w:rPr>
          <w:b/>
          <w:color w:val="000000"/>
          <w:sz w:val="20"/>
          <w:szCs w:val="20"/>
        </w:rPr>
      </w:pPr>
    </w:p>
    <w:p w:rsidR="00B25BB8" w:rsidRPr="00032260" w:rsidRDefault="00B25BB8" w:rsidP="003D0411">
      <w:pPr>
        <w:rPr>
          <w:b/>
          <w:color w:val="000000"/>
          <w:sz w:val="20"/>
          <w:szCs w:val="20"/>
        </w:rPr>
      </w:pPr>
    </w:p>
    <w:p w:rsidR="00274E32" w:rsidRPr="00032260" w:rsidRDefault="00274E32" w:rsidP="00274E32">
      <w:pPr>
        <w:jc w:val="center"/>
        <w:rPr>
          <w:b/>
          <w:color w:val="000000"/>
          <w:sz w:val="20"/>
          <w:szCs w:val="20"/>
        </w:rPr>
      </w:pPr>
      <w:r w:rsidRPr="00032260">
        <w:rPr>
          <w:b/>
          <w:color w:val="000000"/>
          <w:sz w:val="20"/>
          <w:szCs w:val="20"/>
        </w:rPr>
        <w:t>Спецификация</w:t>
      </w:r>
    </w:p>
    <w:p w:rsidR="00274E32" w:rsidRPr="00032260" w:rsidRDefault="00274E32" w:rsidP="00274E32">
      <w:pPr>
        <w:jc w:val="right"/>
        <w:rPr>
          <w:color w:val="000000"/>
          <w:sz w:val="20"/>
          <w:szCs w:val="20"/>
        </w:rPr>
      </w:pPr>
    </w:p>
    <w:tbl>
      <w:tblPr>
        <w:tblW w:w="10187" w:type="dxa"/>
        <w:tblInd w:w="15" w:type="dxa"/>
        <w:tblLayout w:type="fixed"/>
        <w:tblCellMar>
          <w:left w:w="15" w:type="dxa"/>
          <w:right w:w="15" w:type="dxa"/>
        </w:tblCellMar>
        <w:tblLook w:val="0000" w:firstRow="0" w:lastRow="0" w:firstColumn="0" w:lastColumn="0" w:noHBand="0" w:noVBand="0"/>
      </w:tblPr>
      <w:tblGrid>
        <w:gridCol w:w="851"/>
        <w:gridCol w:w="5802"/>
        <w:gridCol w:w="972"/>
        <w:gridCol w:w="739"/>
        <w:gridCol w:w="850"/>
        <w:gridCol w:w="973"/>
      </w:tblGrid>
      <w:tr w:rsidR="00F57D52" w:rsidTr="001D212B">
        <w:trPr>
          <w:trHeight w:hRule="exact" w:val="366"/>
        </w:trPr>
        <w:tc>
          <w:tcPr>
            <w:tcW w:w="851" w:type="dxa"/>
            <w:tcBorders>
              <w:top w:val="single" w:sz="8" w:space="0" w:color="000000"/>
              <w:left w:val="single" w:sz="8" w:space="0" w:color="000000"/>
              <w:bottom w:val="single" w:sz="8" w:space="0" w:color="000000"/>
              <w:right w:val="nil"/>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Артикул</w:t>
            </w:r>
          </w:p>
        </w:tc>
        <w:tc>
          <w:tcPr>
            <w:tcW w:w="5802" w:type="dxa"/>
            <w:tcBorders>
              <w:top w:val="single" w:sz="8" w:space="0" w:color="000000"/>
              <w:left w:val="single" w:sz="8" w:space="0" w:color="000000"/>
              <w:bottom w:val="single" w:sz="8" w:space="0" w:color="000000"/>
              <w:right w:val="nil"/>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Наименование товара</w:t>
            </w:r>
          </w:p>
        </w:tc>
        <w:tc>
          <w:tcPr>
            <w:tcW w:w="972" w:type="dxa"/>
            <w:tcBorders>
              <w:top w:val="single" w:sz="8" w:space="0" w:color="000000"/>
              <w:left w:val="single" w:sz="8" w:space="0" w:color="000000"/>
              <w:bottom w:val="single" w:sz="8" w:space="0" w:color="000000"/>
              <w:right w:val="nil"/>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Ед.</w:t>
            </w:r>
            <w:r>
              <w:rPr>
                <w:rFonts w:ascii="Arial" w:hAnsi="Arial" w:cs="Arial"/>
                <w:b/>
                <w:bCs/>
                <w:i/>
                <w:iCs/>
                <w:color w:val="000000"/>
                <w:sz w:val="14"/>
                <w:szCs w:val="14"/>
              </w:rPr>
              <w:br/>
              <w:t>изм.</w:t>
            </w:r>
          </w:p>
        </w:tc>
        <w:tc>
          <w:tcPr>
            <w:tcW w:w="739" w:type="dxa"/>
            <w:tcBorders>
              <w:top w:val="single" w:sz="8" w:space="0" w:color="000000"/>
              <w:left w:val="single" w:sz="8" w:space="0" w:color="000000"/>
              <w:bottom w:val="single" w:sz="8" w:space="0" w:color="000000"/>
              <w:right w:val="nil"/>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Количество</w:t>
            </w:r>
          </w:p>
        </w:tc>
        <w:tc>
          <w:tcPr>
            <w:tcW w:w="850" w:type="dxa"/>
            <w:tcBorders>
              <w:top w:val="single" w:sz="8" w:space="0" w:color="000000"/>
              <w:left w:val="single" w:sz="8" w:space="0" w:color="000000"/>
              <w:bottom w:val="single" w:sz="8" w:space="0" w:color="000000"/>
              <w:right w:val="nil"/>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Цена с НДС</w:t>
            </w:r>
            <w:r>
              <w:rPr>
                <w:rFonts w:ascii="Arial" w:hAnsi="Arial" w:cs="Arial"/>
                <w:b/>
                <w:bCs/>
                <w:i/>
                <w:iCs/>
                <w:color w:val="000000"/>
                <w:sz w:val="14"/>
                <w:szCs w:val="14"/>
              </w:rPr>
              <w:br/>
              <w:t>РУБ</w:t>
            </w:r>
          </w:p>
        </w:tc>
        <w:tc>
          <w:tcPr>
            <w:tcW w:w="973" w:type="dxa"/>
            <w:tcBorders>
              <w:top w:val="single" w:sz="8" w:space="0" w:color="000000"/>
              <w:left w:val="single" w:sz="8" w:space="0" w:color="000000"/>
              <w:bottom w:val="single" w:sz="8" w:space="0" w:color="000000"/>
              <w:right w:val="single" w:sz="8" w:space="0" w:color="000000"/>
            </w:tcBorders>
            <w:vAlign w:val="center"/>
          </w:tcPr>
          <w:p w:rsidR="00274E32" w:rsidRDefault="00274E32" w:rsidP="008E14FF">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Сумма с НДС</w:t>
            </w:r>
            <w:r>
              <w:rPr>
                <w:rFonts w:ascii="Arial" w:hAnsi="Arial" w:cs="Arial"/>
                <w:b/>
                <w:bCs/>
                <w:i/>
                <w:iCs/>
                <w:color w:val="000000"/>
                <w:sz w:val="14"/>
                <w:szCs w:val="14"/>
              </w:rPr>
              <w:br/>
              <w:t>РУБ</w:t>
            </w:r>
          </w:p>
        </w:tc>
      </w:tr>
      <w:tr w:rsidR="00F57D52" w:rsidTr="001D212B">
        <w:trPr>
          <w:trHeight w:hRule="exact" w:val="977"/>
        </w:trPr>
        <w:tc>
          <w:tcPr>
            <w:tcW w:w="851" w:type="dxa"/>
            <w:tcBorders>
              <w:top w:val="single" w:sz="4" w:space="0" w:color="000000"/>
              <w:left w:val="single" w:sz="4" w:space="0" w:color="000000"/>
              <w:bottom w:val="single" w:sz="4" w:space="0" w:color="000000"/>
              <w:right w:val="nil"/>
            </w:tcBorders>
            <w:vAlign w:val="center"/>
          </w:tcPr>
          <w:p w:rsidR="00274E32" w:rsidRDefault="00F25129" w:rsidP="00F25129">
            <w:pPr>
              <w:widowControl w:val="0"/>
              <w:autoSpaceDE w:val="0"/>
              <w:autoSpaceDN w:val="0"/>
              <w:adjustRightInd w:val="0"/>
              <w:spacing w:before="29" w:line="199" w:lineRule="exact"/>
              <w:ind w:left="15"/>
              <w:jc w:val="center"/>
              <w:rPr>
                <w:rFonts w:ascii="Arial" w:hAnsi="Arial" w:cs="Arial"/>
                <w:b/>
                <w:bCs/>
                <w:color w:val="000000"/>
                <w:sz w:val="18"/>
                <w:szCs w:val="18"/>
              </w:rPr>
            </w:pPr>
            <w:r>
              <w:rPr>
                <w:rFonts w:ascii="Arial" w:hAnsi="Arial" w:cs="Arial"/>
                <w:b/>
                <w:bCs/>
                <w:color w:val="000000"/>
                <w:sz w:val="18"/>
                <w:szCs w:val="18"/>
              </w:rPr>
              <w:t>959744</w:t>
            </w:r>
          </w:p>
        </w:tc>
        <w:tc>
          <w:tcPr>
            <w:tcW w:w="5802" w:type="dxa"/>
            <w:tcBorders>
              <w:top w:val="single" w:sz="4" w:space="0" w:color="000000"/>
              <w:left w:val="single" w:sz="4" w:space="0" w:color="000000"/>
              <w:bottom w:val="single" w:sz="4" w:space="0" w:color="000000"/>
              <w:right w:val="nil"/>
            </w:tcBorders>
            <w:vAlign w:val="center"/>
          </w:tcPr>
          <w:p w:rsidR="00274E32" w:rsidRPr="00F25129" w:rsidRDefault="00F25129" w:rsidP="00F25129">
            <w:pPr>
              <w:widowControl w:val="0"/>
              <w:autoSpaceDE w:val="0"/>
              <w:autoSpaceDN w:val="0"/>
              <w:adjustRightInd w:val="0"/>
              <w:spacing w:before="29" w:line="199" w:lineRule="exact"/>
              <w:rPr>
                <w:rFonts w:ascii="Arial" w:hAnsi="Arial" w:cs="Arial"/>
                <w:color w:val="000000"/>
                <w:sz w:val="18"/>
                <w:szCs w:val="18"/>
              </w:rPr>
            </w:pPr>
            <w:r>
              <w:rPr>
                <w:rFonts w:ascii="Arial" w:hAnsi="Arial" w:cs="Arial"/>
                <w:color w:val="000000"/>
                <w:sz w:val="18"/>
                <w:szCs w:val="18"/>
              </w:rPr>
              <w:t>Картридж лазерный 85А СЕ285А</w:t>
            </w:r>
            <w:r>
              <w:rPr>
                <w:rFonts w:ascii="Arial" w:hAnsi="Arial" w:cs="Arial"/>
                <w:color w:val="000000"/>
                <w:sz w:val="18"/>
                <w:szCs w:val="18"/>
                <w:lang w:val="en-US"/>
              </w:rPr>
              <w:t>F</w:t>
            </w:r>
            <w:r w:rsidRPr="00F25129">
              <w:rPr>
                <w:rFonts w:ascii="Arial" w:hAnsi="Arial" w:cs="Arial"/>
                <w:color w:val="000000"/>
                <w:sz w:val="18"/>
                <w:szCs w:val="18"/>
              </w:rPr>
              <w:t xml:space="preserve"> </w:t>
            </w:r>
            <w:r>
              <w:rPr>
                <w:rFonts w:ascii="Arial" w:hAnsi="Arial" w:cs="Arial"/>
                <w:color w:val="000000"/>
                <w:sz w:val="18"/>
                <w:szCs w:val="18"/>
              </w:rPr>
              <w:t>для НР чёрный совместимый (двойная упаковка)</w:t>
            </w:r>
          </w:p>
        </w:tc>
        <w:tc>
          <w:tcPr>
            <w:tcW w:w="972" w:type="dxa"/>
            <w:tcBorders>
              <w:top w:val="single" w:sz="4" w:space="0" w:color="000000"/>
              <w:left w:val="single" w:sz="4" w:space="0" w:color="000000"/>
              <w:bottom w:val="single" w:sz="4" w:space="0" w:color="000000"/>
              <w:right w:val="nil"/>
            </w:tcBorders>
            <w:vAlign w:val="center"/>
          </w:tcPr>
          <w:p w:rsidR="00274E32" w:rsidRDefault="00F25129" w:rsidP="008E14FF">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шт</w:t>
            </w:r>
          </w:p>
        </w:tc>
        <w:tc>
          <w:tcPr>
            <w:tcW w:w="739" w:type="dxa"/>
            <w:tcBorders>
              <w:top w:val="single" w:sz="4" w:space="0" w:color="000000"/>
              <w:left w:val="single" w:sz="4" w:space="0" w:color="000000"/>
              <w:bottom w:val="single" w:sz="4" w:space="0" w:color="000000"/>
              <w:right w:val="nil"/>
            </w:tcBorders>
            <w:vAlign w:val="center"/>
          </w:tcPr>
          <w:p w:rsidR="00274E32" w:rsidRDefault="00F25129" w:rsidP="004F3E1B">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2</w:t>
            </w:r>
          </w:p>
        </w:tc>
        <w:tc>
          <w:tcPr>
            <w:tcW w:w="850" w:type="dxa"/>
            <w:tcBorders>
              <w:top w:val="single" w:sz="4" w:space="0" w:color="000000"/>
              <w:left w:val="single" w:sz="4" w:space="0" w:color="000000"/>
              <w:bottom w:val="single" w:sz="4" w:space="0" w:color="000000"/>
              <w:right w:val="nil"/>
            </w:tcBorders>
            <w:vAlign w:val="center"/>
          </w:tcPr>
          <w:p w:rsidR="00274E32" w:rsidRDefault="00F25129" w:rsidP="004F3E1B">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1450,00</w:t>
            </w:r>
          </w:p>
        </w:tc>
        <w:tc>
          <w:tcPr>
            <w:tcW w:w="973" w:type="dxa"/>
            <w:tcBorders>
              <w:top w:val="single" w:sz="4" w:space="0" w:color="000000"/>
              <w:left w:val="single" w:sz="4" w:space="0" w:color="000000"/>
              <w:bottom w:val="single" w:sz="4" w:space="0" w:color="000000"/>
              <w:right w:val="single" w:sz="4" w:space="0" w:color="000000"/>
            </w:tcBorders>
            <w:vAlign w:val="center"/>
          </w:tcPr>
          <w:p w:rsidR="00274E32" w:rsidRDefault="00F25129" w:rsidP="000A11CA">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2900,00</w:t>
            </w:r>
          </w:p>
        </w:tc>
      </w:tr>
      <w:tr w:rsidR="001D212B" w:rsidTr="00395C22">
        <w:trPr>
          <w:trHeight w:hRule="exact" w:val="556"/>
        </w:trPr>
        <w:tc>
          <w:tcPr>
            <w:tcW w:w="851" w:type="dxa"/>
            <w:tcBorders>
              <w:top w:val="single" w:sz="4" w:space="0" w:color="000000"/>
              <w:left w:val="single" w:sz="4" w:space="0" w:color="000000"/>
              <w:bottom w:val="single" w:sz="4" w:space="0" w:color="000000"/>
              <w:right w:val="nil"/>
            </w:tcBorders>
            <w:vAlign w:val="center"/>
          </w:tcPr>
          <w:p w:rsidR="00417307" w:rsidRDefault="00395C22" w:rsidP="001D212B">
            <w:pPr>
              <w:widowControl w:val="0"/>
              <w:autoSpaceDE w:val="0"/>
              <w:autoSpaceDN w:val="0"/>
              <w:adjustRightInd w:val="0"/>
              <w:spacing w:before="29" w:line="199" w:lineRule="exact"/>
              <w:jc w:val="center"/>
              <w:rPr>
                <w:rFonts w:ascii="Arial" w:hAnsi="Arial" w:cs="Arial"/>
                <w:b/>
                <w:bCs/>
                <w:color w:val="000000"/>
                <w:sz w:val="18"/>
                <w:szCs w:val="18"/>
              </w:rPr>
            </w:pPr>
            <w:r>
              <w:rPr>
                <w:rFonts w:ascii="Arial" w:hAnsi="Arial" w:cs="Arial"/>
                <w:b/>
                <w:bCs/>
                <w:color w:val="000000"/>
                <w:sz w:val="18"/>
                <w:szCs w:val="18"/>
              </w:rPr>
              <w:t>959743</w:t>
            </w:r>
          </w:p>
        </w:tc>
        <w:tc>
          <w:tcPr>
            <w:tcW w:w="5802" w:type="dxa"/>
            <w:tcBorders>
              <w:top w:val="single" w:sz="4" w:space="0" w:color="000000"/>
              <w:left w:val="single" w:sz="4" w:space="0" w:color="000000"/>
              <w:bottom w:val="single" w:sz="4" w:space="0" w:color="000000"/>
              <w:right w:val="nil"/>
            </w:tcBorders>
            <w:vAlign w:val="center"/>
          </w:tcPr>
          <w:p w:rsidR="00417307" w:rsidRPr="00395C22" w:rsidRDefault="00395C22" w:rsidP="000604B0">
            <w:pPr>
              <w:widowControl w:val="0"/>
              <w:autoSpaceDE w:val="0"/>
              <w:autoSpaceDN w:val="0"/>
              <w:adjustRightInd w:val="0"/>
              <w:spacing w:before="29" w:line="199" w:lineRule="exact"/>
              <w:rPr>
                <w:rFonts w:ascii="Arial" w:hAnsi="Arial" w:cs="Arial"/>
                <w:color w:val="000000"/>
                <w:sz w:val="18"/>
                <w:szCs w:val="18"/>
              </w:rPr>
            </w:pPr>
            <w:r>
              <w:rPr>
                <w:rFonts w:ascii="Arial" w:hAnsi="Arial" w:cs="Arial"/>
                <w:color w:val="000000"/>
                <w:sz w:val="18"/>
                <w:szCs w:val="18"/>
              </w:rPr>
              <w:t xml:space="preserve">Картридж лазерный 725 3484В002 для </w:t>
            </w:r>
            <w:r>
              <w:rPr>
                <w:rFonts w:ascii="Arial" w:hAnsi="Arial" w:cs="Arial"/>
                <w:color w:val="000000"/>
                <w:sz w:val="18"/>
                <w:szCs w:val="18"/>
                <w:lang w:val="en-US"/>
              </w:rPr>
              <w:t>Canon</w:t>
            </w:r>
            <w:r w:rsidRPr="00395C22">
              <w:rPr>
                <w:rFonts w:ascii="Arial" w:hAnsi="Arial" w:cs="Arial"/>
                <w:color w:val="000000"/>
                <w:sz w:val="18"/>
                <w:szCs w:val="18"/>
              </w:rPr>
              <w:t xml:space="preserve"> </w:t>
            </w:r>
            <w:r>
              <w:rPr>
                <w:rFonts w:ascii="Arial" w:hAnsi="Arial" w:cs="Arial"/>
                <w:color w:val="000000"/>
                <w:sz w:val="18"/>
                <w:szCs w:val="18"/>
              </w:rPr>
              <w:t>чёрный совместимый повышенной ёмкости</w:t>
            </w:r>
          </w:p>
        </w:tc>
        <w:tc>
          <w:tcPr>
            <w:tcW w:w="972" w:type="dxa"/>
            <w:tcBorders>
              <w:top w:val="single" w:sz="4" w:space="0" w:color="000000"/>
              <w:left w:val="single" w:sz="4" w:space="0" w:color="000000"/>
              <w:bottom w:val="single" w:sz="4" w:space="0" w:color="000000"/>
              <w:right w:val="nil"/>
            </w:tcBorders>
            <w:vAlign w:val="center"/>
          </w:tcPr>
          <w:p w:rsidR="00417307" w:rsidRDefault="00417307" w:rsidP="008E14FF">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шт</w:t>
            </w:r>
          </w:p>
        </w:tc>
        <w:tc>
          <w:tcPr>
            <w:tcW w:w="739" w:type="dxa"/>
            <w:tcBorders>
              <w:top w:val="single" w:sz="4" w:space="0" w:color="000000"/>
              <w:left w:val="single" w:sz="4" w:space="0" w:color="000000"/>
              <w:bottom w:val="single" w:sz="4" w:space="0" w:color="000000"/>
              <w:right w:val="nil"/>
            </w:tcBorders>
            <w:vAlign w:val="center"/>
          </w:tcPr>
          <w:p w:rsidR="00417307" w:rsidRDefault="00395C22" w:rsidP="004F3E1B">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1</w:t>
            </w:r>
          </w:p>
        </w:tc>
        <w:tc>
          <w:tcPr>
            <w:tcW w:w="850" w:type="dxa"/>
            <w:tcBorders>
              <w:top w:val="single" w:sz="4" w:space="0" w:color="000000"/>
              <w:left w:val="single" w:sz="4" w:space="0" w:color="000000"/>
              <w:bottom w:val="single" w:sz="4" w:space="0" w:color="000000"/>
              <w:right w:val="nil"/>
            </w:tcBorders>
            <w:vAlign w:val="center"/>
          </w:tcPr>
          <w:p w:rsidR="00417307" w:rsidRDefault="00395C22" w:rsidP="001D212B">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700,00</w:t>
            </w:r>
          </w:p>
        </w:tc>
        <w:tc>
          <w:tcPr>
            <w:tcW w:w="973" w:type="dxa"/>
            <w:tcBorders>
              <w:top w:val="single" w:sz="4" w:space="0" w:color="000000"/>
              <w:left w:val="single" w:sz="4" w:space="0" w:color="000000"/>
              <w:bottom w:val="single" w:sz="4" w:space="0" w:color="000000"/>
              <w:right w:val="single" w:sz="4" w:space="0" w:color="000000"/>
            </w:tcBorders>
            <w:vAlign w:val="center"/>
          </w:tcPr>
          <w:p w:rsidR="00417307" w:rsidRDefault="00395C22" w:rsidP="000A11CA">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700,00</w:t>
            </w:r>
          </w:p>
        </w:tc>
      </w:tr>
      <w:tr w:rsidR="00F57D52" w:rsidTr="001D212B">
        <w:trPr>
          <w:trHeight w:hRule="exact" w:val="476"/>
        </w:trPr>
        <w:tc>
          <w:tcPr>
            <w:tcW w:w="851" w:type="dxa"/>
            <w:tcBorders>
              <w:top w:val="single" w:sz="4" w:space="0" w:color="000000"/>
              <w:left w:val="single" w:sz="4" w:space="0" w:color="000000"/>
              <w:bottom w:val="single" w:sz="4" w:space="0" w:color="000000"/>
              <w:right w:val="nil"/>
            </w:tcBorders>
            <w:vAlign w:val="center"/>
          </w:tcPr>
          <w:p w:rsidR="00274E32" w:rsidRDefault="00395C22" w:rsidP="001D212B">
            <w:pPr>
              <w:widowControl w:val="0"/>
              <w:autoSpaceDE w:val="0"/>
              <w:autoSpaceDN w:val="0"/>
              <w:adjustRightInd w:val="0"/>
              <w:spacing w:before="29" w:line="199" w:lineRule="exact"/>
              <w:jc w:val="center"/>
              <w:rPr>
                <w:rFonts w:ascii="Arial" w:hAnsi="Arial" w:cs="Arial"/>
                <w:b/>
                <w:bCs/>
                <w:color w:val="000000"/>
                <w:sz w:val="18"/>
                <w:szCs w:val="18"/>
              </w:rPr>
            </w:pPr>
            <w:r>
              <w:rPr>
                <w:rFonts w:ascii="Arial" w:hAnsi="Arial" w:cs="Arial"/>
                <w:b/>
                <w:bCs/>
                <w:color w:val="000000"/>
                <w:sz w:val="18"/>
                <w:szCs w:val="18"/>
              </w:rPr>
              <w:t>855841</w:t>
            </w:r>
          </w:p>
        </w:tc>
        <w:tc>
          <w:tcPr>
            <w:tcW w:w="5802" w:type="dxa"/>
            <w:tcBorders>
              <w:top w:val="single" w:sz="4" w:space="0" w:color="000000"/>
              <w:left w:val="single" w:sz="4" w:space="0" w:color="000000"/>
              <w:bottom w:val="single" w:sz="4" w:space="0" w:color="000000"/>
              <w:right w:val="nil"/>
            </w:tcBorders>
            <w:vAlign w:val="center"/>
          </w:tcPr>
          <w:p w:rsidR="00274E32" w:rsidRPr="00395C22" w:rsidRDefault="00395C22" w:rsidP="00274E32">
            <w:pPr>
              <w:widowControl w:val="0"/>
              <w:autoSpaceDE w:val="0"/>
              <w:autoSpaceDN w:val="0"/>
              <w:adjustRightInd w:val="0"/>
              <w:spacing w:before="29" w:line="199" w:lineRule="exact"/>
              <w:rPr>
                <w:rFonts w:ascii="Arial" w:hAnsi="Arial" w:cs="Arial"/>
                <w:color w:val="000000"/>
                <w:sz w:val="18"/>
                <w:szCs w:val="18"/>
              </w:rPr>
            </w:pPr>
            <w:r>
              <w:rPr>
                <w:rFonts w:ascii="Arial" w:hAnsi="Arial" w:cs="Arial"/>
                <w:color w:val="000000"/>
                <w:sz w:val="18"/>
                <w:szCs w:val="18"/>
              </w:rPr>
              <w:t xml:space="preserve">Картридж лазерный 703 7616А005 для </w:t>
            </w:r>
            <w:r>
              <w:rPr>
                <w:rFonts w:ascii="Arial" w:hAnsi="Arial" w:cs="Arial"/>
                <w:color w:val="000000"/>
                <w:sz w:val="18"/>
                <w:szCs w:val="18"/>
                <w:lang w:val="en-US"/>
              </w:rPr>
              <w:t>Canon</w:t>
            </w:r>
            <w:r w:rsidRPr="00395C22">
              <w:rPr>
                <w:rFonts w:ascii="Arial" w:hAnsi="Arial" w:cs="Arial"/>
                <w:color w:val="000000"/>
                <w:sz w:val="18"/>
                <w:szCs w:val="18"/>
              </w:rPr>
              <w:t xml:space="preserve"> </w:t>
            </w:r>
            <w:r>
              <w:rPr>
                <w:rFonts w:ascii="Arial" w:hAnsi="Arial" w:cs="Arial"/>
                <w:color w:val="000000"/>
                <w:sz w:val="18"/>
                <w:szCs w:val="18"/>
              </w:rPr>
              <w:t>чёрный совместимый</w:t>
            </w:r>
          </w:p>
        </w:tc>
        <w:tc>
          <w:tcPr>
            <w:tcW w:w="972" w:type="dxa"/>
            <w:tcBorders>
              <w:top w:val="single" w:sz="4" w:space="0" w:color="000000"/>
              <w:left w:val="single" w:sz="4" w:space="0" w:color="000000"/>
              <w:bottom w:val="single" w:sz="4" w:space="0" w:color="000000"/>
              <w:right w:val="nil"/>
            </w:tcBorders>
            <w:vAlign w:val="center"/>
          </w:tcPr>
          <w:p w:rsidR="00274E32" w:rsidRDefault="00395C22" w:rsidP="00F57D52">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шт</w:t>
            </w:r>
          </w:p>
        </w:tc>
        <w:tc>
          <w:tcPr>
            <w:tcW w:w="739" w:type="dxa"/>
            <w:tcBorders>
              <w:top w:val="single" w:sz="4" w:space="0" w:color="000000"/>
              <w:left w:val="single" w:sz="4" w:space="0" w:color="000000"/>
              <w:bottom w:val="single" w:sz="4" w:space="0" w:color="000000"/>
              <w:right w:val="nil"/>
            </w:tcBorders>
            <w:vAlign w:val="center"/>
          </w:tcPr>
          <w:p w:rsidR="00274E32" w:rsidRDefault="00395C22" w:rsidP="00F57D52">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2</w:t>
            </w:r>
          </w:p>
        </w:tc>
        <w:tc>
          <w:tcPr>
            <w:tcW w:w="850" w:type="dxa"/>
            <w:tcBorders>
              <w:top w:val="single" w:sz="4" w:space="0" w:color="000000"/>
              <w:left w:val="single" w:sz="4" w:space="0" w:color="000000"/>
              <w:bottom w:val="single" w:sz="4" w:space="0" w:color="000000"/>
              <w:right w:val="nil"/>
            </w:tcBorders>
            <w:vAlign w:val="center"/>
          </w:tcPr>
          <w:p w:rsidR="00274E32" w:rsidRDefault="00395C22" w:rsidP="001D212B">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860,00</w:t>
            </w:r>
          </w:p>
        </w:tc>
        <w:tc>
          <w:tcPr>
            <w:tcW w:w="973" w:type="dxa"/>
            <w:tcBorders>
              <w:top w:val="single" w:sz="4" w:space="0" w:color="000000"/>
              <w:left w:val="single" w:sz="4" w:space="0" w:color="000000"/>
              <w:bottom w:val="single" w:sz="4" w:space="0" w:color="000000"/>
              <w:right w:val="single" w:sz="4" w:space="0" w:color="000000"/>
            </w:tcBorders>
            <w:vAlign w:val="center"/>
          </w:tcPr>
          <w:p w:rsidR="00274E32" w:rsidRDefault="00395C22" w:rsidP="00F57D52">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1720,00</w:t>
            </w:r>
          </w:p>
        </w:tc>
      </w:tr>
      <w:tr w:rsidR="00F57D52" w:rsidTr="001D212B">
        <w:trPr>
          <w:trHeight w:hRule="exact" w:val="710"/>
        </w:trPr>
        <w:tc>
          <w:tcPr>
            <w:tcW w:w="851" w:type="dxa"/>
            <w:tcBorders>
              <w:top w:val="single" w:sz="4" w:space="0" w:color="000000"/>
              <w:left w:val="single" w:sz="4" w:space="0" w:color="000000"/>
              <w:bottom w:val="single" w:sz="4" w:space="0" w:color="000000"/>
              <w:right w:val="nil"/>
            </w:tcBorders>
            <w:vAlign w:val="center"/>
          </w:tcPr>
          <w:p w:rsidR="00274E32" w:rsidRDefault="00395C22" w:rsidP="001D212B">
            <w:pPr>
              <w:widowControl w:val="0"/>
              <w:autoSpaceDE w:val="0"/>
              <w:autoSpaceDN w:val="0"/>
              <w:adjustRightInd w:val="0"/>
              <w:spacing w:before="29" w:line="199" w:lineRule="exact"/>
              <w:ind w:left="15"/>
              <w:jc w:val="center"/>
              <w:rPr>
                <w:rFonts w:ascii="Arial" w:hAnsi="Arial" w:cs="Arial"/>
                <w:b/>
                <w:bCs/>
                <w:color w:val="000000"/>
                <w:sz w:val="18"/>
                <w:szCs w:val="18"/>
              </w:rPr>
            </w:pPr>
            <w:r>
              <w:rPr>
                <w:rFonts w:ascii="Arial" w:hAnsi="Arial" w:cs="Arial"/>
                <w:b/>
                <w:bCs/>
                <w:color w:val="000000"/>
                <w:sz w:val="18"/>
                <w:szCs w:val="18"/>
              </w:rPr>
              <w:t>2114762</w:t>
            </w:r>
          </w:p>
        </w:tc>
        <w:tc>
          <w:tcPr>
            <w:tcW w:w="5802" w:type="dxa"/>
            <w:tcBorders>
              <w:top w:val="single" w:sz="4" w:space="0" w:color="000000"/>
              <w:left w:val="single" w:sz="4" w:space="0" w:color="000000"/>
              <w:bottom w:val="single" w:sz="4" w:space="0" w:color="000000"/>
              <w:right w:val="nil"/>
            </w:tcBorders>
            <w:vAlign w:val="center"/>
          </w:tcPr>
          <w:p w:rsidR="00274E32" w:rsidRPr="00F57D52" w:rsidRDefault="00395C22" w:rsidP="008E14FF">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 xml:space="preserve">Бумага офисная  Документ </w:t>
            </w:r>
            <w:r>
              <w:rPr>
                <w:rFonts w:ascii="Arial" w:hAnsi="Arial" w:cs="Arial"/>
                <w:color w:val="000000"/>
                <w:sz w:val="18"/>
                <w:szCs w:val="18"/>
                <w:lang w:val="en-US"/>
              </w:rPr>
              <w:t>Standar</w:t>
            </w:r>
            <w:r w:rsidRPr="00D81329">
              <w:rPr>
                <w:rFonts w:ascii="Arial" w:hAnsi="Arial" w:cs="Arial"/>
                <w:color w:val="000000"/>
                <w:sz w:val="18"/>
                <w:szCs w:val="18"/>
              </w:rPr>
              <w:t xml:space="preserve">+ </w:t>
            </w:r>
            <w:r>
              <w:rPr>
                <w:rFonts w:ascii="Arial" w:hAnsi="Arial" w:cs="Arial"/>
                <w:color w:val="000000"/>
                <w:sz w:val="18"/>
                <w:szCs w:val="18"/>
                <w:lang w:val="en-US"/>
              </w:rPr>
              <w:t>A</w:t>
            </w:r>
            <w:r w:rsidRPr="00D81329">
              <w:rPr>
                <w:rFonts w:ascii="Arial" w:hAnsi="Arial" w:cs="Arial"/>
                <w:color w:val="000000"/>
                <w:sz w:val="18"/>
                <w:szCs w:val="18"/>
              </w:rPr>
              <w:t xml:space="preserve">4 80 </w:t>
            </w:r>
            <w:r>
              <w:rPr>
                <w:rFonts w:ascii="Arial" w:hAnsi="Arial" w:cs="Arial"/>
                <w:color w:val="000000"/>
                <w:sz w:val="18"/>
                <w:szCs w:val="18"/>
              </w:rPr>
              <w:t xml:space="preserve">г/кв.м марка С146 </w:t>
            </w:r>
            <w:r>
              <w:rPr>
                <w:rFonts w:ascii="Arial" w:hAnsi="Arial" w:cs="Arial"/>
                <w:color w:val="000000"/>
                <w:sz w:val="18"/>
                <w:szCs w:val="18"/>
                <w:lang w:val="en-US"/>
              </w:rPr>
              <w:t>CIE</w:t>
            </w:r>
            <w:r w:rsidRPr="00D81329">
              <w:rPr>
                <w:rFonts w:ascii="Arial" w:hAnsi="Arial" w:cs="Arial"/>
                <w:color w:val="000000"/>
                <w:sz w:val="18"/>
                <w:szCs w:val="18"/>
              </w:rPr>
              <w:t xml:space="preserve"> (500 </w:t>
            </w:r>
            <w:r>
              <w:rPr>
                <w:rFonts w:ascii="Arial" w:hAnsi="Arial" w:cs="Arial"/>
                <w:color w:val="000000"/>
                <w:sz w:val="18"/>
                <w:szCs w:val="18"/>
              </w:rPr>
              <w:t>листов)</w:t>
            </w:r>
          </w:p>
        </w:tc>
        <w:tc>
          <w:tcPr>
            <w:tcW w:w="972" w:type="dxa"/>
            <w:tcBorders>
              <w:top w:val="single" w:sz="4" w:space="0" w:color="000000"/>
              <w:left w:val="single" w:sz="4" w:space="0" w:color="000000"/>
              <w:bottom w:val="single" w:sz="4" w:space="0" w:color="000000"/>
              <w:right w:val="nil"/>
            </w:tcBorders>
            <w:vAlign w:val="center"/>
          </w:tcPr>
          <w:p w:rsidR="00274E32" w:rsidRDefault="00F57D52" w:rsidP="00F57D52">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шт</w:t>
            </w:r>
          </w:p>
        </w:tc>
        <w:tc>
          <w:tcPr>
            <w:tcW w:w="739" w:type="dxa"/>
            <w:tcBorders>
              <w:top w:val="single" w:sz="4" w:space="0" w:color="000000"/>
              <w:left w:val="single" w:sz="4" w:space="0" w:color="000000"/>
              <w:bottom w:val="single" w:sz="4" w:space="0" w:color="000000"/>
              <w:right w:val="nil"/>
            </w:tcBorders>
            <w:vAlign w:val="center"/>
          </w:tcPr>
          <w:p w:rsidR="00274E32" w:rsidRDefault="00395C22" w:rsidP="00F57D52">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28</w:t>
            </w:r>
          </w:p>
        </w:tc>
        <w:tc>
          <w:tcPr>
            <w:tcW w:w="850" w:type="dxa"/>
            <w:tcBorders>
              <w:top w:val="single" w:sz="4" w:space="0" w:color="000000"/>
              <w:left w:val="single" w:sz="4" w:space="0" w:color="000000"/>
              <w:bottom w:val="single" w:sz="4" w:space="0" w:color="000000"/>
              <w:right w:val="nil"/>
            </w:tcBorders>
            <w:vAlign w:val="center"/>
          </w:tcPr>
          <w:p w:rsidR="00274E32" w:rsidRDefault="00395C22" w:rsidP="00F57D52">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349,00</w:t>
            </w:r>
          </w:p>
        </w:tc>
        <w:tc>
          <w:tcPr>
            <w:tcW w:w="973" w:type="dxa"/>
            <w:tcBorders>
              <w:top w:val="single" w:sz="4" w:space="0" w:color="000000"/>
              <w:left w:val="single" w:sz="4" w:space="0" w:color="000000"/>
              <w:bottom w:val="single" w:sz="4" w:space="0" w:color="000000"/>
              <w:right w:val="single" w:sz="4" w:space="0" w:color="000000"/>
            </w:tcBorders>
            <w:vAlign w:val="center"/>
          </w:tcPr>
          <w:p w:rsidR="00274E32" w:rsidRDefault="00395C22" w:rsidP="00F57D52">
            <w:pPr>
              <w:widowControl w:val="0"/>
              <w:autoSpaceDE w:val="0"/>
              <w:autoSpaceDN w:val="0"/>
              <w:adjustRightInd w:val="0"/>
              <w:spacing w:before="29" w:line="218" w:lineRule="exact"/>
              <w:jc w:val="center"/>
              <w:rPr>
                <w:rFonts w:ascii="Arial" w:hAnsi="Arial" w:cs="Arial"/>
                <w:color w:val="000000"/>
                <w:sz w:val="20"/>
                <w:szCs w:val="20"/>
              </w:rPr>
            </w:pPr>
            <w:r>
              <w:rPr>
                <w:rFonts w:ascii="Arial" w:hAnsi="Arial" w:cs="Arial"/>
                <w:color w:val="000000"/>
                <w:sz w:val="20"/>
                <w:szCs w:val="20"/>
              </w:rPr>
              <w:t>9772,00</w:t>
            </w:r>
          </w:p>
        </w:tc>
      </w:tr>
      <w:tr w:rsidR="00F57D52" w:rsidTr="001D212B">
        <w:trPr>
          <w:trHeight w:hRule="exact" w:val="229"/>
        </w:trPr>
        <w:tc>
          <w:tcPr>
            <w:tcW w:w="9214" w:type="dxa"/>
            <w:gridSpan w:val="5"/>
            <w:tcBorders>
              <w:top w:val="single" w:sz="4" w:space="0" w:color="000000"/>
              <w:left w:val="single" w:sz="4" w:space="0" w:color="000000"/>
              <w:bottom w:val="single" w:sz="4" w:space="0" w:color="000000"/>
              <w:right w:val="single" w:sz="4" w:space="0" w:color="000000"/>
            </w:tcBorders>
            <w:vAlign w:val="center"/>
          </w:tcPr>
          <w:p w:rsidR="00274E32" w:rsidRDefault="00274E32" w:rsidP="008E14FF">
            <w:pPr>
              <w:widowControl w:val="0"/>
              <w:autoSpaceDE w:val="0"/>
              <w:autoSpaceDN w:val="0"/>
              <w:adjustRightInd w:val="0"/>
              <w:spacing w:before="29" w:line="180" w:lineRule="exact"/>
              <w:ind w:left="15"/>
              <w:rPr>
                <w:rFonts w:ascii="Tahoma" w:hAnsi="Tahoma" w:cs="Tahoma"/>
              </w:rPr>
            </w:pPr>
            <w:r w:rsidRPr="00080BCE">
              <w:rPr>
                <w:rFonts w:ascii="Arial" w:hAnsi="Arial" w:cs="Arial"/>
                <w:i/>
                <w:iCs/>
                <w:color w:val="000000"/>
                <w:sz w:val="16"/>
                <w:szCs w:val="16"/>
              </w:rPr>
              <w:t>Спецификация</w:t>
            </w:r>
            <w:r>
              <w:rPr>
                <w:rFonts w:ascii="Arial" w:hAnsi="Arial" w:cs="Arial"/>
                <w:i/>
                <w:iCs/>
                <w:color w:val="000000"/>
                <w:sz w:val="16"/>
                <w:szCs w:val="16"/>
              </w:rPr>
              <w:t xml:space="preserve"> содержит: </w:t>
            </w:r>
          </w:p>
        </w:tc>
        <w:tc>
          <w:tcPr>
            <w:tcW w:w="973" w:type="dxa"/>
            <w:vMerge w:val="restart"/>
            <w:tcBorders>
              <w:top w:val="single" w:sz="8" w:space="0" w:color="000000"/>
              <w:left w:val="single" w:sz="8" w:space="0" w:color="000000"/>
              <w:bottom w:val="single" w:sz="8" w:space="0" w:color="000000"/>
              <w:right w:val="single" w:sz="8" w:space="0" w:color="000000"/>
            </w:tcBorders>
            <w:vAlign w:val="center"/>
          </w:tcPr>
          <w:p w:rsidR="00274E32" w:rsidRPr="00395C22" w:rsidRDefault="00395C22" w:rsidP="00274E32">
            <w:pPr>
              <w:widowControl w:val="0"/>
              <w:autoSpaceDE w:val="0"/>
              <w:autoSpaceDN w:val="0"/>
              <w:adjustRightInd w:val="0"/>
              <w:spacing w:before="29" w:line="256" w:lineRule="exact"/>
              <w:rPr>
                <w:rFonts w:ascii="Arial" w:hAnsi="Arial" w:cs="Arial"/>
                <w:b/>
                <w:bCs/>
                <w:color w:val="000000"/>
                <w:sz w:val="22"/>
                <w:szCs w:val="22"/>
              </w:rPr>
            </w:pPr>
            <w:r w:rsidRPr="00395C22">
              <w:rPr>
                <w:rFonts w:ascii="Arial" w:hAnsi="Arial" w:cs="Arial"/>
                <w:b/>
                <w:bCs/>
                <w:color w:val="000000"/>
                <w:sz w:val="22"/>
                <w:szCs w:val="22"/>
              </w:rPr>
              <w:t>15092,00</w:t>
            </w:r>
          </w:p>
        </w:tc>
      </w:tr>
      <w:tr w:rsidR="00417307" w:rsidTr="001D212B">
        <w:trPr>
          <w:trHeight w:hRule="exact" w:val="453"/>
        </w:trPr>
        <w:tc>
          <w:tcPr>
            <w:tcW w:w="6653" w:type="dxa"/>
            <w:gridSpan w:val="2"/>
            <w:vMerge w:val="restart"/>
            <w:tcBorders>
              <w:top w:val="single" w:sz="4" w:space="0" w:color="000000"/>
              <w:left w:val="single" w:sz="4" w:space="0" w:color="000000"/>
              <w:bottom w:val="single" w:sz="4" w:space="0" w:color="000000"/>
              <w:right w:val="single" w:sz="4" w:space="0" w:color="000000"/>
            </w:tcBorders>
            <w:vAlign w:val="center"/>
          </w:tcPr>
          <w:p w:rsidR="00274E32" w:rsidRDefault="00274E32" w:rsidP="008E14FF">
            <w:pPr>
              <w:widowControl w:val="0"/>
              <w:autoSpaceDE w:val="0"/>
              <w:autoSpaceDN w:val="0"/>
              <w:adjustRightInd w:val="0"/>
              <w:spacing w:before="29" w:line="199" w:lineRule="exact"/>
              <w:ind w:left="15"/>
              <w:jc w:val="center"/>
              <w:rPr>
                <w:rFonts w:ascii="Tahoma" w:hAnsi="Tahoma" w:cs="Tahoma"/>
              </w:rPr>
            </w:pP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rsidR="00274E32" w:rsidRDefault="00274E32" w:rsidP="008E14FF">
            <w:pPr>
              <w:widowControl w:val="0"/>
              <w:autoSpaceDE w:val="0"/>
              <w:autoSpaceDN w:val="0"/>
              <w:adjustRightInd w:val="0"/>
              <w:spacing w:before="29" w:line="180" w:lineRule="exact"/>
              <w:ind w:left="15"/>
              <w:jc w:val="right"/>
              <w:rPr>
                <w:rFonts w:ascii="Tahoma" w:hAnsi="Tahoma" w:cs="Tahoma"/>
              </w:rPr>
            </w:pPr>
            <w:r>
              <w:rPr>
                <w:rFonts w:ascii="Arial" w:hAnsi="Arial" w:cs="Arial"/>
                <w:i/>
                <w:iCs/>
                <w:color w:val="000000"/>
                <w:sz w:val="16"/>
                <w:szCs w:val="16"/>
              </w:rPr>
              <w:t>Сумма НДС (</w:t>
            </w:r>
            <w:r>
              <w:rPr>
                <w:rFonts w:ascii="Arial" w:hAnsi="Arial" w:cs="Arial"/>
                <w:b/>
                <w:bCs/>
                <w:i/>
                <w:iCs/>
                <w:color w:val="000000"/>
                <w:sz w:val="16"/>
                <w:szCs w:val="16"/>
              </w:rPr>
              <w:t>%</w:t>
            </w:r>
            <w:r>
              <w:rPr>
                <w:rFonts w:ascii="Arial" w:hAnsi="Arial" w:cs="Arial"/>
                <w:i/>
                <w:iCs/>
                <w:color w:val="000000"/>
                <w:sz w:val="16"/>
                <w:szCs w:val="16"/>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274E32" w:rsidRPr="00603A82" w:rsidRDefault="00274E32" w:rsidP="00603A82">
            <w:pPr>
              <w:widowControl w:val="0"/>
              <w:autoSpaceDE w:val="0"/>
              <w:autoSpaceDN w:val="0"/>
              <w:adjustRightInd w:val="0"/>
              <w:spacing w:before="29" w:line="180" w:lineRule="exact"/>
              <w:ind w:left="15"/>
              <w:rPr>
                <w:sz w:val="20"/>
                <w:szCs w:val="20"/>
              </w:rPr>
            </w:pPr>
          </w:p>
        </w:tc>
        <w:tc>
          <w:tcPr>
            <w:tcW w:w="973" w:type="dxa"/>
            <w:vMerge/>
            <w:tcBorders>
              <w:top w:val="single" w:sz="8" w:space="0" w:color="000000"/>
              <w:left w:val="single" w:sz="8" w:space="0" w:color="000000"/>
              <w:bottom w:val="single" w:sz="8" w:space="0" w:color="000000"/>
              <w:right w:val="single" w:sz="8" w:space="0" w:color="000000"/>
            </w:tcBorders>
          </w:tcPr>
          <w:p w:rsidR="00274E32" w:rsidRDefault="00274E32" w:rsidP="008E14FF">
            <w:pPr>
              <w:widowControl w:val="0"/>
              <w:autoSpaceDE w:val="0"/>
              <w:autoSpaceDN w:val="0"/>
              <w:adjustRightInd w:val="0"/>
              <w:jc w:val="right"/>
              <w:rPr>
                <w:rFonts w:ascii="Tahoma" w:hAnsi="Tahoma" w:cs="Tahoma"/>
                <w:sz w:val="20"/>
                <w:szCs w:val="20"/>
              </w:rPr>
            </w:pPr>
          </w:p>
        </w:tc>
      </w:tr>
      <w:tr w:rsidR="00417307" w:rsidTr="001D212B">
        <w:trPr>
          <w:trHeight w:hRule="exact" w:val="274"/>
        </w:trPr>
        <w:tc>
          <w:tcPr>
            <w:tcW w:w="6653" w:type="dxa"/>
            <w:gridSpan w:val="2"/>
            <w:vMerge/>
            <w:tcBorders>
              <w:top w:val="single" w:sz="4" w:space="0" w:color="000000"/>
              <w:left w:val="single" w:sz="4" w:space="0" w:color="000000"/>
              <w:bottom w:val="single" w:sz="4" w:space="0" w:color="000000"/>
              <w:right w:val="single" w:sz="4" w:space="0" w:color="000000"/>
            </w:tcBorders>
          </w:tcPr>
          <w:p w:rsidR="00274E32" w:rsidRDefault="00274E32" w:rsidP="008E14FF">
            <w:pPr>
              <w:widowControl w:val="0"/>
              <w:autoSpaceDE w:val="0"/>
              <w:autoSpaceDN w:val="0"/>
              <w:adjustRightInd w:val="0"/>
              <w:rPr>
                <w:rFonts w:ascii="Tahoma" w:hAnsi="Tahoma" w:cs="Tahoma"/>
                <w:sz w:val="20"/>
                <w:szCs w:val="20"/>
              </w:rPr>
            </w:pP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rsidR="00274E32" w:rsidRDefault="00274E32" w:rsidP="008E14FF">
            <w:pPr>
              <w:widowControl w:val="0"/>
              <w:autoSpaceDE w:val="0"/>
              <w:autoSpaceDN w:val="0"/>
              <w:adjustRightInd w:val="0"/>
              <w:spacing w:before="29" w:line="180" w:lineRule="exact"/>
              <w:ind w:left="15"/>
              <w:jc w:val="right"/>
              <w:rPr>
                <w:rFonts w:ascii="Arial" w:hAnsi="Arial" w:cs="Arial"/>
                <w:i/>
                <w:iCs/>
                <w:color w:val="000000"/>
                <w:sz w:val="16"/>
                <w:szCs w:val="16"/>
              </w:rPr>
            </w:pPr>
            <w:r>
              <w:rPr>
                <w:rFonts w:ascii="Arial" w:hAnsi="Arial" w:cs="Arial"/>
                <w:i/>
                <w:iCs/>
                <w:color w:val="000000"/>
                <w:sz w:val="16"/>
                <w:szCs w:val="16"/>
              </w:rPr>
              <w:t>Всего НДС</w:t>
            </w:r>
          </w:p>
        </w:tc>
        <w:tc>
          <w:tcPr>
            <w:tcW w:w="850" w:type="dxa"/>
            <w:tcBorders>
              <w:top w:val="single" w:sz="4" w:space="0" w:color="000000"/>
              <w:left w:val="single" w:sz="4" w:space="0" w:color="000000"/>
              <w:bottom w:val="single" w:sz="4" w:space="0" w:color="000000"/>
              <w:right w:val="single" w:sz="4" w:space="0" w:color="000000"/>
            </w:tcBorders>
            <w:vAlign w:val="center"/>
          </w:tcPr>
          <w:p w:rsidR="00274E32" w:rsidRDefault="00274E32" w:rsidP="00603A82">
            <w:pPr>
              <w:widowControl w:val="0"/>
              <w:autoSpaceDE w:val="0"/>
              <w:autoSpaceDN w:val="0"/>
              <w:adjustRightInd w:val="0"/>
              <w:spacing w:before="29" w:line="180" w:lineRule="exact"/>
              <w:ind w:left="15"/>
              <w:jc w:val="center"/>
              <w:rPr>
                <w:rFonts w:ascii="Arial" w:hAnsi="Arial" w:cs="Arial"/>
                <w:b/>
                <w:bCs/>
                <w:i/>
                <w:iCs/>
                <w:color w:val="000000"/>
                <w:sz w:val="16"/>
                <w:szCs w:val="16"/>
              </w:rPr>
            </w:pPr>
          </w:p>
        </w:tc>
        <w:tc>
          <w:tcPr>
            <w:tcW w:w="973" w:type="dxa"/>
            <w:vMerge/>
            <w:tcBorders>
              <w:top w:val="single" w:sz="8" w:space="0" w:color="000000"/>
              <w:left w:val="single" w:sz="8" w:space="0" w:color="000000"/>
              <w:bottom w:val="single" w:sz="8" w:space="0" w:color="000000"/>
              <w:right w:val="single" w:sz="8" w:space="0" w:color="000000"/>
            </w:tcBorders>
          </w:tcPr>
          <w:p w:rsidR="00274E32" w:rsidRDefault="00274E32" w:rsidP="008E14FF">
            <w:pPr>
              <w:widowControl w:val="0"/>
              <w:autoSpaceDE w:val="0"/>
              <w:autoSpaceDN w:val="0"/>
              <w:adjustRightInd w:val="0"/>
              <w:jc w:val="right"/>
              <w:rPr>
                <w:rFonts w:ascii="Tahoma" w:hAnsi="Tahoma" w:cs="Tahoma"/>
                <w:sz w:val="20"/>
                <w:szCs w:val="20"/>
              </w:rPr>
            </w:pPr>
          </w:p>
        </w:tc>
      </w:tr>
      <w:tr w:rsidR="00274E32" w:rsidTr="00F57D52">
        <w:trPr>
          <w:trHeight w:hRule="exact" w:val="229"/>
        </w:trPr>
        <w:tc>
          <w:tcPr>
            <w:tcW w:w="10187" w:type="dxa"/>
            <w:gridSpan w:val="6"/>
            <w:tcBorders>
              <w:top w:val="nil"/>
              <w:left w:val="nil"/>
              <w:bottom w:val="nil"/>
              <w:right w:val="nil"/>
            </w:tcBorders>
          </w:tcPr>
          <w:p w:rsidR="00274E32" w:rsidRDefault="00274E32" w:rsidP="008E14FF">
            <w:pPr>
              <w:widowControl w:val="0"/>
              <w:autoSpaceDE w:val="0"/>
              <w:autoSpaceDN w:val="0"/>
              <w:adjustRightInd w:val="0"/>
              <w:spacing w:before="29" w:line="180" w:lineRule="exact"/>
              <w:ind w:left="15"/>
              <w:rPr>
                <w:rFonts w:ascii="Tahoma" w:hAnsi="Tahoma" w:cs="Tahoma"/>
                <w:color w:val="000000"/>
                <w:sz w:val="18"/>
                <w:szCs w:val="18"/>
              </w:rPr>
            </w:pPr>
          </w:p>
        </w:tc>
      </w:tr>
    </w:tbl>
    <w:p w:rsidR="00274E32" w:rsidRPr="00032260" w:rsidRDefault="00274E32" w:rsidP="00274E32">
      <w:pPr>
        <w:rPr>
          <w:color w:val="000000"/>
          <w:sz w:val="20"/>
          <w:szCs w:val="20"/>
        </w:rPr>
      </w:pPr>
    </w:p>
    <w:p w:rsidR="00274E32" w:rsidRPr="00032260" w:rsidRDefault="00603A82" w:rsidP="00450133">
      <w:pPr>
        <w:ind w:firstLine="708"/>
        <w:rPr>
          <w:sz w:val="20"/>
          <w:szCs w:val="20"/>
        </w:rPr>
      </w:pPr>
      <w:r>
        <w:t xml:space="preserve">Итого: </w:t>
      </w:r>
    </w:p>
    <w:p w:rsidR="005B4C80" w:rsidRPr="00032260" w:rsidRDefault="005B4C80" w:rsidP="00683EBB">
      <w:pPr>
        <w:rPr>
          <w:sz w:val="20"/>
          <w:szCs w:val="20"/>
        </w:rPr>
      </w:pPr>
    </w:p>
    <w:p w:rsidR="005B4C80" w:rsidRPr="00032260" w:rsidRDefault="005B4C80" w:rsidP="00683EBB">
      <w:pPr>
        <w:rPr>
          <w:sz w:val="20"/>
          <w:szCs w:val="20"/>
        </w:rPr>
      </w:pPr>
    </w:p>
    <w:tbl>
      <w:tblPr>
        <w:tblW w:w="9828" w:type="dxa"/>
        <w:tblLook w:val="01E0" w:firstRow="1" w:lastRow="1" w:firstColumn="1" w:lastColumn="1" w:noHBand="0" w:noVBand="0"/>
      </w:tblPr>
      <w:tblGrid>
        <w:gridCol w:w="4785"/>
        <w:gridCol w:w="5043"/>
      </w:tblGrid>
      <w:tr w:rsidR="006147CC" w:rsidRPr="00032260" w:rsidTr="002C4722">
        <w:tc>
          <w:tcPr>
            <w:tcW w:w="4785" w:type="dxa"/>
          </w:tcPr>
          <w:p w:rsidR="006147CC" w:rsidRPr="00032260" w:rsidRDefault="006147CC" w:rsidP="002C4722">
            <w:pPr>
              <w:jc w:val="center"/>
              <w:rPr>
                <w:b/>
                <w:sz w:val="20"/>
                <w:szCs w:val="20"/>
              </w:rPr>
            </w:pPr>
            <w:r w:rsidRPr="00032260">
              <w:rPr>
                <w:b/>
                <w:sz w:val="20"/>
                <w:szCs w:val="20"/>
              </w:rPr>
              <w:t>Поставщик</w:t>
            </w:r>
          </w:p>
        </w:tc>
        <w:tc>
          <w:tcPr>
            <w:tcW w:w="5043" w:type="dxa"/>
          </w:tcPr>
          <w:p w:rsidR="006147CC" w:rsidRPr="00032260" w:rsidRDefault="00032260" w:rsidP="00032260">
            <w:pPr>
              <w:rPr>
                <w:b/>
                <w:sz w:val="20"/>
                <w:szCs w:val="20"/>
              </w:rPr>
            </w:pPr>
            <w:r w:rsidRPr="00032260">
              <w:rPr>
                <w:b/>
                <w:sz w:val="20"/>
                <w:szCs w:val="20"/>
              </w:rPr>
              <w:t xml:space="preserve">                        </w:t>
            </w:r>
            <w:r w:rsidR="006147CC" w:rsidRPr="00032260">
              <w:rPr>
                <w:b/>
                <w:sz w:val="20"/>
                <w:szCs w:val="20"/>
              </w:rPr>
              <w:t xml:space="preserve">Покупатель </w:t>
            </w:r>
          </w:p>
        </w:tc>
      </w:tr>
      <w:tr w:rsidR="006147CC" w:rsidRPr="00032260" w:rsidTr="002C4722">
        <w:tc>
          <w:tcPr>
            <w:tcW w:w="4785" w:type="dxa"/>
          </w:tcPr>
          <w:p w:rsidR="003D0411" w:rsidRDefault="003D0411" w:rsidP="001516C8">
            <w:pPr>
              <w:rPr>
                <w:b/>
                <w:sz w:val="20"/>
                <w:szCs w:val="20"/>
              </w:rPr>
            </w:pPr>
          </w:p>
          <w:p w:rsidR="003D0411" w:rsidRDefault="003D0411" w:rsidP="001516C8">
            <w:pPr>
              <w:rPr>
                <w:b/>
                <w:sz w:val="20"/>
                <w:szCs w:val="20"/>
              </w:rPr>
            </w:pPr>
          </w:p>
          <w:p w:rsidR="003D0411" w:rsidRDefault="003D0411" w:rsidP="001516C8">
            <w:pPr>
              <w:rPr>
                <w:b/>
                <w:sz w:val="20"/>
                <w:szCs w:val="20"/>
              </w:rPr>
            </w:pPr>
          </w:p>
          <w:p w:rsidR="003D0411" w:rsidRDefault="003D0411" w:rsidP="001516C8">
            <w:pPr>
              <w:rPr>
                <w:b/>
                <w:sz w:val="20"/>
                <w:szCs w:val="20"/>
              </w:rPr>
            </w:pPr>
          </w:p>
          <w:p w:rsidR="003D0411" w:rsidRDefault="003D0411" w:rsidP="001516C8">
            <w:pPr>
              <w:rPr>
                <w:b/>
                <w:sz w:val="20"/>
                <w:szCs w:val="20"/>
              </w:rPr>
            </w:pPr>
          </w:p>
          <w:p w:rsidR="003D0411" w:rsidRDefault="003D0411" w:rsidP="001516C8">
            <w:pPr>
              <w:rPr>
                <w:b/>
                <w:sz w:val="20"/>
                <w:szCs w:val="20"/>
              </w:rPr>
            </w:pPr>
          </w:p>
          <w:p w:rsidR="003D0411" w:rsidRDefault="003D0411" w:rsidP="001516C8">
            <w:pPr>
              <w:rPr>
                <w:b/>
                <w:sz w:val="20"/>
                <w:szCs w:val="20"/>
              </w:rPr>
            </w:pPr>
          </w:p>
          <w:p w:rsidR="006147CC" w:rsidRPr="00032260" w:rsidRDefault="001516C8" w:rsidP="001516C8">
            <w:pPr>
              <w:rPr>
                <w:b/>
                <w:sz w:val="20"/>
                <w:szCs w:val="20"/>
              </w:rPr>
            </w:pPr>
            <w:r w:rsidRPr="001516C8">
              <w:rPr>
                <w:b/>
                <w:sz w:val="20"/>
                <w:szCs w:val="20"/>
              </w:rPr>
              <w:t xml:space="preserve">М.П.                                                    </w:t>
            </w:r>
          </w:p>
        </w:tc>
        <w:tc>
          <w:tcPr>
            <w:tcW w:w="5043" w:type="dxa"/>
          </w:tcPr>
          <w:p w:rsidR="00B843E3" w:rsidRPr="00B843E3" w:rsidRDefault="00B843E3" w:rsidP="00B843E3">
            <w:pPr>
              <w:pStyle w:val="HTML"/>
              <w:jc w:val="both"/>
              <w:rPr>
                <w:rFonts w:ascii="Times New Roman" w:hAnsi="Times New Roman" w:cs="Times New Roman"/>
                <w:b/>
              </w:rPr>
            </w:pPr>
            <w:r w:rsidRPr="00B843E3">
              <w:rPr>
                <w:rFonts w:ascii="Times New Roman" w:hAnsi="Times New Roman" w:cs="Times New Roman"/>
                <w:b/>
              </w:rPr>
              <w:t>Админист</w:t>
            </w:r>
            <w:r w:rsidR="004F7CB0">
              <w:rPr>
                <w:rFonts w:ascii="Times New Roman" w:hAnsi="Times New Roman" w:cs="Times New Roman"/>
                <w:b/>
              </w:rPr>
              <w:t>рация  Потанинского сельского поселения</w:t>
            </w:r>
            <w:r w:rsidRPr="00B843E3">
              <w:rPr>
                <w:rFonts w:ascii="Times New Roman" w:hAnsi="Times New Roman" w:cs="Times New Roman"/>
                <w:b/>
              </w:rPr>
              <w:t xml:space="preserve"> Волховского муниципального района Ленинградской области</w:t>
            </w:r>
          </w:p>
          <w:p w:rsidR="004F7CB0" w:rsidRDefault="004F7CB0" w:rsidP="00B843E3">
            <w:pPr>
              <w:rPr>
                <w:b/>
                <w:sz w:val="20"/>
                <w:szCs w:val="20"/>
              </w:rPr>
            </w:pPr>
          </w:p>
          <w:p w:rsidR="00B843E3" w:rsidRDefault="004F7CB0" w:rsidP="00B843E3">
            <w:pPr>
              <w:rPr>
                <w:b/>
                <w:sz w:val="20"/>
                <w:szCs w:val="20"/>
              </w:rPr>
            </w:pPr>
            <w:r>
              <w:rPr>
                <w:b/>
                <w:sz w:val="20"/>
                <w:szCs w:val="20"/>
              </w:rPr>
              <w:t xml:space="preserve"> Глава</w:t>
            </w:r>
            <w:r w:rsidR="006070AC">
              <w:rPr>
                <w:b/>
                <w:sz w:val="20"/>
                <w:szCs w:val="20"/>
              </w:rPr>
              <w:t xml:space="preserve"> </w:t>
            </w:r>
            <w:r w:rsidR="00B843E3">
              <w:rPr>
                <w:b/>
                <w:sz w:val="20"/>
                <w:szCs w:val="20"/>
              </w:rPr>
              <w:t xml:space="preserve">администрации </w:t>
            </w:r>
          </w:p>
          <w:p w:rsidR="00B843E3" w:rsidRDefault="00B843E3" w:rsidP="00B843E3">
            <w:pPr>
              <w:rPr>
                <w:b/>
                <w:sz w:val="20"/>
                <w:szCs w:val="20"/>
              </w:rPr>
            </w:pPr>
          </w:p>
          <w:p w:rsidR="00032260" w:rsidRDefault="00B843E3" w:rsidP="00B843E3">
            <w:pPr>
              <w:rPr>
                <w:b/>
                <w:sz w:val="20"/>
                <w:szCs w:val="20"/>
              </w:rPr>
            </w:pPr>
            <w:r>
              <w:rPr>
                <w:b/>
                <w:sz w:val="20"/>
                <w:szCs w:val="20"/>
              </w:rPr>
              <w:t xml:space="preserve">_______________       </w:t>
            </w:r>
            <w:r w:rsidR="004F7CB0">
              <w:rPr>
                <w:b/>
                <w:sz w:val="20"/>
                <w:szCs w:val="20"/>
              </w:rPr>
              <w:t xml:space="preserve">С.В. Степанов </w:t>
            </w:r>
          </w:p>
          <w:p w:rsidR="00B843E3" w:rsidRPr="00032260" w:rsidRDefault="00B843E3" w:rsidP="00B843E3">
            <w:pPr>
              <w:rPr>
                <w:b/>
                <w:sz w:val="20"/>
                <w:szCs w:val="20"/>
              </w:rPr>
            </w:pPr>
            <w:r>
              <w:rPr>
                <w:b/>
                <w:sz w:val="20"/>
                <w:szCs w:val="20"/>
              </w:rPr>
              <w:t>М.П.</w:t>
            </w:r>
          </w:p>
        </w:tc>
      </w:tr>
    </w:tbl>
    <w:p w:rsidR="005B4C80" w:rsidRPr="00AE6BC9" w:rsidRDefault="005B4C80" w:rsidP="00683EBB">
      <w:pPr>
        <w:rPr>
          <w:color w:val="000000"/>
          <w:sz w:val="20"/>
          <w:szCs w:val="20"/>
        </w:rPr>
      </w:pPr>
    </w:p>
    <w:sectPr w:rsidR="005B4C80" w:rsidRPr="00AE6BC9" w:rsidSect="00B52C87">
      <w:pgSz w:w="11906" w:h="16838"/>
      <w:pgMar w:top="720" w:right="851"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5C6DDB"/>
    <w:rsid w:val="0000076F"/>
    <w:rsid w:val="000064A5"/>
    <w:rsid w:val="0003076E"/>
    <w:rsid w:val="00032260"/>
    <w:rsid w:val="00037856"/>
    <w:rsid w:val="000604B0"/>
    <w:rsid w:val="00061A48"/>
    <w:rsid w:val="000640F5"/>
    <w:rsid w:val="000647A9"/>
    <w:rsid w:val="00072312"/>
    <w:rsid w:val="000733CE"/>
    <w:rsid w:val="00077CF1"/>
    <w:rsid w:val="00080BCE"/>
    <w:rsid w:val="000A11CA"/>
    <w:rsid w:val="000B28B1"/>
    <w:rsid w:val="000C7DC2"/>
    <w:rsid w:val="000D7BCF"/>
    <w:rsid w:val="000E3587"/>
    <w:rsid w:val="000E7DAA"/>
    <w:rsid w:val="000F504F"/>
    <w:rsid w:val="000F7C50"/>
    <w:rsid w:val="00132F41"/>
    <w:rsid w:val="001364FB"/>
    <w:rsid w:val="001516C8"/>
    <w:rsid w:val="00151CDF"/>
    <w:rsid w:val="00155446"/>
    <w:rsid w:val="00160308"/>
    <w:rsid w:val="00162692"/>
    <w:rsid w:val="00163B4A"/>
    <w:rsid w:val="0016545C"/>
    <w:rsid w:val="001925DB"/>
    <w:rsid w:val="00197FD0"/>
    <w:rsid w:val="001A1DB2"/>
    <w:rsid w:val="001A4267"/>
    <w:rsid w:val="001B1426"/>
    <w:rsid w:val="001B2E9E"/>
    <w:rsid w:val="001D212B"/>
    <w:rsid w:val="001D5B71"/>
    <w:rsid w:val="001E0F0C"/>
    <w:rsid w:val="001E50A5"/>
    <w:rsid w:val="0020346E"/>
    <w:rsid w:val="0020404D"/>
    <w:rsid w:val="002074CB"/>
    <w:rsid w:val="00211486"/>
    <w:rsid w:val="00222631"/>
    <w:rsid w:val="002235A3"/>
    <w:rsid w:val="00227B9D"/>
    <w:rsid w:val="002371BD"/>
    <w:rsid w:val="002537E2"/>
    <w:rsid w:val="00254932"/>
    <w:rsid w:val="002671CA"/>
    <w:rsid w:val="00274E32"/>
    <w:rsid w:val="00284206"/>
    <w:rsid w:val="00287775"/>
    <w:rsid w:val="00295F41"/>
    <w:rsid w:val="002B242B"/>
    <w:rsid w:val="002B2549"/>
    <w:rsid w:val="002C4553"/>
    <w:rsid w:val="002C4722"/>
    <w:rsid w:val="002C7217"/>
    <w:rsid w:val="002D574E"/>
    <w:rsid w:val="002D6F58"/>
    <w:rsid w:val="002E3927"/>
    <w:rsid w:val="002F1CEF"/>
    <w:rsid w:val="00300E67"/>
    <w:rsid w:val="00301844"/>
    <w:rsid w:val="0030799E"/>
    <w:rsid w:val="003141A6"/>
    <w:rsid w:val="00314651"/>
    <w:rsid w:val="0032246F"/>
    <w:rsid w:val="003307CA"/>
    <w:rsid w:val="00332529"/>
    <w:rsid w:val="00332FA1"/>
    <w:rsid w:val="00335C7A"/>
    <w:rsid w:val="00341383"/>
    <w:rsid w:val="00344CAC"/>
    <w:rsid w:val="00353B0E"/>
    <w:rsid w:val="003617B2"/>
    <w:rsid w:val="003705C4"/>
    <w:rsid w:val="003716BF"/>
    <w:rsid w:val="00382504"/>
    <w:rsid w:val="00392DBA"/>
    <w:rsid w:val="00395C22"/>
    <w:rsid w:val="0039792F"/>
    <w:rsid w:val="003A19B7"/>
    <w:rsid w:val="003C026D"/>
    <w:rsid w:val="003C71AC"/>
    <w:rsid w:val="003D0411"/>
    <w:rsid w:val="003E3C5E"/>
    <w:rsid w:val="003F2863"/>
    <w:rsid w:val="003F6D55"/>
    <w:rsid w:val="00417307"/>
    <w:rsid w:val="0041766C"/>
    <w:rsid w:val="0043040D"/>
    <w:rsid w:val="00436438"/>
    <w:rsid w:val="00440321"/>
    <w:rsid w:val="00450133"/>
    <w:rsid w:val="0045092F"/>
    <w:rsid w:val="00457B1E"/>
    <w:rsid w:val="00461DD1"/>
    <w:rsid w:val="00462C1A"/>
    <w:rsid w:val="00471818"/>
    <w:rsid w:val="00476A16"/>
    <w:rsid w:val="00477128"/>
    <w:rsid w:val="00487702"/>
    <w:rsid w:val="00491FFD"/>
    <w:rsid w:val="004A06E8"/>
    <w:rsid w:val="004A64A1"/>
    <w:rsid w:val="004B08E9"/>
    <w:rsid w:val="004B1089"/>
    <w:rsid w:val="004C00FA"/>
    <w:rsid w:val="004C050B"/>
    <w:rsid w:val="004D4B7F"/>
    <w:rsid w:val="004D78B6"/>
    <w:rsid w:val="004E2868"/>
    <w:rsid w:val="004F3E1B"/>
    <w:rsid w:val="004F42B8"/>
    <w:rsid w:val="004F7CB0"/>
    <w:rsid w:val="005112CF"/>
    <w:rsid w:val="00517318"/>
    <w:rsid w:val="005174A3"/>
    <w:rsid w:val="00522A48"/>
    <w:rsid w:val="00540931"/>
    <w:rsid w:val="00546288"/>
    <w:rsid w:val="005525DE"/>
    <w:rsid w:val="00553969"/>
    <w:rsid w:val="0055409E"/>
    <w:rsid w:val="005540DF"/>
    <w:rsid w:val="00561CD1"/>
    <w:rsid w:val="00563D03"/>
    <w:rsid w:val="00576C1D"/>
    <w:rsid w:val="005A1094"/>
    <w:rsid w:val="005A3F3B"/>
    <w:rsid w:val="005B4C80"/>
    <w:rsid w:val="005C00CC"/>
    <w:rsid w:val="005C6DDB"/>
    <w:rsid w:val="005C7A6E"/>
    <w:rsid w:val="005C7C66"/>
    <w:rsid w:val="005E5B06"/>
    <w:rsid w:val="005F6B7C"/>
    <w:rsid w:val="005F6F26"/>
    <w:rsid w:val="00603A82"/>
    <w:rsid w:val="006061E0"/>
    <w:rsid w:val="006070AC"/>
    <w:rsid w:val="00607546"/>
    <w:rsid w:val="00610882"/>
    <w:rsid w:val="00610EB8"/>
    <w:rsid w:val="00612FD1"/>
    <w:rsid w:val="006147CC"/>
    <w:rsid w:val="0061498A"/>
    <w:rsid w:val="0061714B"/>
    <w:rsid w:val="006346FA"/>
    <w:rsid w:val="0065545B"/>
    <w:rsid w:val="00657F2E"/>
    <w:rsid w:val="00663CD7"/>
    <w:rsid w:val="00683EBB"/>
    <w:rsid w:val="006842B7"/>
    <w:rsid w:val="006970D7"/>
    <w:rsid w:val="006A1EC1"/>
    <w:rsid w:val="006A2B7D"/>
    <w:rsid w:val="006A4C3D"/>
    <w:rsid w:val="006B209A"/>
    <w:rsid w:val="006B7CCC"/>
    <w:rsid w:val="006C4260"/>
    <w:rsid w:val="006D054F"/>
    <w:rsid w:val="006E289A"/>
    <w:rsid w:val="006F2D27"/>
    <w:rsid w:val="006F7418"/>
    <w:rsid w:val="007067FA"/>
    <w:rsid w:val="00720461"/>
    <w:rsid w:val="00720842"/>
    <w:rsid w:val="00731DAA"/>
    <w:rsid w:val="007368A6"/>
    <w:rsid w:val="00740472"/>
    <w:rsid w:val="00747969"/>
    <w:rsid w:val="0075784B"/>
    <w:rsid w:val="00772EF0"/>
    <w:rsid w:val="00775216"/>
    <w:rsid w:val="00786C7F"/>
    <w:rsid w:val="00792DD4"/>
    <w:rsid w:val="00793E75"/>
    <w:rsid w:val="007A2382"/>
    <w:rsid w:val="007B28E2"/>
    <w:rsid w:val="007C203C"/>
    <w:rsid w:val="007D5B1B"/>
    <w:rsid w:val="007E1D91"/>
    <w:rsid w:val="007E4768"/>
    <w:rsid w:val="007F2548"/>
    <w:rsid w:val="007F7E77"/>
    <w:rsid w:val="00805DE6"/>
    <w:rsid w:val="008060C4"/>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A18CF"/>
    <w:rsid w:val="008A29EB"/>
    <w:rsid w:val="008A7D26"/>
    <w:rsid w:val="008D6EB3"/>
    <w:rsid w:val="008E4C48"/>
    <w:rsid w:val="008E6C73"/>
    <w:rsid w:val="008F648A"/>
    <w:rsid w:val="008F7BC8"/>
    <w:rsid w:val="009231B1"/>
    <w:rsid w:val="00926301"/>
    <w:rsid w:val="009313BF"/>
    <w:rsid w:val="0093737C"/>
    <w:rsid w:val="00945B0A"/>
    <w:rsid w:val="00945F4E"/>
    <w:rsid w:val="00951C7D"/>
    <w:rsid w:val="00960661"/>
    <w:rsid w:val="0096687D"/>
    <w:rsid w:val="009719F7"/>
    <w:rsid w:val="00974780"/>
    <w:rsid w:val="00983660"/>
    <w:rsid w:val="00986E60"/>
    <w:rsid w:val="0099001F"/>
    <w:rsid w:val="009A345E"/>
    <w:rsid w:val="009B77AE"/>
    <w:rsid w:val="009C29F0"/>
    <w:rsid w:val="009C621E"/>
    <w:rsid w:val="009D53B3"/>
    <w:rsid w:val="009D7DD5"/>
    <w:rsid w:val="009E1B3A"/>
    <w:rsid w:val="00A06C2F"/>
    <w:rsid w:val="00A1505F"/>
    <w:rsid w:val="00A309A1"/>
    <w:rsid w:val="00A33105"/>
    <w:rsid w:val="00A4357E"/>
    <w:rsid w:val="00A46893"/>
    <w:rsid w:val="00A51740"/>
    <w:rsid w:val="00A8656A"/>
    <w:rsid w:val="00A95C1B"/>
    <w:rsid w:val="00AB3741"/>
    <w:rsid w:val="00AC3F3B"/>
    <w:rsid w:val="00AD0873"/>
    <w:rsid w:val="00AD2DF5"/>
    <w:rsid w:val="00AD654F"/>
    <w:rsid w:val="00AE6BC9"/>
    <w:rsid w:val="00AF21D3"/>
    <w:rsid w:val="00B12153"/>
    <w:rsid w:val="00B25BB8"/>
    <w:rsid w:val="00B31A47"/>
    <w:rsid w:val="00B348B0"/>
    <w:rsid w:val="00B406E2"/>
    <w:rsid w:val="00B51884"/>
    <w:rsid w:val="00B52C87"/>
    <w:rsid w:val="00B56400"/>
    <w:rsid w:val="00B645DB"/>
    <w:rsid w:val="00B66158"/>
    <w:rsid w:val="00B7356C"/>
    <w:rsid w:val="00B7667A"/>
    <w:rsid w:val="00B843E3"/>
    <w:rsid w:val="00B907F5"/>
    <w:rsid w:val="00BA4E99"/>
    <w:rsid w:val="00BA4FCC"/>
    <w:rsid w:val="00BA583A"/>
    <w:rsid w:val="00BA7554"/>
    <w:rsid w:val="00BB2C7E"/>
    <w:rsid w:val="00BC2622"/>
    <w:rsid w:val="00BC4C78"/>
    <w:rsid w:val="00BC58CD"/>
    <w:rsid w:val="00BC6F7E"/>
    <w:rsid w:val="00BD1C8A"/>
    <w:rsid w:val="00BE35A8"/>
    <w:rsid w:val="00BE75D6"/>
    <w:rsid w:val="00BF4463"/>
    <w:rsid w:val="00BF75C7"/>
    <w:rsid w:val="00C0045A"/>
    <w:rsid w:val="00C036C2"/>
    <w:rsid w:val="00C12D24"/>
    <w:rsid w:val="00C132B7"/>
    <w:rsid w:val="00C328C3"/>
    <w:rsid w:val="00C35649"/>
    <w:rsid w:val="00C37761"/>
    <w:rsid w:val="00C451A4"/>
    <w:rsid w:val="00C4791E"/>
    <w:rsid w:val="00C62BD8"/>
    <w:rsid w:val="00C643E7"/>
    <w:rsid w:val="00C724DD"/>
    <w:rsid w:val="00C73817"/>
    <w:rsid w:val="00C7716B"/>
    <w:rsid w:val="00CA4633"/>
    <w:rsid w:val="00CB024C"/>
    <w:rsid w:val="00CB09D5"/>
    <w:rsid w:val="00CB3A97"/>
    <w:rsid w:val="00CB6A14"/>
    <w:rsid w:val="00CB72D5"/>
    <w:rsid w:val="00CD53BC"/>
    <w:rsid w:val="00CD6AA2"/>
    <w:rsid w:val="00CF4B0A"/>
    <w:rsid w:val="00D0781E"/>
    <w:rsid w:val="00D07C09"/>
    <w:rsid w:val="00D07D38"/>
    <w:rsid w:val="00D1788F"/>
    <w:rsid w:val="00D43972"/>
    <w:rsid w:val="00D521CD"/>
    <w:rsid w:val="00D552AF"/>
    <w:rsid w:val="00D605F2"/>
    <w:rsid w:val="00D65E83"/>
    <w:rsid w:val="00D726E2"/>
    <w:rsid w:val="00D7589A"/>
    <w:rsid w:val="00D80F4F"/>
    <w:rsid w:val="00D81329"/>
    <w:rsid w:val="00D813DD"/>
    <w:rsid w:val="00D825B7"/>
    <w:rsid w:val="00D95395"/>
    <w:rsid w:val="00DD25FE"/>
    <w:rsid w:val="00DD5190"/>
    <w:rsid w:val="00DD6181"/>
    <w:rsid w:val="00DD682A"/>
    <w:rsid w:val="00DE36FB"/>
    <w:rsid w:val="00DF354F"/>
    <w:rsid w:val="00E02A3B"/>
    <w:rsid w:val="00E10647"/>
    <w:rsid w:val="00E16E4C"/>
    <w:rsid w:val="00E201DC"/>
    <w:rsid w:val="00E23A10"/>
    <w:rsid w:val="00E32722"/>
    <w:rsid w:val="00E335D4"/>
    <w:rsid w:val="00E3781A"/>
    <w:rsid w:val="00E42E5E"/>
    <w:rsid w:val="00E43AC7"/>
    <w:rsid w:val="00E57DBE"/>
    <w:rsid w:val="00E62A26"/>
    <w:rsid w:val="00E64EC0"/>
    <w:rsid w:val="00E668F3"/>
    <w:rsid w:val="00E71115"/>
    <w:rsid w:val="00E7653A"/>
    <w:rsid w:val="00E8103E"/>
    <w:rsid w:val="00E82757"/>
    <w:rsid w:val="00E911A4"/>
    <w:rsid w:val="00EF0462"/>
    <w:rsid w:val="00EF370C"/>
    <w:rsid w:val="00EF72D1"/>
    <w:rsid w:val="00F02492"/>
    <w:rsid w:val="00F04E27"/>
    <w:rsid w:val="00F05392"/>
    <w:rsid w:val="00F05E5F"/>
    <w:rsid w:val="00F10AEA"/>
    <w:rsid w:val="00F14F57"/>
    <w:rsid w:val="00F24420"/>
    <w:rsid w:val="00F25129"/>
    <w:rsid w:val="00F27ACB"/>
    <w:rsid w:val="00F5027B"/>
    <w:rsid w:val="00F559CB"/>
    <w:rsid w:val="00F56623"/>
    <w:rsid w:val="00F57D52"/>
    <w:rsid w:val="00F61118"/>
    <w:rsid w:val="00F641FF"/>
    <w:rsid w:val="00F80050"/>
    <w:rsid w:val="00F838F3"/>
    <w:rsid w:val="00F96052"/>
    <w:rsid w:val="00F978CC"/>
    <w:rsid w:val="00FA0B86"/>
    <w:rsid w:val="00FC163B"/>
    <w:rsid w:val="00FC437E"/>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59ACEAA-891E-475D-9776-BF0FCD61B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868"/>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HTML">
    <w:name w:val="HTML Preformatted"/>
    <w:basedOn w:val="a"/>
    <w:link w:val="HTML0"/>
    <w:rsid w:val="00B84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0">
    <w:name w:val="Стандартный HTML Знак"/>
    <w:basedOn w:val="a0"/>
    <w:link w:val="HTML"/>
    <w:rsid w:val="00B843E3"/>
    <w:rPr>
      <w:rFonts w:ascii="Courier New" w:hAnsi="Courier New" w:cs="Courier New"/>
      <w:lang w:eastAsia="zh-CN"/>
    </w:rPr>
  </w:style>
  <w:style w:type="paragraph" w:styleId="a9">
    <w:name w:val="Body Text"/>
    <w:basedOn w:val="a"/>
    <w:link w:val="aa"/>
    <w:rsid w:val="00B843E3"/>
    <w:rPr>
      <w:sz w:val="28"/>
      <w:szCs w:val="20"/>
    </w:rPr>
  </w:style>
  <w:style w:type="character" w:customStyle="1" w:styleId="aa">
    <w:name w:val="Основной текст Знак"/>
    <w:basedOn w:val="a0"/>
    <w:link w:val="a9"/>
    <w:rsid w:val="00B843E3"/>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89448424">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1</Pages>
  <Words>1776</Words>
  <Characters>10124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cp:lastModifiedBy>
  <cp:revision>43</cp:revision>
  <cp:lastPrinted>2020-08-12T09:17:00Z</cp:lastPrinted>
  <dcterms:created xsi:type="dcterms:W3CDTF">2024-06-20T09:54:00Z</dcterms:created>
  <dcterms:modified xsi:type="dcterms:W3CDTF">2026-09-24T12:55:00Z</dcterms:modified>
</cp:coreProperties>
</file>