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08" w:rsidRPr="002B7808" w:rsidRDefault="002B7808" w:rsidP="002B7808">
      <w:pPr>
        <w:jc w:val="right"/>
      </w:pPr>
      <w:r w:rsidRPr="002B7808">
        <w:rPr>
          <w:rStyle w:val="211"/>
          <w:rFonts w:ascii="Times New Roman" w:hAnsi="Times New Roman" w:cs="Times New Roman"/>
          <w:sz w:val="24"/>
          <w:szCs w:val="24"/>
        </w:rPr>
        <w:t>Утверждаю</w:t>
      </w:r>
    </w:p>
    <w:p w:rsidR="002B7808" w:rsidRPr="002B7808" w:rsidRDefault="002B7808" w:rsidP="002B7808">
      <w:pPr>
        <w:jc w:val="right"/>
        <w:rPr>
          <w:rStyle w:val="211"/>
          <w:rFonts w:ascii="Times New Roman" w:hAnsi="Times New Roman" w:cs="Times New Roman"/>
          <w:sz w:val="24"/>
          <w:szCs w:val="24"/>
        </w:rPr>
      </w:pPr>
      <w:r w:rsidRPr="002B7808">
        <w:rPr>
          <w:rStyle w:val="211"/>
          <w:rFonts w:ascii="Times New Roman" w:hAnsi="Times New Roman" w:cs="Times New Roman"/>
          <w:sz w:val="24"/>
          <w:szCs w:val="24"/>
        </w:rPr>
        <w:t xml:space="preserve">                Главный  врач </w:t>
      </w:r>
    </w:p>
    <w:p w:rsidR="002B7808" w:rsidRPr="002B7808" w:rsidRDefault="002B7808" w:rsidP="002B7808">
      <w:pPr>
        <w:jc w:val="right"/>
      </w:pPr>
      <w:r w:rsidRPr="002B7808">
        <w:rPr>
          <w:rStyle w:val="211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ГБУЗ Л</w:t>
      </w:r>
      <w:proofErr w:type="gramStart"/>
      <w:r w:rsidRPr="002B7808">
        <w:rPr>
          <w:rStyle w:val="211"/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Pr="002B7808">
        <w:rPr>
          <w:rStyle w:val="211"/>
          <w:rFonts w:ascii="Times New Roman" w:hAnsi="Times New Roman" w:cs="Times New Roman"/>
          <w:sz w:val="24"/>
          <w:szCs w:val="24"/>
        </w:rPr>
        <w:t xml:space="preserve"> «Тихвинская МБ»</w:t>
      </w:r>
    </w:p>
    <w:p w:rsidR="002B7808" w:rsidRPr="002B7808" w:rsidRDefault="002B7808" w:rsidP="002B7808">
      <w:pPr>
        <w:jc w:val="right"/>
      </w:pPr>
      <w:proofErr w:type="spellStart"/>
      <w:r w:rsidRPr="002B7808">
        <w:rPr>
          <w:rStyle w:val="211"/>
          <w:rFonts w:ascii="Times New Roman" w:hAnsi="Times New Roman" w:cs="Times New Roman"/>
          <w:sz w:val="24"/>
          <w:szCs w:val="24"/>
        </w:rPr>
        <w:t>_______________Н.В.Новожилова</w:t>
      </w:r>
      <w:proofErr w:type="spellEnd"/>
    </w:p>
    <w:p w:rsidR="00AF1D96" w:rsidRDefault="00AF1D96" w:rsidP="002B7808">
      <w:pPr>
        <w:pStyle w:val="20"/>
        <w:shd w:val="clear" w:color="auto" w:fill="auto"/>
        <w:ind w:left="40" w:right="20"/>
        <w:rPr>
          <w:rStyle w:val="211"/>
        </w:rPr>
      </w:pPr>
    </w:p>
    <w:p w:rsidR="002B7808" w:rsidRDefault="002B7808" w:rsidP="006A7F81">
      <w:pPr>
        <w:pStyle w:val="20"/>
        <w:shd w:val="clear" w:color="auto" w:fill="auto"/>
        <w:tabs>
          <w:tab w:val="left" w:leader="underscore" w:pos="11616"/>
          <w:tab w:val="left" w:leader="underscore" w:pos="13794"/>
        </w:tabs>
        <w:jc w:val="left"/>
        <w:rPr>
          <w:rStyle w:val="211"/>
          <w:sz w:val="24"/>
          <w:szCs w:val="24"/>
        </w:rPr>
      </w:pPr>
    </w:p>
    <w:p w:rsidR="002B7808" w:rsidRDefault="002B7808" w:rsidP="006A7F81">
      <w:pPr>
        <w:pStyle w:val="20"/>
        <w:shd w:val="clear" w:color="auto" w:fill="auto"/>
        <w:tabs>
          <w:tab w:val="left" w:leader="underscore" w:pos="11616"/>
          <w:tab w:val="left" w:leader="underscore" w:pos="13794"/>
        </w:tabs>
        <w:jc w:val="left"/>
        <w:rPr>
          <w:rStyle w:val="211"/>
          <w:sz w:val="24"/>
          <w:szCs w:val="24"/>
        </w:rPr>
      </w:pPr>
    </w:p>
    <w:p w:rsidR="006A7F81" w:rsidRDefault="006A7F81" w:rsidP="002B7808">
      <w:pPr>
        <w:pStyle w:val="20"/>
        <w:shd w:val="clear" w:color="auto" w:fill="auto"/>
        <w:tabs>
          <w:tab w:val="left" w:leader="underscore" w:pos="11616"/>
          <w:tab w:val="left" w:leader="underscore" w:pos="13794"/>
        </w:tabs>
        <w:jc w:val="center"/>
        <w:rPr>
          <w:rStyle w:val="211"/>
          <w:sz w:val="24"/>
          <w:szCs w:val="24"/>
        </w:rPr>
      </w:pPr>
      <w:r w:rsidRPr="00102D09">
        <w:rPr>
          <w:rStyle w:val="211"/>
          <w:sz w:val="24"/>
          <w:szCs w:val="24"/>
        </w:rPr>
        <w:t>ТЕХНИЧЕСКОЕ ЗАДАНИЕ</w:t>
      </w:r>
    </w:p>
    <w:p w:rsidR="002B7808" w:rsidRPr="00102D09" w:rsidRDefault="002B7808" w:rsidP="006A7F81">
      <w:pPr>
        <w:pStyle w:val="20"/>
        <w:shd w:val="clear" w:color="auto" w:fill="auto"/>
        <w:tabs>
          <w:tab w:val="left" w:leader="underscore" w:pos="11616"/>
          <w:tab w:val="left" w:leader="underscore" w:pos="13794"/>
        </w:tabs>
        <w:jc w:val="left"/>
        <w:rPr>
          <w:rStyle w:val="211"/>
          <w:sz w:val="24"/>
          <w:szCs w:val="24"/>
        </w:rPr>
      </w:pPr>
    </w:p>
    <w:p w:rsidR="00985759" w:rsidRPr="00102D09" w:rsidRDefault="006A7F81" w:rsidP="007635B5">
      <w:pPr>
        <w:pStyle w:val="20"/>
        <w:shd w:val="clear" w:color="auto" w:fill="auto"/>
        <w:spacing w:line="240" w:lineRule="auto"/>
        <w:ind w:right="1540"/>
        <w:jc w:val="left"/>
        <w:rPr>
          <w:rStyle w:val="211"/>
          <w:sz w:val="24"/>
          <w:szCs w:val="24"/>
        </w:rPr>
      </w:pPr>
      <w:r w:rsidRPr="00102D09">
        <w:rPr>
          <w:b/>
          <w:sz w:val="24"/>
          <w:szCs w:val="24"/>
        </w:rPr>
        <w:t>1. Предмет государственного контракта</w:t>
      </w:r>
      <w:r w:rsidRPr="00102D09">
        <w:rPr>
          <w:i/>
          <w:sz w:val="24"/>
          <w:szCs w:val="24"/>
        </w:rPr>
        <w:t xml:space="preserve">: </w:t>
      </w:r>
      <w:r w:rsidRPr="00102D09">
        <w:rPr>
          <w:sz w:val="24"/>
          <w:szCs w:val="24"/>
        </w:rPr>
        <w:t>Поставка</w:t>
      </w:r>
      <w:r w:rsidR="00A502BD" w:rsidRPr="00102D09">
        <w:rPr>
          <w:rStyle w:val="211"/>
          <w:sz w:val="24"/>
          <w:szCs w:val="24"/>
        </w:rPr>
        <w:t xml:space="preserve"> </w:t>
      </w:r>
      <w:r w:rsidR="007635B5" w:rsidRPr="00102D09">
        <w:rPr>
          <w:rStyle w:val="211"/>
          <w:sz w:val="24"/>
          <w:szCs w:val="24"/>
        </w:rPr>
        <w:t xml:space="preserve">клише (резинки). </w:t>
      </w:r>
    </w:p>
    <w:p w:rsidR="006A7F81" w:rsidRPr="00102D09" w:rsidRDefault="006A7F81" w:rsidP="006A7F81">
      <w:pPr>
        <w:pStyle w:val="20"/>
        <w:shd w:val="clear" w:color="auto" w:fill="auto"/>
        <w:spacing w:line="240" w:lineRule="auto"/>
        <w:ind w:right="1540"/>
        <w:jc w:val="left"/>
        <w:rPr>
          <w:sz w:val="24"/>
          <w:szCs w:val="24"/>
          <w:shd w:val="clear" w:color="auto" w:fill="FFFFFF"/>
        </w:rPr>
      </w:pPr>
      <w:r w:rsidRPr="00102D09">
        <w:rPr>
          <w:b/>
          <w:sz w:val="24"/>
          <w:szCs w:val="24"/>
        </w:rPr>
        <w:t>2. Количество (</w:t>
      </w:r>
      <w:r w:rsidRPr="00102D09">
        <w:rPr>
          <w:sz w:val="24"/>
          <w:szCs w:val="24"/>
        </w:rPr>
        <w:t>объем</w:t>
      </w:r>
      <w:r w:rsidRPr="00102D09">
        <w:rPr>
          <w:b/>
          <w:sz w:val="24"/>
          <w:szCs w:val="24"/>
        </w:rPr>
        <w:t>) поставляемого товара:</w:t>
      </w:r>
      <w:r w:rsidRPr="00102D09">
        <w:rPr>
          <w:color w:val="FF6600"/>
          <w:sz w:val="24"/>
          <w:szCs w:val="24"/>
        </w:rPr>
        <w:t xml:space="preserve"> </w:t>
      </w:r>
      <w:r w:rsidRPr="00102D09">
        <w:rPr>
          <w:sz w:val="24"/>
          <w:szCs w:val="24"/>
        </w:rPr>
        <w:t>согласно табличной части.</w:t>
      </w:r>
    </w:p>
    <w:p w:rsidR="006A7F81" w:rsidRPr="00102D09" w:rsidRDefault="006A7F81" w:rsidP="006A7F81">
      <w:pPr>
        <w:suppressAutoHyphens/>
        <w:rPr>
          <w:rFonts w:ascii="Times New Roman" w:hAnsi="Times New Roman" w:cs="Times New Roman"/>
          <w:b/>
        </w:rPr>
      </w:pPr>
      <w:r w:rsidRPr="00102D09">
        <w:rPr>
          <w:rFonts w:ascii="Times New Roman" w:hAnsi="Times New Roman" w:cs="Times New Roman"/>
          <w:b/>
        </w:rPr>
        <w:t>3</w:t>
      </w:r>
      <w:r w:rsidRPr="00102D09">
        <w:rPr>
          <w:rFonts w:ascii="Times New Roman" w:hAnsi="Times New Roman" w:cs="Times New Roman"/>
        </w:rPr>
        <w:t xml:space="preserve">. </w:t>
      </w:r>
      <w:r w:rsidRPr="00102D09">
        <w:rPr>
          <w:rFonts w:ascii="Times New Roman" w:hAnsi="Times New Roman" w:cs="Times New Roman"/>
          <w:b/>
        </w:rPr>
        <w:t>Место доставки товара</w:t>
      </w:r>
      <w:r w:rsidRPr="00102D09">
        <w:rPr>
          <w:rFonts w:ascii="Times New Roman" w:hAnsi="Times New Roman" w:cs="Times New Roman"/>
        </w:rPr>
        <w:t xml:space="preserve">:187553, Ленинградская область, город Тихвин, ул. Карла Маркса, д.68 </w:t>
      </w:r>
    </w:p>
    <w:p w:rsidR="006A7F81" w:rsidRPr="00102D09" w:rsidRDefault="006A7F81" w:rsidP="006A7F81">
      <w:pPr>
        <w:pStyle w:val="3"/>
        <w:suppressAutoHyphens/>
        <w:jc w:val="left"/>
        <w:rPr>
          <w:b w:val="0"/>
          <w:bCs/>
          <w:sz w:val="24"/>
        </w:rPr>
      </w:pPr>
      <w:r w:rsidRPr="00102D09">
        <w:rPr>
          <w:sz w:val="24"/>
        </w:rPr>
        <w:t>4</w:t>
      </w:r>
      <w:r w:rsidRPr="00102D09">
        <w:rPr>
          <w:b w:val="0"/>
          <w:sz w:val="24"/>
        </w:rPr>
        <w:t xml:space="preserve">. </w:t>
      </w:r>
      <w:r w:rsidRPr="00102D09">
        <w:rPr>
          <w:sz w:val="24"/>
        </w:rPr>
        <w:t>Условия поставки товара</w:t>
      </w:r>
      <w:r w:rsidRPr="00102D09">
        <w:rPr>
          <w:b w:val="0"/>
          <w:sz w:val="24"/>
        </w:rPr>
        <w:t>:</w:t>
      </w:r>
      <w:r w:rsidRPr="00102D09">
        <w:rPr>
          <w:sz w:val="24"/>
        </w:rPr>
        <w:t xml:space="preserve"> </w:t>
      </w:r>
      <w:r w:rsidRPr="00102D09">
        <w:rPr>
          <w:b w:val="0"/>
          <w:sz w:val="24"/>
        </w:rPr>
        <w:t>Поставка осуществляется транспортом и за счет Поставщика, с условием разгрузки товара Поставщиком</w:t>
      </w:r>
      <w:r w:rsidR="00D821ED" w:rsidRPr="00102D09">
        <w:rPr>
          <w:b w:val="0"/>
          <w:bCs/>
          <w:sz w:val="24"/>
        </w:rPr>
        <w:t xml:space="preserve"> на  склад </w:t>
      </w:r>
      <w:r w:rsidR="001E6426" w:rsidRPr="00102D09">
        <w:rPr>
          <w:b w:val="0"/>
          <w:bCs/>
          <w:sz w:val="24"/>
        </w:rPr>
        <w:t>.</w:t>
      </w:r>
    </w:p>
    <w:p w:rsidR="006A7F81" w:rsidRPr="00102D09" w:rsidRDefault="006A7F81" w:rsidP="006A7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  <w:highlight w:val="yellow"/>
        </w:rPr>
      </w:pPr>
      <w:r w:rsidRPr="00102D09">
        <w:rPr>
          <w:rFonts w:ascii="Times New Roman" w:hAnsi="Times New Roman" w:cs="Times New Roman"/>
          <w:b/>
        </w:rPr>
        <w:t xml:space="preserve">5. Сроки (периоды) поставки товара:  </w:t>
      </w:r>
      <w:r w:rsidRPr="00102D09">
        <w:rPr>
          <w:rFonts w:ascii="Times New Roman" w:hAnsi="Times New Roman" w:cs="Times New Roman"/>
        </w:rPr>
        <w:t xml:space="preserve">в течение </w:t>
      </w:r>
      <w:r w:rsidR="00985759" w:rsidRPr="00102D09">
        <w:rPr>
          <w:rFonts w:ascii="Times New Roman" w:hAnsi="Times New Roman" w:cs="Times New Roman"/>
        </w:rPr>
        <w:t>3-х</w:t>
      </w:r>
      <w:r w:rsidR="005E190D" w:rsidRPr="00102D09">
        <w:rPr>
          <w:rFonts w:ascii="Times New Roman" w:hAnsi="Times New Roman" w:cs="Times New Roman"/>
        </w:rPr>
        <w:t xml:space="preserve"> рабочих </w:t>
      </w:r>
      <w:r w:rsidR="002A4F3D" w:rsidRPr="00102D09">
        <w:rPr>
          <w:rFonts w:ascii="Times New Roman" w:hAnsi="Times New Roman" w:cs="Times New Roman"/>
        </w:rPr>
        <w:t xml:space="preserve"> </w:t>
      </w:r>
      <w:r w:rsidRPr="00102D09">
        <w:rPr>
          <w:rFonts w:ascii="Times New Roman" w:hAnsi="Times New Roman" w:cs="Times New Roman"/>
        </w:rPr>
        <w:t>дней с момента</w:t>
      </w:r>
      <w:r w:rsidR="00EA6165" w:rsidRPr="00102D09">
        <w:rPr>
          <w:rFonts w:ascii="Times New Roman" w:hAnsi="Times New Roman" w:cs="Times New Roman"/>
        </w:rPr>
        <w:t xml:space="preserve"> подачи заявки Заказчиком.</w:t>
      </w:r>
    </w:p>
    <w:p w:rsidR="006A7F81" w:rsidRPr="00102D09" w:rsidRDefault="006A7F81" w:rsidP="006A7F81">
      <w:pPr>
        <w:suppressAutoHyphens/>
        <w:rPr>
          <w:rFonts w:ascii="Times New Roman" w:hAnsi="Times New Roman" w:cs="Times New Roman"/>
        </w:rPr>
      </w:pPr>
      <w:r w:rsidRPr="00102D09">
        <w:rPr>
          <w:rFonts w:ascii="Times New Roman" w:hAnsi="Times New Roman" w:cs="Times New Roman"/>
          <w:b/>
        </w:rPr>
        <w:t xml:space="preserve">7. </w:t>
      </w:r>
      <w:proofErr w:type="gramStart"/>
      <w:r w:rsidRPr="00102D09">
        <w:rPr>
          <w:rFonts w:ascii="Times New Roman" w:hAnsi="Times New Roman" w:cs="Times New Roman"/>
          <w:b/>
        </w:rPr>
        <w:t>В цену контракта включены</w:t>
      </w:r>
      <w:r w:rsidRPr="00102D09">
        <w:rPr>
          <w:rFonts w:ascii="Times New Roman" w:hAnsi="Times New Roman" w:cs="Times New Roman"/>
        </w:rPr>
        <w:t xml:space="preserve">: </w:t>
      </w:r>
      <w:r w:rsidR="00102D09" w:rsidRPr="00A03453">
        <w:rPr>
          <w:rFonts w:ascii="Times New Roman" w:hAnsi="Times New Roman" w:cs="Times New Roman"/>
        </w:rPr>
        <w:t>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</w:t>
      </w:r>
      <w:proofErr w:type="gramEnd"/>
      <w:r w:rsidR="00102D09" w:rsidRPr="00A03453">
        <w:rPr>
          <w:rFonts w:ascii="Times New Roman" w:hAnsi="Times New Roman" w:cs="Times New Roman"/>
        </w:rPr>
        <w:t xml:space="preserve"> иные расходы, связанные с поставкой товара</w:t>
      </w:r>
      <w:r w:rsidR="00102D09">
        <w:rPr>
          <w:rFonts w:ascii="Times New Roman" w:hAnsi="Times New Roman" w:cs="Times New Roman"/>
        </w:rPr>
        <w:t>.</w:t>
      </w:r>
    </w:p>
    <w:p w:rsidR="006A7F81" w:rsidRPr="00102D09" w:rsidRDefault="006A7F81" w:rsidP="006A7F8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02D09">
        <w:rPr>
          <w:rFonts w:ascii="Times New Roman" w:hAnsi="Times New Roman" w:cs="Times New Roman"/>
          <w:b/>
        </w:rPr>
        <w:t>8. Сроки</w:t>
      </w:r>
      <w:r w:rsidRPr="00102D09">
        <w:rPr>
          <w:rFonts w:ascii="Times New Roman" w:hAnsi="Times New Roman" w:cs="Times New Roman"/>
        </w:rPr>
        <w:t xml:space="preserve"> </w:t>
      </w:r>
      <w:r w:rsidRPr="00102D09">
        <w:rPr>
          <w:rFonts w:ascii="Times New Roman" w:hAnsi="Times New Roman" w:cs="Times New Roman"/>
          <w:b/>
        </w:rPr>
        <w:t>и условия оплаты поставок товара</w:t>
      </w:r>
      <w:r w:rsidRPr="00102D09">
        <w:rPr>
          <w:rFonts w:ascii="Times New Roman" w:hAnsi="Times New Roman" w:cs="Times New Roman"/>
        </w:rPr>
        <w:t xml:space="preserve">: Оплата товара производится в </w:t>
      </w:r>
      <w:r w:rsidRPr="00102D09">
        <w:rPr>
          <w:rFonts w:ascii="Times New Roman" w:hAnsi="Times New Roman" w:cs="Times New Roman"/>
          <w:bCs/>
        </w:rPr>
        <w:t xml:space="preserve">безналичном порядке </w:t>
      </w:r>
      <w:r w:rsidRPr="00102D09">
        <w:rPr>
          <w:rFonts w:ascii="Times New Roman" w:hAnsi="Times New Roman" w:cs="Times New Roman"/>
        </w:rPr>
        <w:t xml:space="preserve">платежными поручениями через </w:t>
      </w:r>
      <w:r w:rsidRPr="00102D09">
        <w:rPr>
          <w:rFonts w:ascii="Times New Roman" w:hAnsi="Times New Roman" w:cs="Times New Roman"/>
          <w:i/>
        </w:rPr>
        <w:t>УФК по Ленинградской области</w:t>
      </w:r>
      <w:r w:rsidRPr="00102D09">
        <w:rPr>
          <w:rFonts w:ascii="Times New Roman" w:hAnsi="Times New Roman" w:cs="Times New Roman"/>
        </w:rPr>
        <w:t xml:space="preserve">. </w:t>
      </w:r>
    </w:p>
    <w:p w:rsidR="006A7F81" w:rsidRPr="00102D09" w:rsidRDefault="006A7F81" w:rsidP="006A7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</w:rPr>
      </w:pPr>
      <w:r w:rsidRPr="00102D09">
        <w:rPr>
          <w:rFonts w:ascii="Times New Roman" w:hAnsi="Times New Roman" w:cs="Times New Roman"/>
        </w:rPr>
        <w:t xml:space="preserve">Срок оплаты: в течение </w:t>
      </w:r>
      <w:r w:rsidR="00D05D1B" w:rsidRPr="00102D09">
        <w:rPr>
          <w:rFonts w:ascii="Times New Roman" w:hAnsi="Times New Roman" w:cs="Times New Roman"/>
        </w:rPr>
        <w:t xml:space="preserve">7- ми </w:t>
      </w:r>
      <w:r w:rsidRPr="00102D09">
        <w:rPr>
          <w:rFonts w:ascii="Times New Roman" w:hAnsi="Times New Roman" w:cs="Times New Roman"/>
        </w:rPr>
        <w:t xml:space="preserve"> дней с момента поставки товара, на основании выставленного счета (счета-фактуры) после подписания Сторонами товарной накладной, акта приема-передачи товара.</w:t>
      </w:r>
    </w:p>
    <w:p w:rsidR="006A7F81" w:rsidRPr="00102D09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02D09">
        <w:rPr>
          <w:rFonts w:ascii="Times New Roman" w:hAnsi="Times New Roman" w:cs="Times New Roman"/>
          <w:b/>
        </w:rPr>
        <w:t>9. Гарантийные обязательства:</w:t>
      </w:r>
      <w:r w:rsidRPr="00102D09">
        <w:rPr>
          <w:rFonts w:ascii="Times New Roman" w:hAnsi="Times New Roman" w:cs="Times New Roman"/>
        </w:rPr>
        <w:t xml:space="preserve">  </w:t>
      </w:r>
      <w:r w:rsidR="006E6CBB" w:rsidRPr="00102D09">
        <w:rPr>
          <w:rFonts w:ascii="Times New Roman" w:hAnsi="Times New Roman" w:cs="Times New Roman"/>
        </w:rPr>
        <w:t xml:space="preserve">не менее </w:t>
      </w:r>
      <w:r w:rsidR="00300701" w:rsidRPr="00102D09">
        <w:rPr>
          <w:rFonts w:ascii="Times New Roman" w:hAnsi="Times New Roman" w:cs="Times New Roman"/>
        </w:rPr>
        <w:t xml:space="preserve"> 12  </w:t>
      </w:r>
      <w:r w:rsidR="006E6CBB" w:rsidRPr="00102D09">
        <w:rPr>
          <w:rFonts w:ascii="Times New Roman" w:hAnsi="Times New Roman" w:cs="Times New Roman"/>
        </w:rPr>
        <w:t>месяцев.</w:t>
      </w:r>
    </w:p>
    <w:p w:rsidR="006A7F81" w:rsidRPr="00102D09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102D09">
        <w:rPr>
          <w:rFonts w:ascii="Times New Roman" w:hAnsi="Times New Roman" w:cs="Times New Roman"/>
          <w:b/>
        </w:rPr>
        <w:t>11.Требования, предъявляемые к качеству, техническим характеристикам, требования к безопасности, требования к функциональным характеристикам</w:t>
      </w:r>
      <w:r w:rsidRPr="00102D09">
        <w:rPr>
          <w:rFonts w:ascii="Times New Roman" w:hAnsi="Times New Roman" w:cs="Times New Roman"/>
        </w:rPr>
        <w:t xml:space="preserve"> </w:t>
      </w:r>
      <w:r w:rsidRPr="00102D09">
        <w:rPr>
          <w:rFonts w:ascii="Times New Roman" w:hAnsi="Times New Roman" w:cs="Times New Roman"/>
          <w:b/>
        </w:rPr>
        <w:t>(потребительским свойствам)</w:t>
      </w:r>
      <w:r w:rsidRPr="00102D09">
        <w:rPr>
          <w:rFonts w:ascii="Times New Roman" w:hAnsi="Times New Roman" w:cs="Times New Roman"/>
        </w:rPr>
        <w:t xml:space="preserve"> </w:t>
      </w:r>
      <w:r w:rsidRPr="00102D09">
        <w:rPr>
          <w:rFonts w:ascii="Times New Roman" w:hAnsi="Times New Roman" w:cs="Times New Roman"/>
          <w:b/>
        </w:rPr>
        <w:t>товара и иные показатели, связанные с определением соответствия поставляемого товара  потребностям Заказчика.</w:t>
      </w:r>
    </w:p>
    <w:p w:rsidR="006A7F81" w:rsidRPr="00102D09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6A7F81" w:rsidRPr="00102D09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A7F81" w:rsidRPr="00102D09" w:rsidRDefault="006A7F81" w:rsidP="006A7F81">
      <w:pPr>
        <w:tabs>
          <w:tab w:val="left" w:pos="6585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02D09">
        <w:rPr>
          <w:rFonts w:ascii="Times New Roman" w:hAnsi="Times New Roman" w:cs="Times New Roman"/>
        </w:rPr>
        <w:tab/>
      </w:r>
    </w:p>
    <w:p w:rsidR="006A7F81" w:rsidRPr="00102D09" w:rsidRDefault="006A7F81" w:rsidP="006A7F81">
      <w:pPr>
        <w:tabs>
          <w:tab w:val="left" w:pos="6585"/>
        </w:tabs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A7F81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6A7F81" w:rsidRDefault="006A7F81" w:rsidP="006A7F8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B7808" w:rsidRDefault="002B7808" w:rsidP="00011EEB">
      <w:pPr>
        <w:tabs>
          <w:tab w:val="left" w:pos="8959"/>
        </w:tabs>
        <w:rPr>
          <w:rFonts w:ascii="Times New Roman" w:hAnsi="Times New Roman" w:cs="Times New Roman"/>
          <w:sz w:val="16"/>
          <w:szCs w:val="16"/>
        </w:rPr>
        <w:sectPr w:rsidR="002B7808" w:rsidSect="002B7808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horzAnchor="margin" w:tblpY="-630"/>
        <w:tblW w:w="5611" w:type="pct"/>
        <w:tblLook w:val="04A0"/>
      </w:tblPr>
      <w:tblGrid>
        <w:gridCol w:w="426"/>
        <w:gridCol w:w="2514"/>
        <w:gridCol w:w="5389"/>
        <w:gridCol w:w="1276"/>
        <w:gridCol w:w="1134"/>
      </w:tblGrid>
      <w:tr w:rsidR="0054552B" w:rsidRPr="002B7808" w:rsidTr="002B6053">
        <w:trPr>
          <w:trHeight w:val="345"/>
        </w:trPr>
        <w:tc>
          <w:tcPr>
            <w:tcW w:w="198" w:type="pct"/>
            <w:vMerge w:val="restart"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1171" w:type="pct"/>
            <w:vMerge w:val="restart"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508" w:type="pct"/>
            <w:vMerge w:val="restart"/>
          </w:tcPr>
          <w:p w:rsidR="0054552B" w:rsidRPr="002B7808" w:rsidRDefault="0054552B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B7808">
              <w:rPr>
                <w:rFonts w:ascii="Times New Roman" w:hAnsi="Times New Roman" w:cs="Times New Roman"/>
              </w:rPr>
              <w:t>Технические характеристики, назначение</w:t>
            </w:r>
          </w:p>
          <w:p w:rsidR="0054552B" w:rsidRPr="002B7808" w:rsidRDefault="0054552B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54552B" w:rsidRPr="002B7808" w:rsidRDefault="0054552B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  <w:b/>
                <w:bCs/>
              </w:rPr>
              <w:t>НЕИЗМЕНЯЕМЫЕ ПОКАЗАТЕЛИ</w:t>
            </w:r>
          </w:p>
        </w:tc>
        <w:tc>
          <w:tcPr>
            <w:tcW w:w="594" w:type="pct"/>
            <w:vMerge w:val="restart"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528" w:type="pct"/>
            <w:vMerge w:val="restart"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Кол-во</w:t>
            </w:r>
          </w:p>
        </w:tc>
      </w:tr>
      <w:tr w:rsidR="0054552B" w:rsidRPr="002B7808" w:rsidTr="002B6053">
        <w:trPr>
          <w:trHeight w:val="345"/>
        </w:trPr>
        <w:tc>
          <w:tcPr>
            <w:tcW w:w="198" w:type="pct"/>
            <w:vMerge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171" w:type="pct"/>
            <w:vMerge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508" w:type="pct"/>
            <w:vMerge/>
          </w:tcPr>
          <w:p w:rsidR="0054552B" w:rsidRPr="002B7808" w:rsidRDefault="0054552B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4" w:type="pct"/>
            <w:vMerge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528" w:type="pct"/>
            <w:vMerge/>
          </w:tcPr>
          <w:p w:rsidR="0054552B" w:rsidRPr="002B7808" w:rsidRDefault="0054552B" w:rsidP="002B6053">
            <w:pPr>
              <w:tabs>
                <w:tab w:val="left" w:pos="8959"/>
              </w:tabs>
              <w:rPr>
                <w:rFonts w:ascii="Times New Roman" w:hAnsi="Times New Roman" w:cs="Times New Roman"/>
              </w:rPr>
            </w:pPr>
          </w:p>
        </w:tc>
      </w:tr>
      <w:tr w:rsidR="0054552B" w:rsidRPr="002B7808" w:rsidTr="002B6053">
        <w:trPr>
          <w:trHeight w:val="336"/>
        </w:trPr>
        <w:tc>
          <w:tcPr>
            <w:tcW w:w="198" w:type="pct"/>
          </w:tcPr>
          <w:p w:rsidR="0054552B" w:rsidRPr="002B7808" w:rsidRDefault="0054552B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71" w:type="pct"/>
          </w:tcPr>
          <w:p w:rsidR="0054552B" w:rsidRPr="002B7808" w:rsidRDefault="0054552B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08" w:type="pct"/>
          </w:tcPr>
          <w:p w:rsidR="0054552B" w:rsidRPr="002B7808" w:rsidRDefault="0054552B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94" w:type="pct"/>
          </w:tcPr>
          <w:p w:rsidR="0054552B" w:rsidRPr="002B7808" w:rsidRDefault="00714FE8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528" w:type="pct"/>
          </w:tcPr>
          <w:p w:rsidR="0054552B" w:rsidRPr="002B7808" w:rsidRDefault="00714FE8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3232C8" w:rsidRPr="002B7808" w:rsidTr="002B6053">
        <w:trPr>
          <w:trHeight w:val="336"/>
        </w:trPr>
        <w:tc>
          <w:tcPr>
            <w:tcW w:w="198" w:type="pct"/>
          </w:tcPr>
          <w:p w:rsidR="003232C8" w:rsidRPr="002B7808" w:rsidRDefault="00CB4AD7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71" w:type="pct"/>
          </w:tcPr>
          <w:p w:rsidR="003232C8" w:rsidRPr="002B7808" w:rsidRDefault="003232C8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 xml:space="preserve">Клише </w:t>
            </w:r>
            <w:r w:rsidR="00C67094" w:rsidRPr="00C67094">
              <w:rPr>
                <w:rFonts w:ascii="Times New Roman" w:hAnsi="Times New Roman" w:cs="Times New Roman"/>
              </w:rPr>
              <w:t>(резинка)</w:t>
            </w:r>
            <w:r w:rsidR="008B7B3A" w:rsidRPr="002B7808">
              <w:rPr>
                <w:rFonts w:ascii="Times New Roman" w:hAnsi="Times New Roman" w:cs="Times New Roman"/>
              </w:rPr>
              <w:t xml:space="preserve"> Тип 1</w:t>
            </w:r>
          </w:p>
          <w:p w:rsidR="003232C8" w:rsidRPr="002B7808" w:rsidRDefault="003232C8" w:rsidP="002B60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pct"/>
          </w:tcPr>
          <w:p w:rsidR="00CE0B1E" w:rsidRPr="002B7808" w:rsidRDefault="00CE0B1E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(резинка) для</w:t>
            </w:r>
            <w:r w:rsidR="009821AC" w:rsidRPr="002B7808">
              <w:rPr>
                <w:rFonts w:ascii="Times New Roman" w:hAnsi="Times New Roman" w:cs="Times New Roman"/>
              </w:rPr>
              <w:t xml:space="preserve">  штампа</w:t>
            </w:r>
            <w:proofErr w:type="gramStart"/>
            <w:r w:rsidR="009821AC" w:rsidRPr="002B7808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CE0B1E" w:rsidRPr="002B7808" w:rsidRDefault="00CE0B1E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Оттиск печати  чёткий.</w:t>
            </w:r>
          </w:p>
          <w:p w:rsidR="00CE0B1E" w:rsidRPr="002B7808" w:rsidRDefault="00CE0B1E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оснащено клейкой основой для приклеивания к оснастке.</w:t>
            </w:r>
          </w:p>
          <w:p w:rsidR="00CE0B1E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Размер</w:t>
            </w:r>
            <w:r w:rsidR="00CE0B1E" w:rsidRPr="002B7808">
              <w:rPr>
                <w:rFonts w:ascii="Times New Roman" w:hAnsi="Times New Roman" w:cs="Times New Roman"/>
              </w:rPr>
              <w:t xml:space="preserve"> клише</w:t>
            </w:r>
            <w:proofErr w:type="gramStart"/>
            <w:r w:rsidR="00CE0B1E"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="00CE0B1E" w:rsidRPr="002B7808">
              <w:rPr>
                <w:rFonts w:ascii="Times New Roman" w:hAnsi="Times New Roman" w:cs="Times New Roman"/>
              </w:rPr>
              <w:t xml:space="preserve"> </w:t>
            </w:r>
            <w:r w:rsidRPr="002B7808">
              <w:rPr>
                <w:rFonts w:ascii="Times New Roman" w:hAnsi="Times New Roman" w:cs="Times New Roman"/>
              </w:rPr>
              <w:t>15*44</w:t>
            </w:r>
            <w:r w:rsidR="00CE0B1E" w:rsidRPr="002B7808">
              <w:rPr>
                <w:rFonts w:ascii="Times New Roman" w:hAnsi="Times New Roman" w:cs="Times New Roman"/>
              </w:rPr>
              <w:t>мм</w:t>
            </w:r>
          </w:p>
          <w:p w:rsidR="00CE0B1E" w:rsidRPr="002B7808" w:rsidRDefault="00CE0B1E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Надпись</w:t>
            </w:r>
            <w:r w:rsidR="009821AC" w:rsidRPr="002B7808">
              <w:rPr>
                <w:rFonts w:ascii="Times New Roman" w:hAnsi="Times New Roman" w:cs="Times New Roman"/>
              </w:rPr>
              <w:t xml:space="preserve"> в рамке</w:t>
            </w:r>
            <w:proofErr w:type="gramStart"/>
            <w:r w:rsidR="009821AC" w:rsidRPr="002B7808">
              <w:rPr>
                <w:rFonts w:ascii="Times New Roman" w:hAnsi="Times New Roman" w:cs="Times New Roman"/>
              </w:rPr>
              <w:t xml:space="preserve"> </w:t>
            </w:r>
            <w:r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</w:t>
            </w:r>
            <w:r w:rsidR="007A4F2C" w:rsidRPr="002B7808">
              <w:rPr>
                <w:rFonts w:ascii="Times New Roman" w:hAnsi="Times New Roman" w:cs="Times New Roman"/>
              </w:rPr>
              <w:t xml:space="preserve">Врач-стоматолог </w:t>
            </w:r>
            <w:proofErr w:type="spellStart"/>
            <w:r w:rsidR="007A4F2C" w:rsidRPr="002B7808">
              <w:rPr>
                <w:rFonts w:ascii="Times New Roman" w:hAnsi="Times New Roman" w:cs="Times New Roman"/>
              </w:rPr>
              <w:t>Курыдкашина</w:t>
            </w:r>
            <w:proofErr w:type="spellEnd"/>
            <w:r w:rsidR="007A4F2C" w:rsidRPr="002B7808">
              <w:rPr>
                <w:rFonts w:ascii="Times New Roman" w:hAnsi="Times New Roman" w:cs="Times New Roman"/>
              </w:rPr>
              <w:t xml:space="preserve">  А.</w:t>
            </w:r>
            <w:proofErr w:type="gramStart"/>
            <w:r w:rsidR="007A4F2C" w:rsidRPr="002B7808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D05D1B" w:rsidRPr="002B7808" w:rsidRDefault="000E681F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Макет по согласованию с Заказчиком.</w:t>
            </w:r>
          </w:p>
        </w:tc>
        <w:tc>
          <w:tcPr>
            <w:tcW w:w="594" w:type="pct"/>
          </w:tcPr>
          <w:p w:rsidR="003232C8" w:rsidRPr="002B7808" w:rsidRDefault="003232C8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28" w:type="pct"/>
          </w:tcPr>
          <w:p w:rsidR="003232C8" w:rsidRPr="002B7808" w:rsidRDefault="003232C8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1</w:t>
            </w:r>
          </w:p>
        </w:tc>
      </w:tr>
      <w:tr w:rsidR="00CB4AD7" w:rsidRPr="002B7808" w:rsidTr="002B6053">
        <w:trPr>
          <w:trHeight w:val="336"/>
        </w:trPr>
        <w:tc>
          <w:tcPr>
            <w:tcW w:w="198" w:type="pct"/>
          </w:tcPr>
          <w:p w:rsidR="00CB4AD7" w:rsidRPr="002B7808" w:rsidRDefault="00CB4AD7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71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резинка</w:t>
            </w:r>
            <w:r w:rsidR="008B7B3A" w:rsidRPr="002B7808">
              <w:rPr>
                <w:rFonts w:ascii="Times New Roman" w:hAnsi="Times New Roman" w:cs="Times New Roman"/>
              </w:rPr>
              <w:t xml:space="preserve"> Тип 2</w:t>
            </w:r>
          </w:p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pct"/>
          </w:tcPr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(резинка) для  штампа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Оттиск печати  чёткий.</w:t>
            </w:r>
          </w:p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оснащено клейкой основой для приклеивания к оснастке.</w:t>
            </w:r>
          </w:p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Размер клише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15*44мм</w:t>
            </w:r>
          </w:p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Надпись в рамке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</w:t>
            </w:r>
            <w:r w:rsidR="007A4F2C" w:rsidRPr="002B7808">
              <w:rPr>
                <w:rFonts w:ascii="Times New Roman" w:hAnsi="Times New Roman" w:cs="Times New Roman"/>
              </w:rPr>
              <w:t xml:space="preserve">Врач </w:t>
            </w:r>
            <w:proofErr w:type="gramStart"/>
            <w:r w:rsidR="007A4F2C" w:rsidRPr="002B7808">
              <w:rPr>
                <w:rFonts w:ascii="Times New Roman" w:hAnsi="Times New Roman" w:cs="Times New Roman"/>
              </w:rPr>
              <w:t>–с</w:t>
            </w:r>
            <w:proofErr w:type="gramEnd"/>
            <w:r w:rsidR="007A4F2C" w:rsidRPr="002B7808">
              <w:rPr>
                <w:rFonts w:ascii="Times New Roman" w:hAnsi="Times New Roman" w:cs="Times New Roman"/>
              </w:rPr>
              <w:t>томатолог Назаров Э .Д  О</w:t>
            </w:r>
          </w:p>
          <w:p w:rsidR="00CB4AD7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Макет по согласованию с Заказчиком</w:t>
            </w:r>
          </w:p>
        </w:tc>
        <w:tc>
          <w:tcPr>
            <w:tcW w:w="594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28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1</w:t>
            </w:r>
          </w:p>
        </w:tc>
      </w:tr>
      <w:tr w:rsidR="00CB4AD7" w:rsidRPr="002B7808" w:rsidTr="002B6053">
        <w:trPr>
          <w:trHeight w:val="336"/>
        </w:trPr>
        <w:tc>
          <w:tcPr>
            <w:tcW w:w="198" w:type="pct"/>
          </w:tcPr>
          <w:p w:rsidR="00CB4AD7" w:rsidRPr="002B7808" w:rsidRDefault="00CB4AD7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171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 xml:space="preserve">Клише </w:t>
            </w:r>
            <w:r w:rsidR="00C67094" w:rsidRPr="00C67094">
              <w:rPr>
                <w:rFonts w:ascii="Times New Roman" w:hAnsi="Times New Roman" w:cs="Times New Roman"/>
              </w:rPr>
              <w:t>(резинка)</w:t>
            </w:r>
            <w:r w:rsidR="00C67094" w:rsidRPr="002B7808">
              <w:rPr>
                <w:rFonts w:ascii="Times New Roman" w:hAnsi="Times New Roman" w:cs="Times New Roman"/>
              </w:rPr>
              <w:t xml:space="preserve"> </w:t>
            </w:r>
            <w:r w:rsidR="008B7B3A" w:rsidRPr="002B7808">
              <w:rPr>
                <w:rFonts w:ascii="Times New Roman" w:hAnsi="Times New Roman" w:cs="Times New Roman"/>
              </w:rPr>
              <w:t xml:space="preserve"> Тип 3</w:t>
            </w:r>
          </w:p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pct"/>
          </w:tcPr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 xml:space="preserve">Клише (резинка) для  </w:t>
            </w:r>
            <w:r w:rsidR="007A4F2C" w:rsidRPr="002B7808">
              <w:rPr>
                <w:rFonts w:ascii="Times New Roman" w:hAnsi="Times New Roman" w:cs="Times New Roman"/>
              </w:rPr>
              <w:t>печати</w:t>
            </w:r>
          </w:p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Оттиск печати  чёткий.</w:t>
            </w:r>
          </w:p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оснащено клейкой основой для приклеивания к оснастке.</w:t>
            </w:r>
          </w:p>
          <w:p w:rsidR="009821AC" w:rsidRPr="002B7808" w:rsidRDefault="007A4F2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Диаметр клише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28 </w:t>
            </w:r>
            <w:r w:rsidR="009821AC" w:rsidRPr="002B7808">
              <w:rPr>
                <w:rFonts w:ascii="Times New Roman" w:hAnsi="Times New Roman" w:cs="Times New Roman"/>
              </w:rPr>
              <w:t>мм</w:t>
            </w:r>
          </w:p>
          <w:p w:rsidR="009821AC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Надпись в рамке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</w:t>
            </w:r>
            <w:r w:rsidR="007A4F2C" w:rsidRPr="002B7808">
              <w:rPr>
                <w:rFonts w:ascii="Times New Roman" w:hAnsi="Times New Roman" w:cs="Times New Roman"/>
              </w:rPr>
              <w:t xml:space="preserve">Врач </w:t>
            </w:r>
            <w:proofErr w:type="gramStart"/>
            <w:r w:rsidR="007A4F2C" w:rsidRPr="002B7808">
              <w:rPr>
                <w:rFonts w:ascii="Times New Roman" w:hAnsi="Times New Roman" w:cs="Times New Roman"/>
              </w:rPr>
              <w:t>–с</w:t>
            </w:r>
            <w:proofErr w:type="gramEnd"/>
            <w:r w:rsidR="007A4F2C" w:rsidRPr="002B7808">
              <w:rPr>
                <w:rFonts w:ascii="Times New Roman" w:hAnsi="Times New Roman" w:cs="Times New Roman"/>
              </w:rPr>
              <w:t xml:space="preserve">томатолог </w:t>
            </w:r>
            <w:proofErr w:type="spellStart"/>
            <w:r w:rsidR="007A4F2C" w:rsidRPr="002B7808">
              <w:rPr>
                <w:rFonts w:ascii="Times New Roman" w:hAnsi="Times New Roman" w:cs="Times New Roman"/>
              </w:rPr>
              <w:t>Курыдкашина</w:t>
            </w:r>
            <w:proofErr w:type="spellEnd"/>
            <w:r w:rsidR="007A4F2C" w:rsidRPr="002B7808">
              <w:rPr>
                <w:rFonts w:ascii="Times New Roman" w:hAnsi="Times New Roman" w:cs="Times New Roman"/>
              </w:rPr>
              <w:t xml:space="preserve"> Алина  Сергеевна </w:t>
            </w:r>
            <w:r w:rsidRPr="002B7808">
              <w:rPr>
                <w:rFonts w:ascii="Times New Roman" w:hAnsi="Times New Roman" w:cs="Times New Roman"/>
              </w:rPr>
              <w:t xml:space="preserve"> </w:t>
            </w:r>
          </w:p>
          <w:p w:rsidR="00CB4AD7" w:rsidRPr="002B7808" w:rsidRDefault="009821AC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Макет по согласованию с Заказчиком</w:t>
            </w:r>
          </w:p>
        </w:tc>
        <w:tc>
          <w:tcPr>
            <w:tcW w:w="594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28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1</w:t>
            </w:r>
          </w:p>
        </w:tc>
      </w:tr>
      <w:tr w:rsidR="00CB4AD7" w:rsidRPr="002B7808" w:rsidTr="002B6053">
        <w:trPr>
          <w:trHeight w:val="336"/>
        </w:trPr>
        <w:tc>
          <w:tcPr>
            <w:tcW w:w="198" w:type="pct"/>
          </w:tcPr>
          <w:p w:rsidR="00CB4AD7" w:rsidRPr="002B7808" w:rsidRDefault="00CB4AD7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171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 xml:space="preserve">Клише </w:t>
            </w:r>
            <w:r w:rsidR="002B6053" w:rsidRPr="00C67094">
              <w:rPr>
                <w:rFonts w:ascii="Times New Roman" w:hAnsi="Times New Roman" w:cs="Times New Roman"/>
              </w:rPr>
              <w:t>(резинка)</w:t>
            </w:r>
            <w:r w:rsidR="002B6053" w:rsidRPr="002B7808">
              <w:rPr>
                <w:rFonts w:ascii="Times New Roman" w:hAnsi="Times New Roman" w:cs="Times New Roman"/>
              </w:rPr>
              <w:t xml:space="preserve"> </w:t>
            </w:r>
            <w:r w:rsidR="008B7B3A" w:rsidRPr="002B7808">
              <w:rPr>
                <w:rFonts w:ascii="Times New Roman" w:hAnsi="Times New Roman" w:cs="Times New Roman"/>
              </w:rPr>
              <w:t xml:space="preserve"> Тип 4</w:t>
            </w:r>
          </w:p>
        </w:tc>
        <w:tc>
          <w:tcPr>
            <w:tcW w:w="2508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(резинка) для печати</w:t>
            </w:r>
          </w:p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Оттиск печати  чёткий.</w:t>
            </w:r>
          </w:p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оснащено клейкой основой для приклеивания к оснастке.</w:t>
            </w:r>
          </w:p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Диаметр клише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2</w:t>
            </w:r>
            <w:r w:rsidR="007A4F2C" w:rsidRPr="002B7808">
              <w:rPr>
                <w:rFonts w:ascii="Times New Roman" w:hAnsi="Times New Roman" w:cs="Times New Roman"/>
              </w:rPr>
              <w:t>8</w:t>
            </w:r>
            <w:r w:rsidRPr="002B7808">
              <w:rPr>
                <w:rFonts w:ascii="Times New Roman" w:hAnsi="Times New Roman" w:cs="Times New Roman"/>
              </w:rPr>
              <w:t>мм</w:t>
            </w:r>
          </w:p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Надпись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</w:t>
            </w:r>
            <w:r w:rsidR="007A4F2C" w:rsidRPr="002B7808">
              <w:rPr>
                <w:rFonts w:ascii="Times New Roman" w:hAnsi="Times New Roman" w:cs="Times New Roman"/>
              </w:rPr>
              <w:t xml:space="preserve">Врач </w:t>
            </w:r>
            <w:proofErr w:type="gramStart"/>
            <w:r w:rsidR="007A4F2C" w:rsidRPr="002B7808">
              <w:rPr>
                <w:rFonts w:ascii="Times New Roman" w:hAnsi="Times New Roman" w:cs="Times New Roman"/>
              </w:rPr>
              <w:t>–с</w:t>
            </w:r>
            <w:proofErr w:type="gramEnd"/>
            <w:r w:rsidR="007A4F2C" w:rsidRPr="002B7808">
              <w:rPr>
                <w:rFonts w:ascii="Times New Roman" w:hAnsi="Times New Roman" w:cs="Times New Roman"/>
              </w:rPr>
              <w:t xml:space="preserve">томатолог Назаров </w:t>
            </w:r>
            <w:proofErr w:type="spellStart"/>
            <w:r w:rsidR="007A4F2C" w:rsidRPr="002B7808">
              <w:rPr>
                <w:rFonts w:ascii="Times New Roman" w:hAnsi="Times New Roman" w:cs="Times New Roman"/>
              </w:rPr>
              <w:t>Элнур</w:t>
            </w:r>
            <w:proofErr w:type="spellEnd"/>
            <w:r w:rsidR="007A4F2C" w:rsidRPr="002B78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A4F2C" w:rsidRPr="002B7808">
              <w:rPr>
                <w:rFonts w:ascii="Times New Roman" w:hAnsi="Times New Roman" w:cs="Times New Roman"/>
              </w:rPr>
              <w:t>Джаваншир</w:t>
            </w:r>
            <w:proofErr w:type="spellEnd"/>
            <w:r w:rsidR="007A4F2C" w:rsidRPr="002B780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A4F2C" w:rsidRPr="002B7808">
              <w:rPr>
                <w:rFonts w:ascii="Times New Roman" w:hAnsi="Times New Roman" w:cs="Times New Roman"/>
              </w:rPr>
              <w:t>Оглы</w:t>
            </w:r>
            <w:proofErr w:type="spellEnd"/>
            <w:r w:rsidR="007A4F2C" w:rsidRPr="002B7808">
              <w:rPr>
                <w:rFonts w:ascii="Times New Roman" w:hAnsi="Times New Roman" w:cs="Times New Roman"/>
              </w:rPr>
              <w:t xml:space="preserve"> </w:t>
            </w:r>
            <w:r w:rsidR="009821AC" w:rsidRPr="002B7808">
              <w:rPr>
                <w:rFonts w:ascii="Times New Roman" w:hAnsi="Times New Roman" w:cs="Times New Roman"/>
              </w:rPr>
              <w:t xml:space="preserve"> </w:t>
            </w:r>
            <w:r w:rsidRPr="002B7808">
              <w:rPr>
                <w:rFonts w:ascii="Times New Roman" w:hAnsi="Times New Roman" w:cs="Times New Roman"/>
              </w:rPr>
              <w:t xml:space="preserve">    </w:t>
            </w:r>
          </w:p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Макет по согласованию с Заказчиком.</w:t>
            </w:r>
          </w:p>
        </w:tc>
        <w:tc>
          <w:tcPr>
            <w:tcW w:w="594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28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1</w:t>
            </w:r>
          </w:p>
        </w:tc>
      </w:tr>
      <w:tr w:rsidR="007F3C33" w:rsidRPr="002B7808" w:rsidTr="002B6053">
        <w:trPr>
          <w:trHeight w:val="336"/>
        </w:trPr>
        <w:tc>
          <w:tcPr>
            <w:tcW w:w="198" w:type="pct"/>
          </w:tcPr>
          <w:p w:rsidR="007F3C33" w:rsidRPr="002B7808" w:rsidRDefault="007F3C33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B780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71" w:type="pct"/>
          </w:tcPr>
          <w:p w:rsidR="007F3C33" w:rsidRPr="002B7808" w:rsidRDefault="007F3C33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 xml:space="preserve">Клише </w:t>
            </w:r>
            <w:r w:rsidR="002B6053" w:rsidRPr="00C67094">
              <w:rPr>
                <w:rFonts w:ascii="Times New Roman" w:hAnsi="Times New Roman" w:cs="Times New Roman"/>
              </w:rPr>
              <w:t>(резинка)</w:t>
            </w:r>
            <w:r w:rsidR="002B6053" w:rsidRPr="002B7808">
              <w:rPr>
                <w:rFonts w:ascii="Times New Roman" w:hAnsi="Times New Roman" w:cs="Times New Roman"/>
              </w:rPr>
              <w:t xml:space="preserve"> </w:t>
            </w:r>
            <w:r w:rsidR="008B7B3A" w:rsidRPr="002B7808">
              <w:rPr>
                <w:rFonts w:ascii="Times New Roman" w:hAnsi="Times New Roman" w:cs="Times New Roman"/>
              </w:rPr>
              <w:t xml:space="preserve"> Тип 5</w:t>
            </w:r>
          </w:p>
        </w:tc>
        <w:tc>
          <w:tcPr>
            <w:tcW w:w="2508" w:type="pct"/>
          </w:tcPr>
          <w:p w:rsidR="007F3C33" w:rsidRPr="002B7808" w:rsidRDefault="007F3C33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(резинка) для печати</w:t>
            </w:r>
          </w:p>
          <w:p w:rsidR="007F3C33" w:rsidRPr="002B7808" w:rsidRDefault="007F3C33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Оттиск печати  чёткий.</w:t>
            </w:r>
          </w:p>
          <w:p w:rsidR="007F3C33" w:rsidRPr="002B7808" w:rsidRDefault="007F3C33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Клише оснащено клейкой основой для приклеивания к оснастке.</w:t>
            </w:r>
          </w:p>
          <w:p w:rsidR="007F3C33" w:rsidRPr="002B7808" w:rsidRDefault="007F3C33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Диаметр клише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28мм</w:t>
            </w:r>
          </w:p>
          <w:p w:rsidR="007F3C33" w:rsidRPr="002B7808" w:rsidRDefault="007F3C33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Надпись</w:t>
            </w:r>
            <w:proofErr w:type="gramStart"/>
            <w:r w:rsidRPr="002B7808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2B7808">
              <w:rPr>
                <w:rFonts w:ascii="Times New Roman" w:hAnsi="Times New Roman" w:cs="Times New Roman"/>
              </w:rPr>
              <w:t xml:space="preserve"> Фельдшер Маркова Валерия Владимировна </w:t>
            </w:r>
          </w:p>
          <w:p w:rsidR="007F3C33" w:rsidRPr="002B7808" w:rsidRDefault="007F3C33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Макет по согласованию с Заказчиком.</w:t>
            </w:r>
          </w:p>
        </w:tc>
        <w:tc>
          <w:tcPr>
            <w:tcW w:w="594" w:type="pct"/>
          </w:tcPr>
          <w:p w:rsidR="007F3C33" w:rsidRPr="002B7808" w:rsidRDefault="006324F2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28" w:type="pct"/>
          </w:tcPr>
          <w:p w:rsidR="007F3C33" w:rsidRPr="002B7808" w:rsidRDefault="006324F2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1</w:t>
            </w:r>
          </w:p>
        </w:tc>
      </w:tr>
      <w:tr w:rsidR="00CB4AD7" w:rsidRPr="002B7808" w:rsidTr="002B6053">
        <w:trPr>
          <w:trHeight w:val="336"/>
        </w:trPr>
        <w:tc>
          <w:tcPr>
            <w:tcW w:w="198" w:type="pct"/>
          </w:tcPr>
          <w:p w:rsidR="00CB4AD7" w:rsidRPr="002B7808" w:rsidRDefault="007F3C33" w:rsidP="002B6053">
            <w:pPr>
              <w:tabs>
                <w:tab w:val="left" w:pos="8959"/>
              </w:tabs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2B7808">
              <w:rPr>
                <w:rFonts w:ascii="Times New Roman" w:hAnsi="Times New Roman" w:cs="Times New Roman"/>
                <w:b/>
                <w:color w:val="auto"/>
              </w:rPr>
              <w:t>6</w:t>
            </w:r>
          </w:p>
        </w:tc>
        <w:tc>
          <w:tcPr>
            <w:tcW w:w="1171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  <w:color w:val="auto"/>
              </w:rPr>
            </w:pPr>
            <w:r w:rsidRPr="002B7808">
              <w:rPr>
                <w:rFonts w:ascii="Times New Roman" w:hAnsi="Times New Roman" w:cs="Times New Roman"/>
                <w:color w:val="auto"/>
              </w:rPr>
              <w:t xml:space="preserve">Клише </w:t>
            </w:r>
            <w:r w:rsidR="002B6053" w:rsidRPr="00C67094">
              <w:rPr>
                <w:rFonts w:ascii="Times New Roman" w:hAnsi="Times New Roman" w:cs="Times New Roman"/>
              </w:rPr>
              <w:t>(резинка)</w:t>
            </w:r>
            <w:r w:rsidR="002B6053" w:rsidRPr="002B7808">
              <w:rPr>
                <w:rFonts w:ascii="Times New Roman" w:hAnsi="Times New Roman" w:cs="Times New Roman"/>
              </w:rPr>
              <w:t xml:space="preserve"> </w:t>
            </w:r>
            <w:r w:rsidR="008B7B3A" w:rsidRPr="002B780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B7B3A" w:rsidRPr="002B7808">
              <w:rPr>
                <w:rFonts w:ascii="Times New Roman" w:hAnsi="Times New Roman" w:cs="Times New Roman"/>
              </w:rPr>
              <w:t>Тип 6</w:t>
            </w:r>
          </w:p>
        </w:tc>
        <w:tc>
          <w:tcPr>
            <w:tcW w:w="2508" w:type="pct"/>
          </w:tcPr>
          <w:p w:rsidR="00942751" w:rsidRPr="002B7808" w:rsidRDefault="00942751" w:rsidP="002B6053">
            <w:pPr>
              <w:rPr>
                <w:rFonts w:ascii="Times New Roman" w:hAnsi="Times New Roman" w:cs="Times New Roman"/>
                <w:color w:val="auto"/>
              </w:rPr>
            </w:pPr>
            <w:r w:rsidRPr="002B7808">
              <w:rPr>
                <w:rFonts w:ascii="Times New Roman" w:hAnsi="Times New Roman" w:cs="Times New Roman"/>
                <w:color w:val="auto"/>
              </w:rPr>
              <w:t>Штамп не автомат.</w:t>
            </w:r>
          </w:p>
          <w:p w:rsidR="00942751" w:rsidRPr="002B7808" w:rsidRDefault="00942751" w:rsidP="002B6053">
            <w:pPr>
              <w:rPr>
                <w:rFonts w:ascii="Times New Roman" w:hAnsi="Times New Roman" w:cs="Times New Roman"/>
                <w:color w:val="auto"/>
              </w:rPr>
            </w:pPr>
            <w:r w:rsidRPr="002B7808">
              <w:rPr>
                <w:rFonts w:ascii="Times New Roman" w:hAnsi="Times New Roman" w:cs="Times New Roman"/>
                <w:color w:val="auto"/>
              </w:rPr>
              <w:t>Оттиск печати чёткий</w:t>
            </w:r>
            <w:proofErr w:type="gramStart"/>
            <w:r w:rsidRPr="002B7808">
              <w:rPr>
                <w:rFonts w:ascii="Times New Roman" w:hAnsi="Times New Roman" w:cs="Times New Roman"/>
                <w:color w:val="auto"/>
              </w:rPr>
              <w:t xml:space="preserve">  ,</w:t>
            </w:r>
            <w:proofErr w:type="gramEnd"/>
            <w:r w:rsidRPr="002B7808">
              <w:rPr>
                <w:rFonts w:ascii="Times New Roman" w:hAnsi="Times New Roman" w:cs="Times New Roman"/>
                <w:color w:val="auto"/>
              </w:rPr>
              <w:t xml:space="preserve"> подходит для штамповки белья.</w:t>
            </w:r>
          </w:p>
          <w:p w:rsidR="00942751" w:rsidRPr="002B7808" w:rsidRDefault="00942751" w:rsidP="002B6053">
            <w:pPr>
              <w:rPr>
                <w:rFonts w:ascii="Times New Roman" w:hAnsi="Times New Roman" w:cs="Times New Roman"/>
                <w:color w:val="auto"/>
              </w:rPr>
            </w:pPr>
            <w:r w:rsidRPr="002B7808">
              <w:rPr>
                <w:rFonts w:ascii="Times New Roman" w:hAnsi="Times New Roman" w:cs="Times New Roman"/>
                <w:color w:val="auto"/>
              </w:rPr>
              <w:t>Клише изготовлено из резины.</w:t>
            </w:r>
          </w:p>
          <w:p w:rsidR="00942751" w:rsidRPr="002B7808" w:rsidRDefault="00942751" w:rsidP="002B6053">
            <w:pPr>
              <w:rPr>
                <w:rFonts w:ascii="Times New Roman" w:hAnsi="Times New Roman" w:cs="Times New Roman"/>
                <w:color w:val="auto"/>
              </w:rPr>
            </w:pPr>
            <w:r w:rsidRPr="002B7808">
              <w:rPr>
                <w:rFonts w:ascii="Times New Roman" w:hAnsi="Times New Roman" w:cs="Times New Roman"/>
                <w:color w:val="auto"/>
              </w:rPr>
              <w:t>Размер</w:t>
            </w:r>
            <w:proofErr w:type="gramStart"/>
            <w:r w:rsidRPr="002B7808">
              <w:rPr>
                <w:rFonts w:ascii="Times New Roman" w:hAnsi="Times New Roman" w:cs="Times New Roman"/>
                <w:color w:val="auto"/>
              </w:rPr>
              <w:t xml:space="preserve"> :</w:t>
            </w:r>
            <w:proofErr w:type="gramEnd"/>
            <w:r w:rsidR="004E6A47" w:rsidRPr="002B7808">
              <w:rPr>
                <w:rFonts w:ascii="Times New Roman" w:hAnsi="Times New Roman" w:cs="Times New Roman"/>
                <w:color w:val="auto"/>
              </w:rPr>
              <w:t>32</w:t>
            </w:r>
            <w:r w:rsidRPr="002B7808">
              <w:rPr>
                <w:rFonts w:ascii="Times New Roman" w:hAnsi="Times New Roman" w:cs="Times New Roman"/>
                <w:color w:val="auto"/>
              </w:rPr>
              <w:t>*</w:t>
            </w:r>
            <w:r w:rsidR="004E6A47" w:rsidRPr="002B7808">
              <w:rPr>
                <w:rFonts w:ascii="Times New Roman" w:hAnsi="Times New Roman" w:cs="Times New Roman"/>
                <w:color w:val="auto"/>
              </w:rPr>
              <w:t xml:space="preserve">68 </w:t>
            </w:r>
            <w:r w:rsidRPr="002B7808">
              <w:rPr>
                <w:rFonts w:ascii="Times New Roman" w:hAnsi="Times New Roman" w:cs="Times New Roman"/>
                <w:color w:val="auto"/>
              </w:rPr>
              <w:t>мм</w:t>
            </w:r>
          </w:p>
          <w:p w:rsidR="00942751" w:rsidRPr="002B7808" w:rsidRDefault="004E6A47" w:rsidP="002B6053">
            <w:pPr>
              <w:rPr>
                <w:rFonts w:ascii="Times New Roman" w:hAnsi="Times New Roman" w:cs="Times New Roman"/>
                <w:color w:val="auto"/>
              </w:rPr>
            </w:pPr>
            <w:r w:rsidRPr="002B7808">
              <w:rPr>
                <w:rFonts w:ascii="Times New Roman" w:hAnsi="Times New Roman" w:cs="Times New Roman"/>
                <w:color w:val="auto"/>
              </w:rPr>
              <w:t xml:space="preserve"> Надпись </w:t>
            </w:r>
            <w:proofErr w:type="gramStart"/>
            <w:r w:rsidRPr="002B7808">
              <w:rPr>
                <w:rFonts w:ascii="Times New Roman" w:hAnsi="Times New Roman" w:cs="Times New Roman"/>
                <w:color w:val="auto"/>
              </w:rPr>
              <w:t>:</w:t>
            </w:r>
            <w:r w:rsidR="00942751" w:rsidRPr="002B7808">
              <w:rPr>
                <w:rFonts w:ascii="Times New Roman" w:hAnsi="Times New Roman" w:cs="Times New Roman"/>
                <w:color w:val="auto"/>
              </w:rPr>
              <w:t>Г</w:t>
            </w:r>
            <w:proofErr w:type="gramEnd"/>
            <w:r w:rsidR="00942751" w:rsidRPr="002B7808">
              <w:rPr>
                <w:rFonts w:ascii="Times New Roman" w:hAnsi="Times New Roman" w:cs="Times New Roman"/>
                <w:color w:val="auto"/>
              </w:rPr>
              <w:t>БУЗ ЛО «Тихвинская МБ».</w:t>
            </w:r>
          </w:p>
          <w:p w:rsidR="00CB4AD7" w:rsidRPr="002B7808" w:rsidRDefault="009821AC" w:rsidP="002B6053">
            <w:pPr>
              <w:rPr>
                <w:rFonts w:ascii="Times New Roman" w:hAnsi="Times New Roman" w:cs="Times New Roman"/>
                <w:color w:val="auto"/>
              </w:rPr>
            </w:pPr>
            <w:r w:rsidRPr="002B7808">
              <w:rPr>
                <w:rFonts w:ascii="Times New Roman" w:hAnsi="Times New Roman" w:cs="Times New Roman"/>
                <w:color w:val="auto"/>
              </w:rPr>
              <w:t>Макет по согласованию с Заказчиком</w:t>
            </w:r>
          </w:p>
        </w:tc>
        <w:tc>
          <w:tcPr>
            <w:tcW w:w="594" w:type="pct"/>
          </w:tcPr>
          <w:p w:rsidR="00CB4AD7" w:rsidRPr="002B7808" w:rsidRDefault="00CB4AD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528" w:type="pct"/>
          </w:tcPr>
          <w:p w:rsidR="00CB4AD7" w:rsidRPr="002B7808" w:rsidRDefault="004E6A47" w:rsidP="002B6053">
            <w:pPr>
              <w:rPr>
                <w:rFonts w:ascii="Times New Roman" w:hAnsi="Times New Roman" w:cs="Times New Roman"/>
              </w:rPr>
            </w:pPr>
            <w:r w:rsidRPr="002B7808">
              <w:rPr>
                <w:rFonts w:ascii="Times New Roman" w:hAnsi="Times New Roman" w:cs="Times New Roman"/>
              </w:rPr>
              <w:t>2</w:t>
            </w:r>
          </w:p>
        </w:tc>
      </w:tr>
    </w:tbl>
    <w:p w:rsidR="002B7808" w:rsidRDefault="002B7808" w:rsidP="002B7808">
      <w:pPr>
        <w:rPr>
          <w:rFonts w:ascii="Times New Roman" w:hAnsi="Times New Roman" w:cs="Times New Roman"/>
          <w:b/>
          <w:sz w:val="16"/>
          <w:szCs w:val="16"/>
        </w:rPr>
      </w:pPr>
      <w:r w:rsidRPr="006324F2">
        <w:rPr>
          <w:rFonts w:ascii="Times New Roman" w:hAnsi="Times New Roman" w:cs="Times New Roman"/>
          <w:b/>
          <w:sz w:val="16"/>
          <w:szCs w:val="16"/>
        </w:rPr>
        <w:t xml:space="preserve">                                                                                               </w:t>
      </w:r>
    </w:p>
    <w:p w:rsidR="002B7808" w:rsidRPr="002B7808" w:rsidRDefault="002B7808" w:rsidP="00D63017">
      <w:pPr>
        <w:rPr>
          <w:sz w:val="22"/>
          <w:szCs w:val="22"/>
        </w:rPr>
      </w:pPr>
      <w:r w:rsidRPr="002B7808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D63017" w:rsidRPr="002B7808" w:rsidRDefault="00D63017" w:rsidP="00D63017">
      <w:pPr>
        <w:rPr>
          <w:rFonts w:ascii="Times New Roman" w:hAnsi="Times New Roman" w:cs="Times New Roman"/>
          <w:b/>
          <w:sz w:val="22"/>
          <w:szCs w:val="22"/>
        </w:rPr>
      </w:pPr>
      <w:r w:rsidRPr="002B7808">
        <w:rPr>
          <w:rFonts w:ascii="Times New Roman" w:hAnsi="Times New Roman" w:cs="Times New Roman"/>
          <w:b/>
          <w:sz w:val="22"/>
          <w:szCs w:val="22"/>
        </w:rPr>
        <w:t>Инструкция по заполнению первой части заявки</w:t>
      </w:r>
    </w:p>
    <w:p w:rsidR="00D63017" w:rsidRPr="002B7808" w:rsidRDefault="00D63017" w:rsidP="00D63017">
      <w:pPr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B7808">
        <w:rPr>
          <w:rFonts w:ascii="Times New Roman" w:hAnsi="Times New Roman" w:cs="Times New Roman"/>
          <w:sz w:val="22"/>
          <w:szCs w:val="22"/>
        </w:rPr>
        <w:t xml:space="preserve">           </w:t>
      </w:r>
      <w:proofErr w:type="gramStart"/>
      <w:r w:rsidRPr="002B7808">
        <w:rPr>
          <w:rFonts w:ascii="Times New Roman" w:hAnsi="Times New Roman" w:cs="Times New Roman"/>
          <w:b/>
          <w:sz w:val="22"/>
          <w:szCs w:val="22"/>
        </w:rPr>
        <w:t xml:space="preserve">Требования  к показателям товаров, установленные с использованием иных слов или словосочетаний, знаков препинаний, символов, являются требованиями к показателям, значения которых </w:t>
      </w:r>
      <w:r w:rsidRPr="002B7808">
        <w:rPr>
          <w:rFonts w:ascii="Times New Roman" w:hAnsi="Times New Roman" w:cs="Times New Roman"/>
          <w:b/>
          <w:sz w:val="22"/>
          <w:szCs w:val="22"/>
          <w:u w:val="single"/>
        </w:rPr>
        <w:t>не могут изменяться</w:t>
      </w:r>
      <w:r w:rsidRPr="002B7808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Pr="002B7808">
        <w:rPr>
          <w:rFonts w:ascii="Times New Roman" w:hAnsi="Times New Roman" w:cs="Times New Roman"/>
          <w:b/>
          <w:sz w:val="22"/>
          <w:szCs w:val="22"/>
          <w:u w:val="single"/>
        </w:rPr>
        <w:t>такие как  «от…до», «/», «-«, «до» и т.д., а именно столбец «3» Неизменяемые технические характеристики</w:t>
      </w:r>
      <w:proofErr w:type="gramEnd"/>
    </w:p>
    <w:p w:rsidR="0054552B" w:rsidRPr="006F318A" w:rsidRDefault="00D63017" w:rsidP="00D63017">
      <w:pPr>
        <w:pStyle w:val="p2"/>
        <w:spacing w:line="209" w:lineRule="atLeast"/>
        <w:rPr>
          <w:sz w:val="18"/>
          <w:szCs w:val="18"/>
        </w:rPr>
      </w:pPr>
      <w:r w:rsidRPr="002B7808">
        <w:rPr>
          <w:b/>
          <w:sz w:val="22"/>
          <w:szCs w:val="22"/>
          <w:u w:val="single"/>
        </w:rPr>
        <w:t xml:space="preserve">Составила </w:t>
      </w:r>
      <w:proofErr w:type="spellStart"/>
      <w:r w:rsidRPr="002B7808">
        <w:rPr>
          <w:b/>
          <w:sz w:val="22"/>
          <w:szCs w:val="22"/>
          <w:u w:val="single"/>
        </w:rPr>
        <w:t>__________Агент</w:t>
      </w:r>
      <w:proofErr w:type="spellEnd"/>
      <w:r w:rsidRPr="002B7808">
        <w:rPr>
          <w:b/>
          <w:sz w:val="22"/>
          <w:szCs w:val="22"/>
          <w:u w:val="single"/>
        </w:rPr>
        <w:t xml:space="preserve"> по снабжению Маркова В.Р</w:t>
      </w:r>
      <w:r w:rsidR="006A7F81" w:rsidRPr="006F318A">
        <w:rPr>
          <w:sz w:val="18"/>
          <w:szCs w:val="18"/>
        </w:rPr>
        <w:t xml:space="preserve">                                                                   </w:t>
      </w:r>
    </w:p>
    <w:sectPr w:rsidR="0054552B" w:rsidRPr="006F318A" w:rsidSect="00D63017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4A44"/>
    <w:multiLevelType w:val="multilevel"/>
    <w:tmpl w:val="CAFA7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37C83"/>
    <w:multiLevelType w:val="multilevel"/>
    <w:tmpl w:val="C64E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A7F81"/>
    <w:rsid w:val="00037116"/>
    <w:rsid w:val="00056EDC"/>
    <w:rsid w:val="00075DD0"/>
    <w:rsid w:val="00081F0C"/>
    <w:rsid w:val="00082D08"/>
    <w:rsid w:val="000E52EE"/>
    <w:rsid w:val="000E681F"/>
    <w:rsid w:val="000F72F3"/>
    <w:rsid w:val="00102D09"/>
    <w:rsid w:val="00116D78"/>
    <w:rsid w:val="001262D5"/>
    <w:rsid w:val="00132EE0"/>
    <w:rsid w:val="00135E7A"/>
    <w:rsid w:val="00157512"/>
    <w:rsid w:val="00172C35"/>
    <w:rsid w:val="00180B2E"/>
    <w:rsid w:val="0018678D"/>
    <w:rsid w:val="00195BBE"/>
    <w:rsid w:val="001A4EEA"/>
    <w:rsid w:val="001D19AE"/>
    <w:rsid w:val="001E6426"/>
    <w:rsid w:val="001F3C6C"/>
    <w:rsid w:val="002167D3"/>
    <w:rsid w:val="002317F0"/>
    <w:rsid w:val="002458D8"/>
    <w:rsid w:val="00260B06"/>
    <w:rsid w:val="0026147B"/>
    <w:rsid w:val="0027732B"/>
    <w:rsid w:val="0028136C"/>
    <w:rsid w:val="002856AB"/>
    <w:rsid w:val="00294267"/>
    <w:rsid w:val="002A4F3D"/>
    <w:rsid w:val="002B6053"/>
    <w:rsid w:val="002B7808"/>
    <w:rsid w:val="00300701"/>
    <w:rsid w:val="003115BC"/>
    <w:rsid w:val="003232C8"/>
    <w:rsid w:val="00355218"/>
    <w:rsid w:val="00357E55"/>
    <w:rsid w:val="00360100"/>
    <w:rsid w:val="003A0B42"/>
    <w:rsid w:val="003A4D49"/>
    <w:rsid w:val="003E512D"/>
    <w:rsid w:val="00437927"/>
    <w:rsid w:val="00447281"/>
    <w:rsid w:val="00475440"/>
    <w:rsid w:val="0048040B"/>
    <w:rsid w:val="004915A6"/>
    <w:rsid w:val="004A153C"/>
    <w:rsid w:val="004B1449"/>
    <w:rsid w:val="004C1F8E"/>
    <w:rsid w:val="004E28B4"/>
    <w:rsid w:val="004E6A47"/>
    <w:rsid w:val="0052417A"/>
    <w:rsid w:val="00530668"/>
    <w:rsid w:val="00543882"/>
    <w:rsid w:val="0054552B"/>
    <w:rsid w:val="00556341"/>
    <w:rsid w:val="00575C3A"/>
    <w:rsid w:val="0058122A"/>
    <w:rsid w:val="00593709"/>
    <w:rsid w:val="00593AD4"/>
    <w:rsid w:val="005B3860"/>
    <w:rsid w:val="005D6016"/>
    <w:rsid w:val="005D706F"/>
    <w:rsid w:val="005E190D"/>
    <w:rsid w:val="00606356"/>
    <w:rsid w:val="00613040"/>
    <w:rsid w:val="00614B40"/>
    <w:rsid w:val="006324F2"/>
    <w:rsid w:val="0064288F"/>
    <w:rsid w:val="00655ADB"/>
    <w:rsid w:val="00655F42"/>
    <w:rsid w:val="00670264"/>
    <w:rsid w:val="0067043F"/>
    <w:rsid w:val="00670C83"/>
    <w:rsid w:val="006A7554"/>
    <w:rsid w:val="006A7F81"/>
    <w:rsid w:val="006C13F0"/>
    <w:rsid w:val="006C663C"/>
    <w:rsid w:val="006E6CBB"/>
    <w:rsid w:val="006F0D83"/>
    <w:rsid w:val="006F191D"/>
    <w:rsid w:val="006F30A3"/>
    <w:rsid w:val="006F318A"/>
    <w:rsid w:val="00710EF5"/>
    <w:rsid w:val="00711C9B"/>
    <w:rsid w:val="00714FE8"/>
    <w:rsid w:val="00740034"/>
    <w:rsid w:val="00740B3A"/>
    <w:rsid w:val="00760FC0"/>
    <w:rsid w:val="007635B5"/>
    <w:rsid w:val="00763847"/>
    <w:rsid w:val="007A4F2C"/>
    <w:rsid w:val="007D127B"/>
    <w:rsid w:val="007D5C66"/>
    <w:rsid w:val="007F3C33"/>
    <w:rsid w:val="008071DA"/>
    <w:rsid w:val="008434D6"/>
    <w:rsid w:val="00844C90"/>
    <w:rsid w:val="00887CA2"/>
    <w:rsid w:val="00896D47"/>
    <w:rsid w:val="008B7B3A"/>
    <w:rsid w:val="008C2383"/>
    <w:rsid w:val="008C49E0"/>
    <w:rsid w:val="008D274C"/>
    <w:rsid w:val="008D2A06"/>
    <w:rsid w:val="008F02B7"/>
    <w:rsid w:val="00911E99"/>
    <w:rsid w:val="009136A8"/>
    <w:rsid w:val="00942751"/>
    <w:rsid w:val="0094311E"/>
    <w:rsid w:val="00962657"/>
    <w:rsid w:val="00970B1B"/>
    <w:rsid w:val="009821AC"/>
    <w:rsid w:val="00983CF4"/>
    <w:rsid w:val="00985759"/>
    <w:rsid w:val="00A21A12"/>
    <w:rsid w:val="00A34988"/>
    <w:rsid w:val="00A502BD"/>
    <w:rsid w:val="00A504BA"/>
    <w:rsid w:val="00A6226A"/>
    <w:rsid w:val="00AA40B1"/>
    <w:rsid w:val="00AB57A0"/>
    <w:rsid w:val="00AD05E5"/>
    <w:rsid w:val="00AF1D96"/>
    <w:rsid w:val="00B02D3E"/>
    <w:rsid w:val="00B11E3A"/>
    <w:rsid w:val="00B368BC"/>
    <w:rsid w:val="00B51725"/>
    <w:rsid w:val="00B55732"/>
    <w:rsid w:val="00B7504E"/>
    <w:rsid w:val="00B77509"/>
    <w:rsid w:val="00BA3EBF"/>
    <w:rsid w:val="00BC6213"/>
    <w:rsid w:val="00C17EBF"/>
    <w:rsid w:val="00C608AD"/>
    <w:rsid w:val="00C6212A"/>
    <w:rsid w:val="00C67094"/>
    <w:rsid w:val="00C93A9F"/>
    <w:rsid w:val="00CB4AD7"/>
    <w:rsid w:val="00CB744F"/>
    <w:rsid w:val="00CC14EB"/>
    <w:rsid w:val="00CE0B1E"/>
    <w:rsid w:val="00D00EC3"/>
    <w:rsid w:val="00D0435D"/>
    <w:rsid w:val="00D05D1B"/>
    <w:rsid w:val="00D26D27"/>
    <w:rsid w:val="00D366A2"/>
    <w:rsid w:val="00D615AA"/>
    <w:rsid w:val="00D63017"/>
    <w:rsid w:val="00D71C07"/>
    <w:rsid w:val="00D81483"/>
    <w:rsid w:val="00D821ED"/>
    <w:rsid w:val="00DB763A"/>
    <w:rsid w:val="00E00F05"/>
    <w:rsid w:val="00E168E2"/>
    <w:rsid w:val="00E31AAA"/>
    <w:rsid w:val="00E32D0E"/>
    <w:rsid w:val="00E45573"/>
    <w:rsid w:val="00E65642"/>
    <w:rsid w:val="00E711E3"/>
    <w:rsid w:val="00E716A0"/>
    <w:rsid w:val="00E90B29"/>
    <w:rsid w:val="00EA6165"/>
    <w:rsid w:val="00EA775F"/>
    <w:rsid w:val="00EB08A2"/>
    <w:rsid w:val="00EB343E"/>
    <w:rsid w:val="00EE7D19"/>
    <w:rsid w:val="00EF1230"/>
    <w:rsid w:val="00EF1A57"/>
    <w:rsid w:val="00EF3A06"/>
    <w:rsid w:val="00F07794"/>
    <w:rsid w:val="00F23954"/>
    <w:rsid w:val="00F26B31"/>
    <w:rsid w:val="00F31F7C"/>
    <w:rsid w:val="00F34B96"/>
    <w:rsid w:val="00F40952"/>
    <w:rsid w:val="00F66F3D"/>
    <w:rsid w:val="00FA6927"/>
    <w:rsid w:val="00FB38F8"/>
    <w:rsid w:val="00FB4C03"/>
    <w:rsid w:val="00FC3D90"/>
    <w:rsid w:val="00FD7A85"/>
    <w:rsid w:val="00FF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F81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Body Text 3"/>
    <w:basedOn w:val="a"/>
    <w:link w:val="30"/>
    <w:uiPriority w:val="99"/>
    <w:semiHidden/>
    <w:unhideWhenUsed/>
    <w:rsid w:val="006A7F81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A7F81"/>
    <w:rPr>
      <w:b/>
      <w:sz w:val="28"/>
      <w:szCs w:val="24"/>
    </w:rPr>
  </w:style>
  <w:style w:type="character" w:customStyle="1" w:styleId="2">
    <w:name w:val="Основной текст (2)_"/>
    <w:basedOn w:val="a0"/>
    <w:link w:val="20"/>
    <w:locked/>
    <w:rsid w:val="006A7F81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7F81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1">
    <w:name w:val="Основной текст (2) + 11"/>
    <w:aliases w:val="5 pt"/>
    <w:basedOn w:val="2"/>
    <w:rsid w:val="006A7F81"/>
    <w:rPr>
      <w:sz w:val="23"/>
      <w:szCs w:val="23"/>
    </w:rPr>
  </w:style>
  <w:style w:type="table" w:styleId="a3">
    <w:name w:val="Table Grid"/>
    <w:basedOn w:val="a1"/>
    <w:uiPriority w:val="59"/>
    <w:rsid w:val="006A7F8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6A7F81"/>
  </w:style>
  <w:style w:type="paragraph" w:customStyle="1" w:styleId="p2">
    <w:name w:val="p2"/>
    <w:basedOn w:val="a"/>
    <w:rsid w:val="006A7F8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6A7F81"/>
  </w:style>
  <w:style w:type="paragraph" w:styleId="a4">
    <w:name w:val="Normal (Web)"/>
    <w:basedOn w:val="a"/>
    <w:uiPriority w:val="99"/>
    <w:unhideWhenUsed/>
    <w:rsid w:val="006A7F8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5">
    <w:name w:val="Strong"/>
    <w:basedOn w:val="a0"/>
    <w:uiPriority w:val="22"/>
    <w:qFormat/>
    <w:rsid w:val="00D71C0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F1D9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1D96"/>
    <w:rPr>
      <w:rFonts w:ascii="Tahoma" w:eastAsia="Arial Unicode MS" w:hAnsi="Tahoma" w:cs="Tahoma"/>
      <w:color w:val="000000"/>
      <w:sz w:val="16"/>
      <w:szCs w:val="16"/>
    </w:rPr>
  </w:style>
  <w:style w:type="paragraph" w:styleId="a8">
    <w:name w:val="No Spacing"/>
    <w:qFormat/>
    <w:rsid w:val="00670264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12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0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7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5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0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3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93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2EA82-0B19-45CE-BE63-0B27558E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EfremovaEG</dc:creator>
  <cp:lastModifiedBy>pochetnayaeu</cp:lastModifiedBy>
  <cp:revision>8</cp:revision>
  <cp:lastPrinted>2026-09-08T05:44:00Z</cp:lastPrinted>
  <dcterms:created xsi:type="dcterms:W3CDTF">2026-09-09T13:03:00Z</dcterms:created>
  <dcterms:modified xsi:type="dcterms:W3CDTF">2026-09-10T05:55:00Z</dcterms:modified>
</cp:coreProperties>
</file>