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35C5D" w14:textId="73F4363A" w:rsidR="004C2D19" w:rsidRPr="00FE22BD" w:rsidRDefault="00A37150" w:rsidP="00584C54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60E09"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="00AA6226" w:rsidRPr="00260E09">
        <w:rPr>
          <w:rFonts w:ascii="Times New Roman" w:hAnsi="Times New Roman"/>
          <w:b/>
          <w:color w:val="000000"/>
          <w:sz w:val="24"/>
          <w:szCs w:val="24"/>
        </w:rPr>
        <w:t xml:space="preserve"> №</w:t>
      </w:r>
      <w:r w:rsidR="00703FAE" w:rsidRPr="00FE22B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D6EE4">
        <w:rPr>
          <w:rFonts w:ascii="Times New Roman" w:hAnsi="Times New Roman"/>
          <w:b/>
          <w:color w:val="000000"/>
          <w:sz w:val="24"/>
          <w:szCs w:val="24"/>
        </w:rPr>
        <w:t>_______</w:t>
      </w:r>
    </w:p>
    <w:p w14:paraId="5C2B3360" w14:textId="1C348894" w:rsidR="000E6DE1" w:rsidRPr="00FA5BFC" w:rsidRDefault="0052593E" w:rsidP="00584C54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60E09">
        <w:rPr>
          <w:rFonts w:ascii="Times New Roman" w:hAnsi="Times New Roman"/>
          <w:b/>
          <w:color w:val="000000"/>
          <w:sz w:val="24"/>
          <w:szCs w:val="24"/>
        </w:rPr>
        <w:t>на поставку</w:t>
      </w:r>
      <w:r w:rsidR="0018350C" w:rsidRPr="00260E0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A5BFC">
        <w:rPr>
          <w:rFonts w:ascii="Times New Roman" w:hAnsi="Times New Roman"/>
          <w:b/>
          <w:color w:val="000000"/>
          <w:sz w:val="24"/>
          <w:szCs w:val="24"/>
        </w:rPr>
        <w:t>щебня</w:t>
      </w:r>
    </w:p>
    <w:p w14:paraId="005ED0AE" w14:textId="77777777" w:rsidR="001C0BF3" w:rsidRPr="00260E09" w:rsidRDefault="00446732" w:rsidP="00584C54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260E09">
        <w:rPr>
          <w:rFonts w:ascii="Times New Roman" w:hAnsi="Times New Roman"/>
          <w:color w:val="000000"/>
          <w:sz w:val="24"/>
          <w:szCs w:val="24"/>
        </w:rPr>
        <w:t xml:space="preserve">ИКЗ: </w:t>
      </w:r>
      <w:r w:rsidR="007C38C8" w:rsidRPr="007C38C8">
        <w:rPr>
          <w:rFonts w:ascii="Times New Roman" w:hAnsi="Times New Roman"/>
          <w:color w:val="000000"/>
          <w:sz w:val="24"/>
          <w:szCs w:val="24"/>
        </w:rPr>
        <w:t>263471603385447160100100100000000244</w:t>
      </w:r>
    </w:p>
    <w:p w14:paraId="50785EC7" w14:textId="77777777" w:rsidR="002E2E4A" w:rsidRPr="00260E09" w:rsidRDefault="002E2E4A" w:rsidP="00584C54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4D8E1A5" w14:textId="77777777" w:rsidR="006C70C3" w:rsidRPr="00260E09" w:rsidRDefault="004C7F87" w:rsidP="00584C54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0E09">
        <w:rPr>
          <w:rFonts w:ascii="Times New Roman" w:hAnsi="Times New Roman"/>
          <w:color w:val="000000"/>
          <w:sz w:val="24"/>
          <w:szCs w:val="24"/>
        </w:rPr>
        <w:t xml:space="preserve">г.  </w:t>
      </w:r>
      <w:r w:rsidR="00BD7B96" w:rsidRPr="00260E09">
        <w:rPr>
          <w:rFonts w:ascii="Times New Roman" w:hAnsi="Times New Roman"/>
          <w:color w:val="000000"/>
          <w:sz w:val="24"/>
          <w:szCs w:val="24"/>
        </w:rPr>
        <w:t xml:space="preserve">Тосно                                      </w:t>
      </w:r>
      <w:r w:rsidR="00F93EFF" w:rsidRPr="00260E09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</w:t>
      </w:r>
      <w:r w:rsidR="00FB718E" w:rsidRPr="00260E09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7504A4" w:rsidRPr="00260E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5814" w:rsidRPr="00260E09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BD7B96" w:rsidRPr="00260E09"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FB718E" w:rsidRPr="00260E09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BD7B96" w:rsidRPr="00260E0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5E5814" w:rsidRPr="00260E09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BD7B96" w:rsidRPr="00260E09">
        <w:rPr>
          <w:rFonts w:ascii="Times New Roman" w:hAnsi="Times New Roman"/>
          <w:color w:val="000000"/>
          <w:sz w:val="24"/>
          <w:szCs w:val="24"/>
        </w:rPr>
        <w:t>«____»____________20</w:t>
      </w:r>
      <w:r w:rsidR="002D5DDC" w:rsidRPr="00260E09">
        <w:rPr>
          <w:rFonts w:ascii="Times New Roman" w:hAnsi="Times New Roman"/>
          <w:color w:val="000000"/>
          <w:sz w:val="24"/>
          <w:szCs w:val="24"/>
        </w:rPr>
        <w:t>26</w:t>
      </w:r>
      <w:r w:rsidR="00BD7B96" w:rsidRPr="00260E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60E09">
        <w:rPr>
          <w:rFonts w:ascii="Times New Roman" w:hAnsi="Times New Roman"/>
          <w:color w:val="000000"/>
          <w:sz w:val="24"/>
          <w:szCs w:val="24"/>
        </w:rPr>
        <w:t>г</w:t>
      </w:r>
      <w:r w:rsidR="00FB718E" w:rsidRPr="00260E09">
        <w:rPr>
          <w:rFonts w:ascii="Times New Roman" w:hAnsi="Times New Roman"/>
          <w:color w:val="000000"/>
          <w:sz w:val="24"/>
          <w:szCs w:val="24"/>
        </w:rPr>
        <w:t>.</w:t>
      </w:r>
    </w:p>
    <w:p w14:paraId="7F5547A3" w14:textId="77777777" w:rsidR="00784054" w:rsidRPr="00260E09" w:rsidRDefault="00784054" w:rsidP="00584C54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5AA2A1C" w14:textId="3603666C" w:rsidR="009E221A" w:rsidRPr="00260E09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Ендальцевой Анжелики Александровны, действующего на основании Устава с одной стороны, </w:t>
      </w:r>
      <w:r w:rsidR="008F4A48" w:rsidRPr="00260E09">
        <w:rPr>
          <w:rFonts w:ascii="Times New Roman" w:hAnsi="Times New Roman"/>
          <w:sz w:val="24"/>
          <w:szCs w:val="24"/>
        </w:rPr>
        <w:t>и</w:t>
      </w:r>
      <w:r w:rsidRPr="00260E09">
        <w:rPr>
          <w:rFonts w:ascii="Times New Roman" w:hAnsi="Times New Roman"/>
          <w:sz w:val="24"/>
          <w:szCs w:val="24"/>
        </w:rPr>
        <w:t xml:space="preserve"> </w:t>
      </w:r>
      <w:r w:rsidR="002E4C10">
        <w:rPr>
          <w:rFonts w:ascii="Times New Roman" w:hAnsi="Times New Roman"/>
          <w:sz w:val="24"/>
          <w:szCs w:val="24"/>
        </w:rPr>
        <w:t>______________________________________</w:t>
      </w:r>
      <w:r w:rsidRPr="00260E09">
        <w:rPr>
          <w:rFonts w:ascii="Times New Roman" w:hAnsi="Times New Roman"/>
          <w:sz w:val="24"/>
          <w:szCs w:val="24"/>
        </w:rPr>
        <w:t>, именуем</w:t>
      </w:r>
      <w:r w:rsidR="007C38C8">
        <w:rPr>
          <w:rFonts w:ascii="Times New Roman" w:hAnsi="Times New Roman"/>
          <w:sz w:val="24"/>
          <w:szCs w:val="24"/>
        </w:rPr>
        <w:t>ый</w:t>
      </w:r>
      <w:r w:rsidRPr="00260E09">
        <w:rPr>
          <w:rFonts w:ascii="Times New Roman" w:hAnsi="Times New Roman"/>
          <w:sz w:val="24"/>
          <w:szCs w:val="24"/>
        </w:rPr>
        <w:t xml:space="preserve"> в дальнейшем «Поставщик», </w:t>
      </w:r>
      <w:r w:rsidR="00D44E55" w:rsidRPr="00260E09">
        <w:rPr>
          <w:rFonts w:ascii="Times New Roman" w:hAnsi="Times New Roman"/>
          <w:sz w:val="24"/>
          <w:szCs w:val="24"/>
        </w:rPr>
        <w:t>действующ</w:t>
      </w:r>
      <w:r w:rsidR="007C38C8">
        <w:rPr>
          <w:rFonts w:ascii="Times New Roman" w:hAnsi="Times New Roman"/>
          <w:sz w:val="24"/>
          <w:szCs w:val="24"/>
        </w:rPr>
        <w:t>ий</w:t>
      </w:r>
      <w:r w:rsidRPr="00260E09">
        <w:rPr>
          <w:rFonts w:ascii="Times New Roman" w:hAnsi="Times New Roman"/>
          <w:sz w:val="24"/>
          <w:szCs w:val="24"/>
        </w:rPr>
        <w:t xml:space="preserve"> на основании </w:t>
      </w:r>
      <w:r w:rsidR="002E4C10">
        <w:rPr>
          <w:rFonts w:ascii="Times New Roman" w:hAnsi="Times New Roman"/>
          <w:sz w:val="24"/>
          <w:szCs w:val="24"/>
        </w:rPr>
        <w:t>_________________________________________________</w:t>
      </w:r>
      <w:r w:rsidRPr="00260E09">
        <w:rPr>
          <w:rFonts w:ascii="Times New Roman" w:hAnsi="Times New Roman"/>
          <w:sz w:val="24"/>
          <w:szCs w:val="24"/>
        </w:rPr>
        <w:t>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743B0B">
        <w:rPr>
          <w:rFonts w:ascii="Times New Roman" w:hAnsi="Times New Roman"/>
          <w:sz w:val="24"/>
          <w:szCs w:val="24"/>
        </w:rPr>
        <w:t xml:space="preserve"> </w:t>
      </w:r>
      <w:r w:rsidR="00743B0B" w:rsidRPr="00743B0B">
        <w:rPr>
          <w:rFonts w:ascii="Times New Roman" w:hAnsi="Times New Roman"/>
          <w:sz w:val="24"/>
          <w:szCs w:val="24"/>
        </w:rPr>
        <w:t>(далее – Федеральный закон № 44-ФЗ)</w:t>
      </w:r>
      <w:r w:rsidRPr="00260E09">
        <w:rPr>
          <w:rFonts w:ascii="Times New Roman" w:hAnsi="Times New Roman"/>
          <w:sz w:val="24"/>
          <w:szCs w:val="24"/>
        </w:rPr>
        <w:t>,</w:t>
      </w:r>
      <w:r w:rsidR="00C7151E">
        <w:rPr>
          <w:rFonts w:ascii="Times New Roman" w:hAnsi="Times New Roman"/>
          <w:sz w:val="24"/>
          <w:szCs w:val="24"/>
        </w:rPr>
        <w:t xml:space="preserve"> </w:t>
      </w:r>
      <w:r w:rsidRPr="00260E0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14:paraId="6C1E2B3E" w14:textId="77777777" w:rsidR="006C70C3" w:rsidRPr="00260E09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6DD6C4" w14:textId="77777777" w:rsidR="00582CC8" w:rsidRPr="00260E09" w:rsidRDefault="0060041C" w:rsidP="000808B4">
      <w:pPr>
        <w:pStyle w:val="a7"/>
        <w:numPr>
          <w:ilvl w:val="0"/>
          <w:numId w:val="2"/>
        </w:numPr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260E09"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  <w:r w:rsidR="00F84F97" w:rsidRPr="00260E0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CD5171C" w14:textId="77777777" w:rsidR="002677D8" w:rsidRPr="00260E09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5E47B52" w14:textId="65A4125C" w:rsidR="00FE200C" w:rsidRPr="00260E09" w:rsidRDefault="005E3610" w:rsidP="00FE200C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="00FE200C" w:rsidRPr="00260E09">
        <w:rPr>
          <w:rFonts w:ascii="Times New Roman" w:hAnsi="Times New Roman"/>
          <w:sz w:val="24"/>
          <w:szCs w:val="24"/>
        </w:rPr>
        <w:t xml:space="preserve"> обязуется собственными и (или) привлеченными силами, своевременно поставить </w:t>
      </w:r>
      <w:r w:rsidR="00FA5BFC">
        <w:rPr>
          <w:rFonts w:ascii="Times New Roman" w:hAnsi="Times New Roman"/>
          <w:sz w:val="24"/>
          <w:szCs w:val="24"/>
        </w:rPr>
        <w:t xml:space="preserve">щебень (далее – </w:t>
      </w:r>
      <w:r w:rsidR="00FE200C" w:rsidRPr="00260E09">
        <w:rPr>
          <w:rFonts w:ascii="Times New Roman" w:hAnsi="Times New Roman"/>
          <w:sz w:val="24"/>
          <w:szCs w:val="24"/>
        </w:rPr>
        <w:t>товар</w:t>
      </w:r>
      <w:r w:rsidR="00FA5BFC">
        <w:rPr>
          <w:rFonts w:ascii="Times New Roman" w:hAnsi="Times New Roman"/>
          <w:sz w:val="24"/>
          <w:szCs w:val="24"/>
        </w:rPr>
        <w:t>)</w:t>
      </w:r>
      <w:r w:rsidR="00FE200C" w:rsidRPr="00260E09">
        <w:rPr>
          <w:rFonts w:ascii="Times New Roman" w:hAnsi="Times New Roman"/>
          <w:sz w:val="24"/>
          <w:szCs w:val="24"/>
        </w:rPr>
        <w:t xml:space="preserve">, </w:t>
      </w:r>
      <w:r w:rsidR="00AC7214" w:rsidRPr="00AC7214">
        <w:rPr>
          <w:rFonts w:ascii="Times New Roman" w:hAnsi="Times New Roman"/>
          <w:sz w:val="24"/>
          <w:szCs w:val="24"/>
        </w:rPr>
        <w:t xml:space="preserve">а Заказчик обязуется принять товар в ассортименте и количестве, согласно </w:t>
      </w:r>
      <w:r w:rsidR="006C49EE">
        <w:rPr>
          <w:rFonts w:ascii="Times New Roman" w:hAnsi="Times New Roman"/>
          <w:sz w:val="24"/>
          <w:szCs w:val="24"/>
        </w:rPr>
        <w:t>Спецификации</w:t>
      </w:r>
      <w:r w:rsidR="00AC7214" w:rsidRPr="00AC7214">
        <w:rPr>
          <w:rFonts w:ascii="Times New Roman" w:hAnsi="Times New Roman"/>
          <w:sz w:val="24"/>
          <w:szCs w:val="24"/>
        </w:rPr>
        <w:t xml:space="preserve"> (Приложение № 1), являющейся неотъемлемой частью </w:t>
      </w:r>
      <w:r w:rsidR="00534760">
        <w:rPr>
          <w:rFonts w:ascii="Times New Roman" w:hAnsi="Times New Roman"/>
          <w:sz w:val="24"/>
          <w:szCs w:val="24"/>
        </w:rPr>
        <w:t>Д</w:t>
      </w:r>
      <w:r w:rsidR="00AC7214" w:rsidRPr="00AC7214">
        <w:rPr>
          <w:rFonts w:ascii="Times New Roman" w:hAnsi="Times New Roman"/>
          <w:sz w:val="24"/>
          <w:szCs w:val="24"/>
        </w:rPr>
        <w:t>оговора</w:t>
      </w:r>
      <w:r w:rsidR="00FE200C" w:rsidRPr="00260E09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4D037D57" w14:textId="4BC3C941" w:rsidR="005A2460" w:rsidRPr="007D586F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C7B66">
        <w:rPr>
          <w:rFonts w:ascii="Times New Roman" w:hAnsi="Times New Roman"/>
          <w:sz w:val="24"/>
          <w:szCs w:val="24"/>
        </w:rPr>
        <w:t>Поставка товара осуществляется по адрес</w:t>
      </w:r>
      <w:r w:rsidR="00D963EC" w:rsidRPr="00AC7B66">
        <w:rPr>
          <w:rFonts w:ascii="Times New Roman" w:hAnsi="Times New Roman"/>
          <w:sz w:val="24"/>
          <w:szCs w:val="24"/>
        </w:rPr>
        <w:t xml:space="preserve">у: </w:t>
      </w:r>
      <w:r w:rsidR="00C85693" w:rsidRPr="00C85693">
        <w:rPr>
          <w:rFonts w:ascii="Times New Roman" w:hAnsi="Times New Roman"/>
          <w:sz w:val="24"/>
          <w:szCs w:val="24"/>
        </w:rPr>
        <w:t>Ленинградская область, г. Тосно, ул. Урицкого, д. 58</w:t>
      </w:r>
      <w:r w:rsidR="00C85693">
        <w:rPr>
          <w:rFonts w:ascii="Times New Roman" w:hAnsi="Times New Roman"/>
          <w:sz w:val="24"/>
          <w:szCs w:val="24"/>
        </w:rPr>
        <w:t xml:space="preserve">, понедельник - четверг: </w:t>
      </w:r>
      <w:r w:rsidR="00C85693" w:rsidRPr="00E13C70">
        <w:rPr>
          <w:rFonts w:ascii="Times New Roman" w:hAnsi="Times New Roman"/>
          <w:sz w:val="24"/>
          <w:szCs w:val="24"/>
        </w:rPr>
        <w:t>8:00-16</w:t>
      </w:r>
      <w:r w:rsidR="00C85693">
        <w:rPr>
          <w:rFonts w:ascii="Times New Roman" w:hAnsi="Times New Roman"/>
          <w:sz w:val="24"/>
          <w:szCs w:val="24"/>
        </w:rPr>
        <w:t xml:space="preserve">:00, пятница: 8:00-15:00, обед </w:t>
      </w:r>
      <w:r w:rsidR="00C85693" w:rsidRPr="00E13C70">
        <w:rPr>
          <w:rFonts w:ascii="Times New Roman" w:hAnsi="Times New Roman"/>
          <w:sz w:val="24"/>
          <w:szCs w:val="24"/>
        </w:rPr>
        <w:t>12:00-13:00.</w:t>
      </w:r>
    </w:p>
    <w:p w14:paraId="1A9DB32B" w14:textId="5680FBC4" w:rsidR="007D586F" w:rsidRPr="00AC7B66" w:rsidRDefault="007D586F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D586F">
        <w:rPr>
          <w:rFonts w:ascii="Times New Roman" w:hAnsi="Times New Roman"/>
          <w:color w:val="000000"/>
          <w:sz w:val="24"/>
          <w:szCs w:val="24"/>
        </w:rPr>
        <w:t>Наименование и характеристики поставляемого товара определяется Спецификацией (Приложение № 1 Договору).</w:t>
      </w:r>
    </w:p>
    <w:p w14:paraId="19EC518B" w14:textId="41C9E7CF" w:rsidR="00011076" w:rsidRPr="009A507B" w:rsidRDefault="00FC3E4A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A507B">
        <w:rPr>
          <w:rFonts w:ascii="Times New Roman" w:hAnsi="Times New Roman"/>
          <w:sz w:val="24"/>
          <w:szCs w:val="24"/>
        </w:rPr>
        <w:t xml:space="preserve">Срок </w:t>
      </w:r>
      <w:r w:rsidR="00AC7214" w:rsidRPr="009A507B">
        <w:rPr>
          <w:rFonts w:ascii="Times New Roman" w:hAnsi="Times New Roman"/>
          <w:sz w:val="24"/>
          <w:szCs w:val="24"/>
        </w:rPr>
        <w:t>поставки товара</w:t>
      </w:r>
      <w:r w:rsidRPr="009A507B">
        <w:rPr>
          <w:rFonts w:ascii="Times New Roman" w:hAnsi="Times New Roman"/>
          <w:sz w:val="24"/>
          <w:szCs w:val="24"/>
        </w:rPr>
        <w:t xml:space="preserve">: </w:t>
      </w:r>
      <w:r w:rsidR="00840330" w:rsidRPr="009A507B">
        <w:rPr>
          <w:rFonts w:ascii="Times New Roman" w:hAnsi="Times New Roman"/>
          <w:sz w:val="24"/>
          <w:szCs w:val="24"/>
        </w:rPr>
        <w:t>в течении 1</w:t>
      </w:r>
      <w:r w:rsidR="001F2B86">
        <w:rPr>
          <w:rFonts w:ascii="Times New Roman" w:hAnsi="Times New Roman"/>
          <w:sz w:val="24"/>
          <w:szCs w:val="24"/>
        </w:rPr>
        <w:t>0</w:t>
      </w:r>
      <w:r w:rsidR="00840330" w:rsidRPr="009A507B">
        <w:rPr>
          <w:rFonts w:ascii="Times New Roman" w:hAnsi="Times New Roman"/>
          <w:sz w:val="24"/>
          <w:szCs w:val="24"/>
        </w:rPr>
        <w:t xml:space="preserve"> (</w:t>
      </w:r>
      <w:r w:rsidR="001F2B86">
        <w:rPr>
          <w:rFonts w:ascii="Times New Roman" w:hAnsi="Times New Roman"/>
          <w:sz w:val="24"/>
          <w:szCs w:val="24"/>
        </w:rPr>
        <w:t>десять</w:t>
      </w:r>
      <w:r w:rsidR="00840330" w:rsidRPr="009A507B">
        <w:rPr>
          <w:rFonts w:ascii="Times New Roman" w:hAnsi="Times New Roman"/>
          <w:sz w:val="24"/>
          <w:szCs w:val="24"/>
        </w:rPr>
        <w:t xml:space="preserve">) </w:t>
      </w:r>
      <w:r w:rsidR="009A507B" w:rsidRPr="009A507B">
        <w:rPr>
          <w:rFonts w:ascii="Times New Roman" w:hAnsi="Times New Roman"/>
          <w:sz w:val="24"/>
          <w:szCs w:val="24"/>
        </w:rPr>
        <w:t>календарных</w:t>
      </w:r>
      <w:r w:rsidR="00840330" w:rsidRPr="009A507B">
        <w:rPr>
          <w:rFonts w:ascii="Times New Roman" w:hAnsi="Times New Roman"/>
          <w:sz w:val="24"/>
          <w:szCs w:val="24"/>
        </w:rPr>
        <w:t xml:space="preserve"> дней с даты подписания Договора</w:t>
      </w:r>
      <w:r w:rsidR="00D8369B" w:rsidRPr="009A507B">
        <w:rPr>
          <w:rFonts w:ascii="Times New Roman" w:hAnsi="Times New Roman"/>
          <w:sz w:val="24"/>
          <w:szCs w:val="24"/>
        </w:rPr>
        <w:t>.</w:t>
      </w:r>
    </w:p>
    <w:p w14:paraId="1A00FA4B" w14:textId="77777777" w:rsidR="00545527" w:rsidRPr="00260E09" w:rsidRDefault="00545527" w:rsidP="00584C5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8EDCF3" w14:textId="77777777" w:rsidR="00582CC8" w:rsidRPr="00260E09" w:rsidRDefault="0060041C" w:rsidP="000808B4">
      <w:pPr>
        <w:pStyle w:val="a7"/>
        <w:numPr>
          <w:ilvl w:val="0"/>
          <w:numId w:val="2"/>
        </w:numPr>
        <w:ind w:left="0"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60E09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906BA6" w:rsidRPr="00260E09">
        <w:rPr>
          <w:rFonts w:ascii="Times New Roman" w:hAnsi="Times New Roman"/>
          <w:b/>
          <w:color w:val="000000"/>
          <w:sz w:val="24"/>
          <w:szCs w:val="24"/>
        </w:rPr>
        <w:t>ДОГОВОРА</w:t>
      </w:r>
      <w:r w:rsidR="00F84F97" w:rsidRPr="00260E0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2DBF179E" w14:textId="77777777" w:rsidR="002677D8" w:rsidRPr="00260E09" w:rsidRDefault="002677D8" w:rsidP="0015347D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6F9CADD" w14:textId="5DF06C34" w:rsidR="000B2C1A" w:rsidRPr="00AC633B" w:rsidRDefault="000B2C1A" w:rsidP="000B2C1A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33B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033E95" w:rsidRPr="00AC633B">
        <w:rPr>
          <w:rFonts w:ascii="Times New Roman" w:hAnsi="Times New Roman" w:cs="Times New Roman"/>
          <w:sz w:val="24"/>
          <w:szCs w:val="24"/>
        </w:rPr>
        <w:t>Д</w:t>
      </w:r>
      <w:r w:rsidRPr="00AC633B">
        <w:rPr>
          <w:rFonts w:ascii="Times New Roman" w:hAnsi="Times New Roman" w:cs="Times New Roman"/>
          <w:sz w:val="24"/>
          <w:szCs w:val="24"/>
        </w:rPr>
        <w:t>оговора составляет</w:t>
      </w:r>
      <w:r w:rsidR="007C38C8" w:rsidRPr="00AC633B">
        <w:rPr>
          <w:rFonts w:ascii="Times New Roman" w:hAnsi="Times New Roman" w:cs="Times New Roman"/>
          <w:sz w:val="24"/>
          <w:szCs w:val="24"/>
        </w:rPr>
        <w:t>:</w:t>
      </w:r>
      <w:r w:rsidRPr="00AC633B">
        <w:rPr>
          <w:rFonts w:ascii="Times New Roman" w:hAnsi="Times New Roman" w:cs="Times New Roman"/>
          <w:sz w:val="24"/>
          <w:szCs w:val="24"/>
        </w:rPr>
        <w:t xml:space="preserve"> </w:t>
      </w:r>
      <w:r w:rsidR="00AC633B" w:rsidRPr="00AC633B">
        <w:rPr>
          <w:rFonts w:ascii="Times New Roman" w:eastAsiaTheme="minorEastAsia" w:hAnsi="Times New Roman"/>
          <w:color w:val="000000"/>
          <w:sz w:val="24"/>
          <w:szCs w:val="24"/>
        </w:rPr>
        <w:t>______________</w:t>
      </w:r>
      <w:r w:rsidR="008C6401" w:rsidRPr="00AC633B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AC633B" w:rsidRPr="00AC633B">
        <w:rPr>
          <w:rFonts w:ascii="Times New Roman" w:hAnsi="Times New Roman" w:cs="Times New Roman"/>
          <w:color w:val="000000"/>
          <w:sz w:val="24"/>
          <w:szCs w:val="24"/>
        </w:rPr>
        <w:t>_____________________</w:t>
      </w:r>
      <w:r w:rsidR="008C6401" w:rsidRPr="00AC633B">
        <w:rPr>
          <w:rFonts w:ascii="Times New Roman" w:hAnsi="Times New Roman" w:cs="Times New Roman"/>
          <w:color w:val="000000"/>
          <w:sz w:val="24"/>
          <w:szCs w:val="24"/>
        </w:rPr>
        <w:t>) руб</w:t>
      </w:r>
      <w:r w:rsidR="00AC633B" w:rsidRPr="00AC633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C6401" w:rsidRPr="00AC63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633B" w:rsidRPr="00AC633B"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="008C6401" w:rsidRPr="00AC633B">
        <w:rPr>
          <w:rFonts w:ascii="Times New Roman" w:hAnsi="Times New Roman" w:cs="Times New Roman"/>
          <w:color w:val="000000"/>
          <w:sz w:val="24"/>
          <w:szCs w:val="24"/>
        </w:rPr>
        <w:t xml:space="preserve"> коп</w:t>
      </w:r>
      <w:r w:rsidR="00AC633B" w:rsidRPr="00AC633B">
        <w:rPr>
          <w:rFonts w:ascii="Times New Roman" w:hAnsi="Times New Roman" w:cs="Times New Roman"/>
          <w:color w:val="000000"/>
          <w:sz w:val="24"/>
          <w:szCs w:val="24"/>
        </w:rPr>
        <w:t>.,</w:t>
      </w:r>
      <w:r w:rsidR="007C38C8" w:rsidRPr="00AC633B">
        <w:rPr>
          <w:rFonts w:ascii="Times New Roman" w:hAnsi="Times New Roman" w:cs="Times New Roman"/>
          <w:sz w:val="24"/>
          <w:szCs w:val="24"/>
        </w:rPr>
        <w:t xml:space="preserve"> </w:t>
      </w:r>
      <w:r w:rsidR="00AC633B" w:rsidRPr="00AC633B">
        <w:rPr>
          <w:rFonts w:ascii="Times New Roman" w:hAnsi="Times New Roman" w:cs="Times New Roman"/>
          <w:sz w:val="24"/>
          <w:szCs w:val="24"/>
        </w:rPr>
        <w:t xml:space="preserve">в том числе НДС __ % - __________ (__________________) руб. __ коп. / </w:t>
      </w:r>
      <w:r w:rsidR="00AC633B" w:rsidRPr="00AC633B">
        <w:rPr>
          <w:rFonts w:ascii="Times New Roman" w:hAnsi="Times New Roman" w:cs="Times New Roman"/>
          <w:i/>
          <w:iCs/>
          <w:sz w:val="24"/>
          <w:szCs w:val="24"/>
        </w:rPr>
        <w:t>НДС не облагается.</w:t>
      </w:r>
    </w:p>
    <w:p w14:paraId="657FB96E" w14:textId="79C15CD3" w:rsidR="00033E95" w:rsidRPr="00AC633B" w:rsidRDefault="00033E95" w:rsidP="00033E95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C633B">
        <w:rPr>
          <w:rFonts w:ascii="Times New Roman" w:hAnsi="Times New Roman" w:cs="Times New Roman"/>
          <w:sz w:val="24"/>
          <w:szCs w:val="24"/>
        </w:rPr>
        <w:t>Авансовые платежи по Договору не предусмотрены.</w:t>
      </w:r>
    </w:p>
    <w:p w14:paraId="07E8382F" w14:textId="352BCFBD" w:rsidR="00445D38" w:rsidRPr="00260E09" w:rsidRDefault="00AC7214" w:rsidP="000B2C1A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33B">
        <w:rPr>
          <w:rFonts w:ascii="Times New Roman" w:hAnsi="Times New Roman" w:cs="Times New Roman"/>
          <w:sz w:val="24"/>
          <w:szCs w:val="24"/>
        </w:rPr>
        <w:t xml:space="preserve">Цена Договора является твердой, устанавливается в российских рублях, определяется на весь срок действия </w:t>
      </w:r>
      <w:r w:rsidR="00877A22" w:rsidRPr="00AC633B">
        <w:rPr>
          <w:rFonts w:ascii="Times New Roman" w:hAnsi="Times New Roman"/>
          <w:kern w:val="16"/>
          <w:sz w:val="24"/>
          <w:szCs w:val="24"/>
        </w:rPr>
        <w:t>Договор</w:t>
      </w:r>
      <w:r w:rsidRPr="00AC633B">
        <w:rPr>
          <w:rFonts w:ascii="Times New Roman" w:hAnsi="Times New Roman" w:cs="Times New Roman"/>
          <w:sz w:val="24"/>
          <w:szCs w:val="24"/>
        </w:rPr>
        <w:t>а и не может быть изменена в ходе его исполнения, за</w:t>
      </w:r>
      <w:r w:rsidRPr="00AC7214">
        <w:rPr>
          <w:rFonts w:ascii="Times New Roman" w:hAnsi="Times New Roman" w:cs="Times New Roman"/>
          <w:sz w:val="24"/>
          <w:szCs w:val="24"/>
        </w:rPr>
        <w:t xml:space="preserve"> исключением случаев, предусмотренных настоящим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Pr="00AC7214">
        <w:rPr>
          <w:rFonts w:ascii="Times New Roman" w:hAnsi="Times New Roman" w:cs="Times New Roman"/>
          <w:sz w:val="24"/>
          <w:szCs w:val="24"/>
        </w:rPr>
        <w:t>, а также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</w:p>
    <w:p w14:paraId="72C029E1" w14:textId="0FFCDA85" w:rsidR="00906BA6" w:rsidRDefault="0015347D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E09">
        <w:rPr>
          <w:rFonts w:ascii="Times New Roman" w:hAnsi="Times New Roman" w:cs="Times New Roman"/>
          <w:sz w:val="24"/>
          <w:szCs w:val="24"/>
        </w:rPr>
        <w:t xml:space="preserve">В цену товара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и иные расходы, связанные с </w:t>
      </w:r>
      <w:r w:rsidR="00840330" w:rsidRPr="00260E09">
        <w:rPr>
          <w:rFonts w:ascii="Times New Roman" w:hAnsi="Times New Roman" w:cs="Times New Roman"/>
          <w:sz w:val="24"/>
          <w:szCs w:val="24"/>
        </w:rPr>
        <w:t>поставкой товара и ее дальнейшей установкой</w:t>
      </w:r>
      <w:r w:rsidR="00906BA6" w:rsidRPr="00260E09">
        <w:rPr>
          <w:rFonts w:ascii="Times New Roman" w:hAnsi="Times New Roman" w:cs="Times New Roman"/>
          <w:sz w:val="24"/>
          <w:szCs w:val="24"/>
        </w:rPr>
        <w:t>.</w:t>
      </w:r>
    </w:p>
    <w:p w14:paraId="7257D4FD" w14:textId="4AB2F33C" w:rsidR="00AC7214" w:rsidRDefault="00AC7214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214">
        <w:rPr>
          <w:rFonts w:ascii="Times New Roman" w:hAnsi="Times New Roman" w:cs="Times New Roman"/>
          <w:sz w:val="24"/>
          <w:szCs w:val="24"/>
        </w:rPr>
        <w:t xml:space="preserve">Заказчик, являющийся казенным учреждением, органом местного самоуправления (муниципальным органом) и органом управления государственными внебюджетными фондами,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AC7214">
        <w:rPr>
          <w:rFonts w:ascii="Times New Roman" w:hAnsi="Times New Roman" w:cs="Times New Roman"/>
          <w:sz w:val="24"/>
          <w:szCs w:val="24"/>
        </w:rPr>
        <w:t xml:space="preserve">а, должен обеспечить согласование новых условий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AC7214">
        <w:rPr>
          <w:rFonts w:ascii="Times New Roman" w:hAnsi="Times New Roman" w:cs="Times New Roman"/>
          <w:sz w:val="24"/>
          <w:szCs w:val="24"/>
        </w:rPr>
        <w:t xml:space="preserve">а, в том числе по цене и (или) срокам его исполнения и (или) количества товара, предусмотренного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AC7214">
        <w:rPr>
          <w:rFonts w:ascii="Times New Roman" w:hAnsi="Times New Roman" w:cs="Times New Roman"/>
          <w:sz w:val="24"/>
          <w:szCs w:val="24"/>
        </w:rPr>
        <w:t>ом.</w:t>
      </w:r>
    </w:p>
    <w:p w14:paraId="36903613" w14:textId="64087A9C" w:rsidR="0049561A" w:rsidRDefault="0049561A" w:rsidP="0049561A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3454A7C9" w14:textId="2EB5A030" w:rsidR="00B823CD" w:rsidRDefault="00B823CD" w:rsidP="0049561A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8CF26EF" w14:textId="0E155BF8" w:rsidR="00B823CD" w:rsidRDefault="00B823CD" w:rsidP="0049561A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475F4F6" w14:textId="77777777" w:rsidR="00B823CD" w:rsidRDefault="00B823CD" w:rsidP="0049561A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D25736F" w14:textId="0CE8E7B3" w:rsidR="0049561A" w:rsidRPr="00260E09" w:rsidRDefault="0049561A" w:rsidP="0049561A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0E09">
        <w:rPr>
          <w:rFonts w:ascii="Times New Roman" w:hAnsi="Times New Roman" w:cs="Times New Roman"/>
          <w:b/>
          <w:bCs/>
          <w:sz w:val="24"/>
          <w:szCs w:val="24"/>
        </w:rPr>
        <w:t xml:space="preserve">ПОРЯДОК </w:t>
      </w:r>
      <w:r w:rsidR="00FD32D7">
        <w:rPr>
          <w:rFonts w:ascii="Times New Roman" w:hAnsi="Times New Roman" w:cs="Times New Roman"/>
          <w:b/>
          <w:bCs/>
          <w:sz w:val="24"/>
          <w:szCs w:val="24"/>
        </w:rPr>
        <w:t>И СРОКИ ОПЛАТЫ</w:t>
      </w:r>
      <w:r w:rsidRPr="00260E0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0CA6F13" w14:textId="77777777" w:rsidR="0049561A" w:rsidRPr="00260E09" w:rsidRDefault="0049561A" w:rsidP="0017499F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13E839" w14:textId="21132A9C" w:rsidR="0049561A" w:rsidRPr="0017499F" w:rsidRDefault="0049561A" w:rsidP="0017499F">
      <w:pPr>
        <w:pStyle w:val="a7"/>
        <w:numPr>
          <w:ilvl w:val="1"/>
          <w:numId w:val="2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499F">
        <w:rPr>
          <w:rFonts w:ascii="Times New Roman" w:hAnsi="Times New Roman"/>
          <w:sz w:val="24"/>
          <w:szCs w:val="24"/>
        </w:rPr>
        <w:t xml:space="preserve">Оплата за </w:t>
      </w:r>
      <w:r w:rsidRPr="0017499F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17499F">
        <w:rPr>
          <w:rFonts w:ascii="Times New Roman" w:hAnsi="Times New Roman"/>
          <w:sz w:val="24"/>
          <w:szCs w:val="24"/>
        </w:rPr>
        <w:t>овар осуществляется Заказчиком</w:t>
      </w:r>
      <w:r w:rsidRPr="0017499F">
        <w:rPr>
          <w:rFonts w:ascii="Times New Roman" w:hAnsi="Times New Roman"/>
          <w:b/>
          <w:sz w:val="24"/>
          <w:szCs w:val="24"/>
        </w:rPr>
        <w:t xml:space="preserve"> </w:t>
      </w:r>
      <w:r w:rsidRPr="0017499F">
        <w:rPr>
          <w:rFonts w:ascii="Times New Roman" w:hAnsi="Times New Roman"/>
          <w:sz w:val="24"/>
          <w:szCs w:val="24"/>
        </w:rPr>
        <w:t xml:space="preserve">путем безналичного расчета по факту поставки </w:t>
      </w:r>
      <w:r w:rsidRPr="0017499F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17499F">
        <w:rPr>
          <w:rFonts w:ascii="Times New Roman" w:hAnsi="Times New Roman"/>
          <w:sz w:val="24"/>
          <w:szCs w:val="24"/>
        </w:rPr>
        <w:t xml:space="preserve">овара в течение 10 (десяти) рабочих дней с даты получения счета </w:t>
      </w:r>
      <w:r w:rsidRPr="0017499F">
        <w:rPr>
          <w:rFonts w:ascii="Times New Roman" w:hAnsi="Times New Roman"/>
          <w:sz w:val="24"/>
          <w:szCs w:val="24"/>
          <w:shd w:val="clear" w:color="auto" w:fill="FFFFFF" w:themeFill="background1"/>
        </w:rPr>
        <w:t>Поставщика</w:t>
      </w:r>
      <w:r w:rsidRPr="0017499F">
        <w:rPr>
          <w:rFonts w:ascii="Times New Roman" w:hAnsi="Times New Roman"/>
          <w:sz w:val="24"/>
          <w:szCs w:val="24"/>
        </w:rPr>
        <w:t>, выставленного после подписания Сторонами ТН или УПД. Основанием для оплаты являются:</w:t>
      </w:r>
    </w:p>
    <w:p w14:paraId="43C08EA6" w14:textId="77777777" w:rsidR="0049561A" w:rsidRPr="00260E09" w:rsidRDefault="0049561A" w:rsidP="00105130">
      <w:pPr>
        <w:pStyle w:val="a7"/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- счет;</w:t>
      </w:r>
    </w:p>
    <w:p w14:paraId="4D2D5C22" w14:textId="77777777" w:rsidR="0049561A" w:rsidRPr="00260E09" w:rsidRDefault="0049561A" w:rsidP="00105130">
      <w:pPr>
        <w:pStyle w:val="a7"/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- счет фактура в соответствии с требованиями законодательства Российской Федерации;</w:t>
      </w:r>
    </w:p>
    <w:p w14:paraId="6034586B" w14:textId="77777777" w:rsidR="0049561A" w:rsidRPr="00260E09" w:rsidRDefault="0049561A" w:rsidP="00105130">
      <w:pPr>
        <w:pStyle w:val="a7"/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- ТН или УПД;</w:t>
      </w:r>
    </w:p>
    <w:p w14:paraId="5330F96E" w14:textId="55B6E55A" w:rsidR="0049561A" w:rsidRDefault="0049561A" w:rsidP="00105130">
      <w:pPr>
        <w:pStyle w:val="a7"/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- при необходимости – другие документы.</w:t>
      </w:r>
    </w:p>
    <w:p w14:paraId="64898E2A" w14:textId="0C1FC8F6" w:rsidR="00B97A2E" w:rsidRDefault="00B97A2E" w:rsidP="00105130">
      <w:pPr>
        <w:pStyle w:val="a7"/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2D15">
        <w:rPr>
          <w:rFonts w:ascii="Times New Roman" w:hAnsi="Times New Roman"/>
          <w:sz w:val="24"/>
          <w:szCs w:val="24"/>
        </w:rPr>
        <w:t xml:space="preserve">Выставленный счет должен содержать ссылку на номер и дату </w:t>
      </w:r>
      <w:r>
        <w:rPr>
          <w:rFonts w:ascii="Times New Roman" w:hAnsi="Times New Roman"/>
          <w:sz w:val="24"/>
          <w:szCs w:val="24"/>
        </w:rPr>
        <w:t>Договора</w:t>
      </w:r>
      <w:r w:rsidRPr="00472D15">
        <w:rPr>
          <w:rFonts w:ascii="Times New Roman" w:hAnsi="Times New Roman"/>
          <w:sz w:val="24"/>
          <w:szCs w:val="24"/>
        </w:rPr>
        <w:t>.</w:t>
      </w:r>
    </w:p>
    <w:p w14:paraId="18DDD4C5" w14:textId="77777777" w:rsidR="0049561A" w:rsidRPr="00260E09" w:rsidRDefault="0049561A" w:rsidP="0049561A">
      <w:pPr>
        <w:pStyle w:val="a7"/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53A26">
        <w:rPr>
          <w:rFonts w:ascii="Times New Roman" w:hAnsi="Times New Roman"/>
          <w:sz w:val="24"/>
          <w:szCs w:val="24"/>
        </w:rPr>
        <w:t xml:space="preserve">Обязательства Заказчика считаются выполненными после зачисления денежных средств в полном объёме на счёт </w:t>
      </w:r>
      <w:r>
        <w:rPr>
          <w:rFonts w:ascii="Times New Roman" w:hAnsi="Times New Roman"/>
          <w:sz w:val="24"/>
          <w:szCs w:val="24"/>
        </w:rPr>
        <w:t>Поставщика</w:t>
      </w:r>
      <w:r w:rsidRPr="00853A26">
        <w:rPr>
          <w:rFonts w:ascii="Times New Roman" w:hAnsi="Times New Roman"/>
          <w:sz w:val="24"/>
          <w:szCs w:val="24"/>
        </w:rPr>
        <w:t>.</w:t>
      </w:r>
    </w:p>
    <w:p w14:paraId="11383AF3" w14:textId="73FCB2A4" w:rsidR="0049561A" w:rsidRPr="00260E09" w:rsidRDefault="0049561A" w:rsidP="0017499F">
      <w:pPr>
        <w:pStyle w:val="a7"/>
        <w:numPr>
          <w:ilvl w:val="1"/>
          <w:numId w:val="2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Финансирование </w:t>
      </w:r>
      <w:r w:rsidR="00A23006">
        <w:rPr>
          <w:rFonts w:ascii="Times New Roman" w:hAnsi="Times New Roman"/>
          <w:sz w:val="24"/>
          <w:szCs w:val="24"/>
        </w:rPr>
        <w:t>Д</w:t>
      </w:r>
      <w:r w:rsidRPr="00260E09">
        <w:rPr>
          <w:rFonts w:ascii="Times New Roman" w:hAnsi="Times New Roman"/>
          <w:sz w:val="24"/>
          <w:szCs w:val="24"/>
        </w:rPr>
        <w:t xml:space="preserve">оговора </w:t>
      </w:r>
      <w:r w:rsidRPr="00260E09">
        <w:rPr>
          <w:rFonts w:ascii="Times New Roman" w:eastAsia="Arial Unicode MS" w:hAnsi="Times New Roman"/>
          <w:sz w:val="24"/>
          <w:szCs w:val="24"/>
        </w:rPr>
        <w:t>осуществляется за счет средств бюджета Тосненского городского поселения Тосненского муниципального района Ленинградской области на 2026 год.</w:t>
      </w:r>
    </w:p>
    <w:p w14:paraId="353A244A" w14:textId="77777777" w:rsidR="0049561A" w:rsidRPr="00260E09" w:rsidRDefault="0049561A" w:rsidP="0017499F">
      <w:pPr>
        <w:pStyle w:val="a7"/>
        <w:numPr>
          <w:ilvl w:val="1"/>
          <w:numId w:val="2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14:paraId="54EB243D" w14:textId="04E0C55A" w:rsidR="00A23006" w:rsidRPr="00A23006" w:rsidRDefault="0049561A" w:rsidP="00A23006">
      <w:pPr>
        <w:pStyle w:val="a7"/>
        <w:numPr>
          <w:ilvl w:val="1"/>
          <w:numId w:val="2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Товар, поставленный </w:t>
      </w:r>
      <w:r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>Поставщиком</w:t>
      </w:r>
      <w:r w:rsidRPr="00260E09">
        <w:rPr>
          <w:rFonts w:ascii="Times New Roman" w:hAnsi="Times New Roman"/>
          <w:sz w:val="24"/>
          <w:szCs w:val="24"/>
        </w:rPr>
        <w:t xml:space="preserve"> с отклонениями от условий договора, не подлежат оплате Заказчиком до устранения таких отклонений.</w:t>
      </w:r>
    </w:p>
    <w:p w14:paraId="5B984F42" w14:textId="13AF3F24" w:rsidR="0049561A" w:rsidRDefault="0049561A" w:rsidP="0049561A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Все платежи по </w:t>
      </w:r>
      <w:r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>д</w:t>
      </w:r>
      <w:r w:rsidRPr="00260E09">
        <w:rPr>
          <w:rFonts w:ascii="Times New Roman" w:hAnsi="Times New Roman"/>
          <w:sz w:val="24"/>
          <w:szCs w:val="24"/>
        </w:rPr>
        <w:t>оговору осуществляются в рублях РФ.</w:t>
      </w:r>
    </w:p>
    <w:p w14:paraId="51138F87" w14:textId="77777777" w:rsidR="00A26B9F" w:rsidRPr="00260E09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E0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676125E" w14:textId="77777777" w:rsidR="00291218" w:rsidRPr="00260E09" w:rsidRDefault="00A27F36" w:rsidP="000808B4">
      <w:pPr>
        <w:pStyle w:val="a7"/>
        <w:numPr>
          <w:ilvl w:val="0"/>
          <w:numId w:val="2"/>
        </w:numPr>
        <w:ind w:left="0" w:firstLine="426"/>
        <w:jc w:val="center"/>
        <w:rPr>
          <w:rFonts w:ascii="Times New Roman" w:hAnsi="Times New Roman"/>
          <w:b/>
          <w:sz w:val="24"/>
          <w:szCs w:val="24"/>
        </w:rPr>
      </w:pPr>
      <w:r w:rsidRPr="00260E09">
        <w:rPr>
          <w:rFonts w:ascii="Times New Roman" w:hAnsi="Times New Roman"/>
          <w:b/>
          <w:sz w:val="24"/>
          <w:szCs w:val="24"/>
        </w:rPr>
        <w:t>ТРЕБОВАНИЯ К ТОВАРУ.</w:t>
      </w:r>
    </w:p>
    <w:p w14:paraId="2AABA8AB" w14:textId="77777777" w:rsidR="00A27F36" w:rsidRPr="00260E09" w:rsidRDefault="00A27F36" w:rsidP="00A27F36">
      <w:pPr>
        <w:pStyle w:val="a7"/>
        <w:ind w:left="0"/>
        <w:rPr>
          <w:rFonts w:ascii="Times New Roman" w:hAnsi="Times New Roman"/>
          <w:b/>
          <w:sz w:val="24"/>
          <w:szCs w:val="24"/>
        </w:rPr>
      </w:pPr>
    </w:p>
    <w:p w14:paraId="1672802A" w14:textId="009734C8" w:rsidR="00ED08AB" w:rsidRPr="00780105" w:rsidRDefault="00ED08AB" w:rsidP="00780105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80105">
        <w:rPr>
          <w:rFonts w:ascii="Times New Roman" w:hAnsi="Times New Roman"/>
          <w:sz w:val="24"/>
          <w:szCs w:val="24"/>
        </w:rPr>
        <w:t>Весь материал и все сырье, которые используется в ходе производства, должны иметь паспорта, сертификаты, обеспечивающие устойчивость к сложным условиям погоды, воздействиям природы и других факторов. Позиции товаров должны соответствовать заявленным характеристикам.</w:t>
      </w:r>
    </w:p>
    <w:p w14:paraId="41AB8F25" w14:textId="154D1799" w:rsidR="00ED08AB" w:rsidRPr="00780105" w:rsidRDefault="00ED08AB" w:rsidP="00780105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80105">
        <w:rPr>
          <w:rFonts w:ascii="Times New Roman" w:hAnsi="Times New Roman"/>
          <w:sz w:val="24"/>
          <w:szCs w:val="24"/>
        </w:rPr>
        <w:t>Товар должен быть маркирован в соответствии с требованиями действующих нормативных документов в Российской Федерации на данный вид продукции.</w:t>
      </w:r>
    </w:p>
    <w:p w14:paraId="6D9F47A5" w14:textId="79E159FD" w:rsidR="00ED08AB" w:rsidRPr="00780105" w:rsidRDefault="00ED08AB" w:rsidP="00780105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80105">
        <w:rPr>
          <w:rFonts w:ascii="Times New Roman" w:eastAsia="Calibri" w:hAnsi="Times New Roman"/>
          <w:sz w:val="24"/>
          <w:szCs w:val="24"/>
        </w:rPr>
        <w:t>Качество и безопасность поставляемого товара должны соответствовать стандартам и нормам безопасности, действующим в Российской Федерации на данный вид продукции. При несоответствии качества товара Заказчик имеет право требовать замены товара, поставленного с нарушениями. Поставляемый товар должен быть новым, не использованным ранее.</w:t>
      </w:r>
    </w:p>
    <w:p w14:paraId="12C3CF3C" w14:textId="36ECC08D" w:rsidR="002D1BC7" w:rsidRDefault="002D1BC7" w:rsidP="00780105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4A93">
        <w:rPr>
          <w:rFonts w:ascii="Times New Roman" w:hAnsi="Times New Roman"/>
          <w:sz w:val="24"/>
          <w:szCs w:val="24"/>
        </w:rPr>
        <w:t xml:space="preserve">При возникновении любых внештатных ситуация </w:t>
      </w:r>
      <w:r>
        <w:rPr>
          <w:rFonts w:ascii="Times New Roman" w:hAnsi="Times New Roman"/>
          <w:sz w:val="24"/>
          <w:szCs w:val="24"/>
        </w:rPr>
        <w:t>Поставщик</w:t>
      </w:r>
      <w:r w:rsidRPr="00694A93">
        <w:rPr>
          <w:rFonts w:ascii="Times New Roman" w:hAnsi="Times New Roman"/>
          <w:sz w:val="24"/>
          <w:szCs w:val="24"/>
        </w:rPr>
        <w:t xml:space="preserve"> обязан незамедлительно уведомить </w:t>
      </w:r>
      <w:r>
        <w:rPr>
          <w:rFonts w:ascii="Times New Roman" w:hAnsi="Times New Roman"/>
          <w:sz w:val="24"/>
          <w:szCs w:val="24"/>
        </w:rPr>
        <w:t>З</w:t>
      </w:r>
      <w:r w:rsidRPr="00694A93">
        <w:rPr>
          <w:rFonts w:ascii="Times New Roman" w:hAnsi="Times New Roman"/>
          <w:sz w:val="24"/>
          <w:szCs w:val="24"/>
        </w:rPr>
        <w:t>аказчика.</w:t>
      </w:r>
    </w:p>
    <w:p w14:paraId="30C631AE" w14:textId="77777777" w:rsidR="00A27F36" w:rsidRPr="00260E09" w:rsidRDefault="00A27F36" w:rsidP="00A27F36">
      <w:pPr>
        <w:pStyle w:val="a7"/>
        <w:ind w:left="0"/>
        <w:rPr>
          <w:rFonts w:ascii="Times New Roman" w:hAnsi="Times New Roman"/>
          <w:b/>
          <w:sz w:val="24"/>
          <w:szCs w:val="24"/>
        </w:rPr>
      </w:pPr>
    </w:p>
    <w:p w14:paraId="3E6CA7FE" w14:textId="77777777" w:rsidR="00582CC8" w:rsidRPr="00260E09" w:rsidRDefault="004F2C79" w:rsidP="000808B4">
      <w:pPr>
        <w:pStyle w:val="a7"/>
        <w:numPr>
          <w:ilvl w:val="0"/>
          <w:numId w:val="2"/>
        </w:numPr>
        <w:ind w:left="0" w:firstLine="426"/>
        <w:jc w:val="center"/>
        <w:rPr>
          <w:rFonts w:ascii="Times New Roman" w:hAnsi="Times New Roman"/>
          <w:b/>
          <w:sz w:val="24"/>
          <w:szCs w:val="24"/>
        </w:rPr>
      </w:pPr>
      <w:r w:rsidRPr="00260E09">
        <w:rPr>
          <w:rFonts w:ascii="Times New Roman" w:hAnsi="Times New Roman"/>
          <w:b/>
          <w:sz w:val="24"/>
          <w:szCs w:val="24"/>
        </w:rPr>
        <w:t xml:space="preserve">ПОРЯДОК ПОСТАВКИ </w:t>
      </w:r>
      <w:r w:rsidR="00551D21" w:rsidRPr="00260E09">
        <w:rPr>
          <w:rFonts w:ascii="Times New Roman" w:hAnsi="Times New Roman"/>
          <w:b/>
          <w:sz w:val="24"/>
          <w:szCs w:val="24"/>
        </w:rPr>
        <w:t>И ПРИЕМА ТОВАРА</w:t>
      </w:r>
      <w:r w:rsidR="00F84F97" w:rsidRPr="00260E09">
        <w:rPr>
          <w:rFonts w:ascii="Times New Roman" w:hAnsi="Times New Roman"/>
          <w:b/>
          <w:sz w:val="24"/>
          <w:szCs w:val="24"/>
        </w:rPr>
        <w:t>.</w:t>
      </w:r>
    </w:p>
    <w:p w14:paraId="6975958F" w14:textId="77777777" w:rsidR="002677D8" w:rsidRPr="00260E09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598684FC" w14:textId="3EFDFFD5" w:rsidR="00445D38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Доставка </w:t>
      </w:r>
      <w:r w:rsidR="00286BBB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260E09">
        <w:rPr>
          <w:rFonts w:ascii="Times New Roman" w:hAnsi="Times New Roman"/>
          <w:sz w:val="24"/>
          <w:szCs w:val="24"/>
        </w:rPr>
        <w:t xml:space="preserve">овара осуществляется </w:t>
      </w:r>
      <w:r w:rsidR="00335B68"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>Поставщиком</w:t>
      </w:r>
      <w:r w:rsidRPr="00260E09">
        <w:rPr>
          <w:rFonts w:ascii="Times New Roman" w:hAnsi="Times New Roman"/>
          <w:sz w:val="24"/>
          <w:szCs w:val="24"/>
        </w:rPr>
        <w:t xml:space="preserve"> на объект </w:t>
      </w:r>
      <w:r w:rsidR="00945744" w:rsidRPr="00260E09">
        <w:rPr>
          <w:rFonts w:ascii="Times New Roman" w:hAnsi="Times New Roman"/>
          <w:sz w:val="24"/>
          <w:szCs w:val="24"/>
        </w:rPr>
        <w:t>Заказчика</w:t>
      </w:r>
      <w:r w:rsidRPr="00260E09">
        <w:rPr>
          <w:rFonts w:ascii="Times New Roman" w:hAnsi="Times New Roman"/>
          <w:sz w:val="24"/>
          <w:szCs w:val="24"/>
        </w:rPr>
        <w:t xml:space="preserve"> по адресу</w:t>
      </w:r>
      <w:r w:rsidR="00E421F1">
        <w:rPr>
          <w:rFonts w:ascii="Times New Roman" w:hAnsi="Times New Roman"/>
          <w:sz w:val="24"/>
          <w:szCs w:val="24"/>
        </w:rPr>
        <w:t>,</w:t>
      </w:r>
      <w:r w:rsidR="00580B03" w:rsidRPr="00260E09">
        <w:rPr>
          <w:rFonts w:ascii="Times New Roman" w:hAnsi="Times New Roman"/>
          <w:sz w:val="24"/>
          <w:szCs w:val="24"/>
        </w:rPr>
        <w:t xml:space="preserve"> указанному </w:t>
      </w:r>
      <w:r w:rsidR="0034080A" w:rsidRPr="00260E09">
        <w:rPr>
          <w:rFonts w:ascii="Times New Roman" w:hAnsi="Times New Roman"/>
          <w:sz w:val="24"/>
          <w:szCs w:val="24"/>
        </w:rPr>
        <w:t xml:space="preserve">в </w:t>
      </w:r>
      <w:r w:rsidR="00580B03" w:rsidRPr="00260E09">
        <w:rPr>
          <w:rFonts w:ascii="Times New Roman" w:hAnsi="Times New Roman"/>
          <w:sz w:val="24"/>
          <w:szCs w:val="24"/>
        </w:rPr>
        <w:t>пункте</w:t>
      </w:r>
      <w:r w:rsidR="009828C8" w:rsidRPr="00260E09">
        <w:rPr>
          <w:rFonts w:ascii="Times New Roman" w:hAnsi="Times New Roman"/>
          <w:sz w:val="24"/>
          <w:szCs w:val="24"/>
        </w:rPr>
        <w:t xml:space="preserve"> 1.</w:t>
      </w:r>
      <w:r w:rsidR="00621440">
        <w:rPr>
          <w:rFonts w:ascii="Times New Roman" w:hAnsi="Times New Roman"/>
          <w:sz w:val="24"/>
          <w:szCs w:val="24"/>
        </w:rPr>
        <w:t>2</w:t>
      </w:r>
      <w:r w:rsidR="0034080A" w:rsidRPr="00260E09">
        <w:rPr>
          <w:rFonts w:ascii="Times New Roman" w:hAnsi="Times New Roman"/>
          <w:sz w:val="24"/>
          <w:szCs w:val="24"/>
        </w:rPr>
        <w:t xml:space="preserve">. </w:t>
      </w:r>
      <w:r w:rsidR="009828C8" w:rsidRPr="00260E09">
        <w:rPr>
          <w:rFonts w:ascii="Times New Roman" w:hAnsi="Times New Roman"/>
          <w:sz w:val="24"/>
          <w:szCs w:val="24"/>
        </w:rPr>
        <w:t>Договора</w:t>
      </w:r>
      <w:r w:rsidRPr="00260E09">
        <w:rPr>
          <w:rFonts w:ascii="Times New Roman" w:hAnsi="Times New Roman"/>
          <w:sz w:val="24"/>
          <w:szCs w:val="24"/>
        </w:rPr>
        <w:t>.</w:t>
      </w:r>
    </w:p>
    <w:p w14:paraId="314C5E07" w14:textId="2EDCB4B4" w:rsidR="00105130" w:rsidRPr="00260E09" w:rsidRDefault="0010513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05130">
        <w:rPr>
          <w:rFonts w:ascii="Times New Roman" w:hAnsi="Times New Roman"/>
          <w:sz w:val="24"/>
          <w:szCs w:val="24"/>
        </w:rPr>
        <w:t xml:space="preserve">Поставщик обязан поставить в известность уполномоченное лицо Заказчика о поставке </w:t>
      </w:r>
      <w:r>
        <w:rPr>
          <w:rFonts w:ascii="Times New Roman" w:hAnsi="Times New Roman"/>
          <w:sz w:val="24"/>
          <w:szCs w:val="24"/>
        </w:rPr>
        <w:t>Т</w:t>
      </w:r>
      <w:r w:rsidRPr="00105130">
        <w:rPr>
          <w:rFonts w:ascii="Times New Roman" w:hAnsi="Times New Roman"/>
          <w:sz w:val="24"/>
          <w:szCs w:val="24"/>
        </w:rPr>
        <w:t>овара, не менее чем за 1 (один) рабочий день до начала поставки.</w:t>
      </w:r>
    </w:p>
    <w:p w14:paraId="18A8AE63" w14:textId="0426898B" w:rsidR="00445D38" w:rsidRPr="00260E09" w:rsidRDefault="00580B03" w:rsidP="004B772E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Поставщик поставляет Товар Заказчику собственным транспортом или с привлечением транспорта третьих лиц за свой счет. </w:t>
      </w:r>
    </w:p>
    <w:p w14:paraId="1A36C297" w14:textId="77777777" w:rsidR="004B772E" w:rsidRPr="00260E09" w:rsidRDefault="004B772E" w:rsidP="004B772E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Поставщик предоставляет Заказчику вместе с товаром сертификаты соответствия, технические паспорта, инструкции по эксплуатации и другую имеющуюся документацию на товар, подтверждающие качество товара (если такие документы предусмотрены для данного вида Товара), оформленные в соответствии с законодательством Российской Федерации. Вся указанная документация на товар предоставляется на русском языке.</w:t>
      </w:r>
    </w:p>
    <w:p w14:paraId="41D3DE4B" w14:textId="73A18824" w:rsidR="00445D38" w:rsidRPr="00417A55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17A55">
        <w:rPr>
          <w:rFonts w:ascii="Times New Roman" w:hAnsi="Times New Roman"/>
          <w:sz w:val="24"/>
          <w:szCs w:val="24"/>
        </w:rPr>
        <w:t xml:space="preserve">В случае несоответствия </w:t>
      </w:r>
      <w:r w:rsidR="00C818FE" w:rsidRPr="00417A55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417A55">
        <w:rPr>
          <w:rFonts w:ascii="Times New Roman" w:hAnsi="Times New Roman"/>
          <w:sz w:val="24"/>
          <w:szCs w:val="24"/>
        </w:rPr>
        <w:t xml:space="preserve">овара и (или) обнаружения </w:t>
      </w:r>
      <w:r w:rsidR="00945744" w:rsidRPr="00417A55">
        <w:rPr>
          <w:rFonts w:ascii="Times New Roman" w:hAnsi="Times New Roman"/>
          <w:sz w:val="24"/>
          <w:szCs w:val="24"/>
        </w:rPr>
        <w:t>Заказчиком</w:t>
      </w:r>
      <w:r w:rsidRPr="00417A55">
        <w:rPr>
          <w:rFonts w:ascii="Times New Roman" w:hAnsi="Times New Roman"/>
          <w:sz w:val="24"/>
          <w:szCs w:val="24"/>
        </w:rPr>
        <w:t xml:space="preserve"> при приемке </w:t>
      </w:r>
      <w:r w:rsidR="00C818FE" w:rsidRPr="00417A55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417A55">
        <w:rPr>
          <w:rFonts w:ascii="Times New Roman" w:hAnsi="Times New Roman"/>
          <w:sz w:val="24"/>
          <w:szCs w:val="24"/>
        </w:rPr>
        <w:t xml:space="preserve">овара внешних дефектов </w:t>
      </w:r>
      <w:r w:rsidR="00A1252C" w:rsidRPr="00417A55">
        <w:rPr>
          <w:rFonts w:ascii="Times New Roman" w:hAnsi="Times New Roman"/>
          <w:sz w:val="24"/>
          <w:szCs w:val="24"/>
          <w:shd w:val="clear" w:color="auto" w:fill="FFFFFF" w:themeFill="background1"/>
        </w:rPr>
        <w:t>Поставщик</w:t>
      </w:r>
      <w:r w:rsidR="00A1252C" w:rsidRPr="00417A55">
        <w:rPr>
          <w:rFonts w:ascii="Times New Roman" w:hAnsi="Times New Roman"/>
          <w:sz w:val="24"/>
          <w:szCs w:val="24"/>
        </w:rPr>
        <w:t xml:space="preserve"> </w:t>
      </w:r>
      <w:r w:rsidRPr="00417A55">
        <w:rPr>
          <w:rFonts w:ascii="Times New Roman" w:hAnsi="Times New Roman"/>
          <w:sz w:val="24"/>
          <w:szCs w:val="24"/>
        </w:rPr>
        <w:t xml:space="preserve">обязан своими силами и за свой счет в разумный срок, согласованный с </w:t>
      </w:r>
      <w:r w:rsidR="00945744" w:rsidRPr="00417A55">
        <w:rPr>
          <w:rFonts w:ascii="Times New Roman" w:hAnsi="Times New Roman"/>
          <w:sz w:val="24"/>
          <w:szCs w:val="24"/>
        </w:rPr>
        <w:t>Заказчиком</w:t>
      </w:r>
      <w:r w:rsidRPr="00417A55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</w:t>
      </w:r>
      <w:r w:rsidR="00C818FE" w:rsidRPr="00417A55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="00E86E88" w:rsidRPr="00417A55">
        <w:rPr>
          <w:rFonts w:ascii="Times New Roman" w:hAnsi="Times New Roman"/>
          <w:sz w:val="24"/>
          <w:szCs w:val="24"/>
        </w:rPr>
        <w:t>овар.</w:t>
      </w:r>
    </w:p>
    <w:p w14:paraId="7803A900" w14:textId="77777777" w:rsidR="00445D38" w:rsidRPr="00260E09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Право собственности на </w:t>
      </w:r>
      <w:r w:rsidR="00C818FE"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260E09">
        <w:rPr>
          <w:rFonts w:ascii="Times New Roman" w:hAnsi="Times New Roman"/>
          <w:sz w:val="24"/>
          <w:szCs w:val="24"/>
        </w:rPr>
        <w:t xml:space="preserve">овар, а также риск случайной гибели, порчи, утраты или повреждения </w:t>
      </w:r>
      <w:r w:rsidR="00C818FE"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>т</w:t>
      </w:r>
      <w:r w:rsidRPr="00260E09">
        <w:rPr>
          <w:rFonts w:ascii="Times New Roman" w:hAnsi="Times New Roman"/>
          <w:sz w:val="24"/>
          <w:szCs w:val="24"/>
        </w:rPr>
        <w:t xml:space="preserve">овара переходят от </w:t>
      </w:r>
      <w:r w:rsidR="004578A8"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 xml:space="preserve">Поставщика </w:t>
      </w:r>
      <w:r w:rsidRPr="00260E09">
        <w:rPr>
          <w:rFonts w:ascii="Times New Roman" w:hAnsi="Times New Roman"/>
          <w:sz w:val="24"/>
          <w:szCs w:val="24"/>
        </w:rPr>
        <w:t xml:space="preserve">к </w:t>
      </w:r>
      <w:r w:rsidR="00945744" w:rsidRPr="00260E09">
        <w:rPr>
          <w:rFonts w:ascii="Times New Roman" w:hAnsi="Times New Roman"/>
          <w:sz w:val="24"/>
          <w:szCs w:val="24"/>
        </w:rPr>
        <w:t>Заказчику</w:t>
      </w:r>
      <w:r w:rsidRPr="00260E09">
        <w:rPr>
          <w:rFonts w:ascii="Times New Roman" w:hAnsi="Times New Roman"/>
          <w:sz w:val="24"/>
          <w:szCs w:val="24"/>
        </w:rPr>
        <w:t>, с даты подписа</w:t>
      </w:r>
      <w:r w:rsidR="00B566D3" w:rsidRPr="00260E09">
        <w:rPr>
          <w:rFonts w:ascii="Times New Roman" w:hAnsi="Times New Roman"/>
          <w:sz w:val="24"/>
          <w:szCs w:val="24"/>
        </w:rPr>
        <w:t xml:space="preserve">ния Сторонами </w:t>
      </w:r>
      <w:r w:rsidR="0018350C" w:rsidRPr="00260E09">
        <w:rPr>
          <w:rFonts w:ascii="Times New Roman" w:hAnsi="Times New Roman"/>
          <w:sz w:val="24"/>
          <w:szCs w:val="24"/>
        </w:rPr>
        <w:t>ТН или УПД</w:t>
      </w:r>
      <w:r w:rsidRPr="00260E09">
        <w:rPr>
          <w:rFonts w:ascii="Times New Roman" w:hAnsi="Times New Roman"/>
          <w:sz w:val="24"/>
          <w:szCs w:val="24"/>
        </w:rPr>
        <w:t>.</w:t>
      </w:r>
    </w:p>
    <w:p w14:paraId="3F776953" w14:textId="77777777" w:rsidR="00445D38" w:rsidRPr="00260E09" w:rsidRDefault="000E2CB5" w:rsidP="00580B03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color w:val="000000"/>
          <w:sz w:val="24"/>
          <w:szCs w:val="24"/>
        </w:rPr>
        <w:lastRenderedPageBreak/>
        <w:t>П</w:t>
      </w:r>
      <w:r w:rsidR="004C7F87" w:rsidRPr="00260E09">
        <w:rPr>
          <w:rFonts w:ascii="Times New Roman" w:hAnsi="Times New Roman"/>
          <w:color w:val="000000"/>
          <w:sz w:val="24"/>
          <w:szCs w:val="24"/>
        </w:rPr>
        <w:t xml:space="preserve">ретензии о недостаче </w:t>
      </w:r>
      <w:r w:rsidR="00C818FE" w:rsidRPr="00260E09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т</w:t>
      </w:r>
      <w:r w:rsidR="004C7F87" w:rsidRPr="00260E09">
        <w:rPr>
          <w:rFonts w:ascii="Times New Roman" w:hAnsi="Times New Roman"/>
          <w:color w:val="000000"/>
          <w:sz w:val="24"/>
          <w:szCs w:val="24"/>
        </w:rPr>
        <w:t xml:space="preserve">овара могут быть предъявлены </w:t>
      </w:r>
      <w:r w:rsidR="00F64403" w:rsidRPr="00260E09">
        <w:rPr>
          <w:rFonts w:ascii="Times New Roman" w:hAnsi="Times New Roman"/>
          <w:color w:val="000000"/>
          <w:sz w:val="24"/>
          <w:szCs w:val="24"/>
        </w:rPr>
        <w:t>Заказчиком</w:t>
      </w:r>
      <w:r w:rsidR="004C7F87" w:rsidRPr="00260E09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260E09">
        <w:rPr>
          <w:rFonts w:ascii="Times New Roman" w:hAnsi="Times New Roman"/>
          <w:color w:val="000000"/>
          <w:sz w:val="24"/>
          <w:szCs w:val="24"/>
        </w:rPr>
        <w:t>14</w:t>
      </w:r>
      <w:r w:rsidR="008F7427" w:rsidRPr="00260E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4080A" w:rsidRPr="00260E09">
        <w:rPr>
          <w:rFonts w:ascii="Times New Roman" w:hAnsi="Times New Roman"/>
          <w:color w:val="000000"/>
          <w:sz w:val="24"/>
          <w:szCs w:val="24"/>
        </w:rPr>
        <w:t xml:space="preserve">(четырнадцати) </w:t>
      </w:r>
      <w:r w:rsidR="00C85484" w:rsidRPr="00260E09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260E09">
        <w:rPr>
          <w:rFonts w:ascii="Times New Roman" w:hAnsi="Times New Roman"/>
          <w:color w:val="000000"/>
          <w:sz w:val="24"/>
          <w:szCs w:val="24"/>
        </w:rPr>
        <w:t xml:space="preserve"> дней с даты, указанной на накладной</w:t>
      </w:r>
      <w:r w:rsidR="008F7427" w:rsidRPr="00260E09">
        <w:rPr>
          <w:rFonts w:ascii="Times New Roman" w:hAnsi="Times New Roman"/>
          <w:color w:val="000000"/>
          <w:sz w:val="24"/>
          <w:szCs w:val="24"/>
        </w:rPr>
        <w:t>.</w:t>
      </w:r>
    </w:p>
    <w:p w14:paraId="63106699" w14:textId="77777777" w:rsidR="00445D38" w:rsidRPr="00260E09" w:rsidRDefault="00F96FFD" w:rsidP="00580B03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</w:t>
      </w:r>
      <w:r w:rsidR="00C818FE" w:rsidRPr="00260E09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т</w:t>
      </w:r>
      <w:r w:rsidRPr="00260E09">
        <w:rPr>
          <w:rFonts w:ascii="Times New Roman" w:hAnsi="Times New Roman"/>
          <w:color w:val="000000"/>
          <w:sz w:val="24"/>
          <w:szCs w:val="24"/>
        </w:rPr>
        <w:t xml:space="preserve">овара могут быть предъявлены </w:t>
      </w:r>
      <w:r w:rsidR="004578A8" w:rsidRPr="00260E09">
        <w:rPr>
          <w:rFonts w:ascii="Times New Roman" w:hAnsi="Times New Roman"/>
          <w:sz w:val="24"/>
          <w:szCs w:val="24"/>
          <w:shd w:val="clear" w:color="auto" w:fill="FFFFFF" w:themeFill="background1"/>
        </w:rPr>
        <w:t>Поставщику</w:t>
      </w:r>
      <w:r w:rsidRPr="00260E09">
        <w:rPr>
          <w:rFonts w:ascii="Times New Roman" w:hAnsi="Times New Roman"/>
          <w:color w:val="000000"/>
          <w:sz w:val="24"/>
          <w:szCs w:val="24"/>
        </w:rPr>
        <w:t xml:space="preserve"> в срок не более 14 </w:t>
      </w:r>
      <w:r w:rsidR="00580B03" w:rsidRPr="00260E09">
        <w:rPr>
          <w:rFonts w:ascii="Times New Roman" w:hAnsi="Times New Roman"/>
          <w:color w:val="000000"/>
          <w:sz w:val="24"/>
          <w:szCs w:val="24"/>
        </w:rPr>
        <w:t xml:space="preserve">(четырнадцати) </w:t>
      </w:r>
      <w:r w:rsidRPr="00260E09">
        <w:rPr>
          <w:rFonts w:ascii="Times New Roman" w:hAnsi="Times New Roman"/>
          <w:color w:val="000000"/>
          <w:sz w:val="24"/>
          <w:szCs w:val="24"/>
        </w:rPr>
        <w:t>календарных дней c даты</w:t>
      </w:r>
      <w:r w:rsidR="009828C8" w:rsidRPr="00260E09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Pr="00260E09">
        <w:rPr>
          <w:rFonts w:ascii="Times New Roman" w:hAnsi="Times New Roman"/>
          <w:color w:val="000000"/>
          <w:sz w:val="24"/>
          <w:szCs w:val="24"/>
        </w:rPr>
        <w:t xml:space="preserve">накладной, при условии обеспечения надлежащих условий хранения поставленного </w:t>
      </w:r>
      <w:r w:rsidR="00C818FE" w:rsidRPr="00260E09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т</w:t>
      </w:r>
      <w:r w:rsidRPr="00260E09">
        <w:rPr>
          <w:rFonts w:ascii="Times New Roman" w:hAnsi="Times New Roman"/>
          <w:color w:val="000000"/>
          <w:sz w:val="24"/>
          <w:szCs w:val="24"/>
        </w:rPr>
        <w:t>овара (температура, влажность, иное).</w:t>
      </w:r>
    </w:p>
    <w:p w14:paraId="073CE66F" w14:textId="4C2C7DDA" w:rsidR="00F96FFD" w:rsidRPr="00694A93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color w:val="000000"/>
          <w:sz w:val="24"/>
          <w:szCs w:val="24"/>
        </w:rPr>
        <w:t>Допоставка, а также п</w:t>
      </w:r>
      <w:r w:rsidR="004578A8" w:rsidRPr="00260E09">
        <w:rPr>
          <w:rFonts w:ascii="Times New Roman" w:hAnsi="Times New Roman"/>
          <w:color w:val="000000"/>
          <w:sz w:val="24"/>
          <w:szCs w:val="24"/>
        </w:rPr>
        <w:t xml:space="preserve">оставка взамен некачественного </w:t>
      </w:r>
      <w:r w:rsidR="00694A93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</w:rPr>
        <w:t>Т</w:t>
      </w:r>
      <w:r w:rsidR="0034080A" w:rsidRPr="00260E09">
        <w:rPr>
          <w:rFonts w:ascii="Times New Roman" w:hAnsi="Times New Roman"/>
          <w:color w:val="000000"/>
          <w:sz w:val="24"/>
          <w:szCs w:val="24"/>
        </w:rPr>
        <w:t xml:space="preserve">овара может быть произведена в </w:t>
      </w:r>
      <w:r w:rsidRPr="00260E09">
        <w:rPr>
          <w:rFonts w:ascii="Times New Roman" w:hAnsi="Times New Roman"/>
          <w:color w:val="000000"/>
          <w:sz w:val="24"/>
          <w:szCs w:val="24"/>
        </w:rPr>
        <w:t>срок</w:t>
      </w:r>
      <w:r w:rsidR="00A87289">
        <w:rPr>
          <w:rFonts w:ascii="Times New Roman" w:hAnsi="Times New Roman"/>
          <w:color w:val="000000"/>
          <w:sz w:val="24"/>
          <w:szCs w:val="24"/>
        </w:rPr>
        <w:t>,</w:t>
      </w:r>
      <w:r w:rsidRPr="00260E09">
        <w:rPr>
          <w:rFonts w:ascii="Times New Roman" w:hAnsi="Times New Roman"/>
          <w:color w:val="000000"/>
          <w:sz w:val="24"/>
          <w:szCs w:val="24"/>
        </w:rPr>
        <w:t xml:space="preserve"> дополнительно согласованный Сторонами</w:t>
      </w:r>
      <w:r w:rsidR="00580B03" w:rsidRPr="00260E09">
        <w:rPr>
          <w:rFonts w:ascii="Times New Roman" w:hAnsi="Times New Roman"/>
          <w:color w:val="000000"/>
          <w:sz w:val="24"/>
          <w:szCs w:val="24"/>
        </w:rPr>
        <w:t>, но не превышающий 3 (трех) календарных дней</w:t>
      </w:r>
      <w:r w:rsidRPr="00260E09">
        <w:rPr>
          <w:rFonts w:ascii="Times New Roman" w:hAnsi="Times New Roman"/>
          <w:color w:val="000000"/>
          <w:sz w:val="24"/>
          <w:szCs w:val="24"/>
        </w:rPr>
        <w:t>.</w:t>
      </w:r>
    </w:p>
    <w:p w14:paraId="4660E48D" w14:textId="77777777" w:rsidR="00A26B9F" w:rsidRPr="00260E09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97DB2" w14:textId="1DACC206" w:rsidR="00582CC8" w:rsidRDefault="002860EB" w:rsidP="000808B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ГАРАНТИЯ КАЧЕСТВА.</w:t>
      </w:r>
    </w:p>
    <w:p w14:paraId="079C30A8" w14:textId="0E0353A8" w:rsidR="002860EB" w:rsidRDefault="002860EB" w:rsidP="002860EB">
      <w:pPr>
        <w:pStyle w:val="Preformat"/>
        <w:widowControl/>
        <w:shd w:val="clear" w:color="auto" w:fill="FFFFFF" w:themeFill="background1"/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D1778" w14:textId="79D928F3" w:rsidR="002860EB" w:rsidRDefault="002860EB" w:rsidP="002860EB">
      <w:pPr>
        <w:pStyle w:val="Preformat"/>
        <w:widowControl/>
        <w:numPr>
          <w:ilvl w:val="1"/>
          <w:numId w:val="2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0EB">
        <w:rPr>
          <w:rFonts w:ascii="Times New Roman" w:hAnsi="Times New Roman" w:cs="Times New Roman"/>
          <w:sz w:val="24"/>
          <w:szCs w:val="24"/>
        </w:rPr>
        <w:t>Гарантийный срок на поставляемый товар должен соответствовать гарантии завода изготовителя.</w:t>
      </w:r>
    </w:p>
    <w:p w14:paraId="6EAE3CBD" w14:textId="77777777" w:rsidR="002860EB" w:rsidRDefault="002860EB" w:rsidP="002860EB">
      <w:pPr>
        <w:pStyle w:val="Preformat"/>
        <w:widowControl/>
        <w:shd w:val="clear" w:color="auto" w:fill="FFFFFF" w:themeFill="background1"/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C22CE" w14:textId="5345A413" w:rsidR="002860EB" w:rsidRPr="00260E09" w:rsidRDefault="002860EB" w:rsidP="000808B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0E09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СТОРОН.</w:t>
      </w:r>
    </w:p>
    <w:p w14:paraId="1807D701" w14:textId="77777777" w:rsidR="002677D8" w:rsidRPr="00260E09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545948" w14:textId="22B68862" w:rsidR="001B513F" w:rsidRPr="001B513F" w:rsidRDefault="001B513F" w:rsidP="001B513F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513F">
        <w:rPr>
          <w:rFonts w:ascii="Times New Roman" w:hAnsi="Times New Roman"/>
          <w:sz w:val="24"/>
          <w:szCs w:val="24"/>
        </w:rPr>
        <w:t xml:space="preserve">За неисполнение или ненадлежащее исполнение обязательств по настоящему </w:t>
      </w:r>
      <w:r w:rsidR="000C211A">
        <w:rPr>
          <w:rFonts w:ascii="Times New Roman" w:hAnsi="Times New Roman"/>
          <w:sz w:val="24"/>
          <w:szCs w:val="24"/>
        </w:rPr>
        <w:t>Договор</w:t>
      </w:r>
      <w:r w:rsidRPr="001B513F">
        <w:rPr>
          <w:rFonts w:ascii="Times New Roman" w:hAnsi="Times New Roman"/>
          <w:sz w:val="24"/>
          <w:szCs w:val="24"/>
        </w:rPr>
        <w:t>у Стороны несут ответственность в соответствии с действующим законодательством Российской Федерации.</w:t>
      </w:r>
    </w:p>
    <w:p w14:paraId="4E6D0454" w14:textId="265A4470" w:rsidR="00C35D15" w:rsidRPr="00260E09" w:rsidRDefault="001B513F" w:rsidP="001B513F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B513F">
        <w:rPr>
          <w:rFonts w:ascii="Times New Roman" w:hAnsi="Times New Roman"/>
          <w:sz w:val="24"/>
          <w:szCs w:val="24"/>
        </w:rPr>
        <w:t xml:space="preserve">Заказчик не несет ответственности за несвоевременное перечисление денежных средств </w:t>
      </w:r>
      <w:r w:rsidR="00EE5A28">
        <w:rPr>
          <w:rFonts w:ascii="Times New Roman" w:hAnsi="Times New Roman"/>
          <w:sz w:val="24"/>
          <w:szCs w:val="24"/>
        </w:rPr>
        <w:t>Поставщику</w:t>
      </w:r>
      <w:r w:rsidRPr="001B513F">
        <w:rPr>
          <w:rFonts w:ascii="Times New Roman" w:hAnsi="Times New Roman"/>
          <w:sz w:val="24"/>
          <w:szCs w:val="24"/>
        </w:rPr>
        <w:t xml:space="preserve"> в случаях приостановления бюджетного финансирования или его отсутствия.</w:t>
      </w:r>
    </w:p>
    <w:p w14:paraId="474BEBC6" w14:textId="77777777" w:rsidR="00CE61C9" w:rsidRPr="00260E09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6A0DBED" w14:textId="77777777" w:rsidR="00582CC8" w:rsidRPr="00260E09" w:rsidRDefault="00CF1B92" w:rsidP="000808B4">
      <w:pPr>
        <w:pStyle w:val="a7"/>
        <w:numPr>
          <w:ilvl w:val="0"/>
          <w:numId w:val="2"/>
        </w:numPr>
        <w:shd w:val="clear" w:color="auto" w:fill="FFFFFF" w:themeFill="background1"/>
        <w:ind w:left="0" w:firstLine="426"/>
        <w:jc w:val="center"/>
        <w:rPr>
          <w:rFonts w:ascii="Times New Roman" w:hAnsi="Times New Roman"/>
          <w:b/>
          <w:sz w:val="24"/>
          <w:szCs w:val="24"/>
        </w:rPr>
      </w:pPr>
      <w:r w:rsidRPr="00260E09">
        <w:rPr>
          <w:rFonts w:ascii="Times New Roman" w:hAnsi="Times New Roman"/>
          <w:b/>
          <w:sz w:val="24"/>
          <w:szCs w:val="24"/>
        </w:rPr>
        <w:t>ДЕЙСТВИЕ ОБСТОЯТЕЛЬСТВ НЕПРЕОДОЛИМОЙ СИЛЫ</w:t>
      </w:r>
      <w:r w:rsidR="00F84F97" w:rsidRPr="00260E09">
        <w:rPr>
          <w:rFonts w:ascii="Times New Roman" w:hAnsi="Times New Roman"/>
          <w:b/>
          <w:sz w:val="24"/>
          <w:szCs w:val="24"/>
        </w:rPr>
        <w:t>.</w:t>
      </w:r>
    </w:p>
    <w:p w14:paraId="2421FA80" w14:textId="77777777" w:rsidR="002677D8" w:rsidRPr="00260E09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1B1ACFA4" w14:textId="427892C8" w:rsidR="00EB5188" w:rsidRPr="00EB5188" w:rsidRDefault="00EB5188" w:rsidP="00EB5188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sz w:val="24"/>
          <w:szCs w:val="24"/>
        </w:rPr>
        <w:t>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14:paraId="6E9C7B7A" w14:textId="15801E5D" w:rsidR="00EB5188" w:rsidRPr="00EB5188" w:rsidRDefault="00EB5188" w:rsidP="00EB5188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>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14:paraId="0C13946D" w14:textId="7704092B" w:rsidR="00DB6C4D" w:rsidRPr="00260E09" w:rsidRDefault="00EB5188" w:rsidP="00EB5188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 xml:space="preserve"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sz w:val="24"/>
          <w:szCs w:val="24"/>
        </w:rPr>
        <w:t>у.</w:t>
      </w:r>
    </w:p>
    <w:p w14:paraId="6631DD42" w14:textId="4F250E31" w:rsidR="00272168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DF53CE" w14:textId="346ABB03" w:rsidR="00EB5188" w:rsidRPr="00EB5188" w:rsidRDefault="00EB5188" w:rsidP="00877A22">
      <w:pPr>
        <w:pStyle w:val="a7"/>
        <w:numPr>
          <w:ilvl w:val="0"/>
          <w:numId w:val="2"/>
        </w:numPr>
        <w:shd w:val="clear" w:color="auto" w:fill="FFFFFF" w:themeFill="background1"/>
        <w:ind w:left="284" w:hanging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EB5188">
        <w:rPr>
          <w:rFonts w:ascii="Times New Roman" w:hAnsi="Times New Roman"/>
          <w:b/>
          <w:bCs/>
          <w:sz w:val="24"/>
          <w:szCs w:val="24"/>
        </w:rPr>
        <w:t>ПОРЯДОК УРЕГУЛИРОВАНИЯ СПОРОВ</w:t>
      </w:r>
    </w:p>
    <w:p w14:paraId="3D2E4DC8" w14:textId="77777777" w:rsidR="00EB5188" w:rsidRPr="00EB5188" w:rsidRDefault="00EB5188" w:rsidP="00EB5188">
      <w:pPr>
        <w:pStyle w:val="a7"/>
        <w:shd w:val="clear" w:color="auto" w:fill="FFFFFF" w:themeFill="background1"/>
        <w:ind w:left="3885"/>
        <w:rPr>
          <w:rFonts w:ascii="Times New Roman" w:hAnsi="Times New Roman"/>
          <w:sz w:val="24"/>
          <w:szCs w:val="24"/>
        </w:rPr>
      </w:pPr>
    </w:p>
    <w:p w14:paraId="259EDE8E" w14:textId="2D3D48C9" w:rsidR="00EB5188" w:rsidRPr="00EB5188" w:rsidRDefault="00EB5188" w:rsidP="00EB518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ab/>
      </w:r>
      <w:r w:rsidR="00EA6989">
        <w:rPr>
          <w:rFonts w:ascii="Times New Roman" w:hAnsi="Times New Roman"/>
          <w:sz w:val="24"/>
          <w:szCs w:val="24"/>
        </w:rPr>
        <w:t>9</w:t>
      </w:r>
      <w:r w:rsidRPr="00EB5188">
        <w:rPr>
          <w:rFonts w:ascii="Times New Roman" w:hAnsi="Times New Roman"/>
          <w:sz w:val="24"/>
          <w:szCs w:val="24"/>
        </w:rPr>
        <w:t xml:space="preserve">.1. Все споры и разногласия, которые могут возникнуть в связи с выполнением обязательств по настоящему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sz w:val="24"/>
          <w:szCs w:val="24"/>
        </w:rPr>
        <w:t>у, Стороны будут стремиться разрешать путем переговоров.</w:t>
      </w:r>
    </w:p>
    <w:p w14:paraId="5ACCA375" w14:textId="53D16142" w:rsidR="00EB5188" w:rsidRPr="00EB5188" w:rsidRDefault="00EB5188" w:rsidP="00EB518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ab/>
      </w:r>
      <w:r w:rsidR="00EA6989">
        <w:rPr>
          <w:rFonts w:ascii="Times New Roman" w:hAnsi="Times New Roman"/>
          <w:sz w:val="24"/>
          <w:szCs w:val="24"/>
        </w:rPr>
        <w:t>9</w:t>
      </w:r>
      <w:r w:rsidRPr="00EB5188">
        <w:rPr>
          <w:rFonts w:ascii="Times New Roman" w:hAnsi="Times New Roman"/>
          <w:sz w:val="24"/>
          <w:szCs w:val="24"/>
        </w:rPr>
        <w:t xml:space="preserve">.2. Претензия в письменной форме направляется Стороне, допустившей нарушение условий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sz w:val="24"/>
          <w:szCs w:val="24"/>
        </w:rPr>
        <w:t xml:space="preserve">а. В претензии указываются допущенные нарушения со ссылкой на соответствующие положения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sz w:val="24"/>
          <w:szCs w:val="24"/>
        </w:rPr>
        <w:t>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77A7B058" w14:textId="71DA2180" w:rsidR="00EB5188" w:rsidRPr="00EB5188" w:rsidRDefault="00EB5188" w:rsidP="00EB518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ab/>
        <w:t xml:space="preserve">Претензионный порядок досудебного урегулирования споров, вытекающих из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sz w:val="24"/>
          <w:szCs w:val="24"/>
        </w:rPr>
        <w:t>а, является для Сторон обязательным.</w:t>
      </w:r>
    </w:p>
    <w:p w14:paraId="77250EEF" w14:textId="19366ACB" w:rsidR="00EB5188" w:rsidRPr="00EB5188" w:rsidRDefault="00EB5188" w:rsidP="00EB518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ab/>
      </w:r>
      <w:r w:rsidR="00EA6989">
        <w:rPr>
          <w:rFonts w:ascii="Times New Roman" w:hAnsi="Times New Roman"/>
          <w:sz w:val="24"/>
          <w:szCs w:val="24"/>
        </w:rPr>
        <w:t>9</w:t>
      </w:r>
      <w:r w:rsidRPr="00EB5188">
        <w:rPr>
          <w:rFonts w:ascii="Times New Roman" w:hAnsi="Times New Roman"/>
          <w:sz w:val="24"/>
          <w:szCs w:val="24"/>
        </w:rPr>
        <w:t>.3. Срок рассмотрения писем, уведомлений или претензий не может превышать 10 (десяти) рабочих дней со дня их получения.</w:t>
      </w:r>
    </w:p>
    <w:p w14:paraId="5B9E514E" w14:textId="47202569" w:rsidR="00EB5188" w:rsidRDefault="00EB5188" w:rsidP="00EB518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  <w:r w:rsidRPr="00EB5188">
        <w:rPr>
          <w:rFonts w:ascii="Times New Roman" w:hAnsi="Times New Roman"/>
          <w:sz w:val="24"/>
          <w:szCs w:val="24"/>
        </w:rPr>
        <w:tab/>
      </w:r>
      <w:r w:rsidR="00EA6989">
        <w:rPr>
          <w:rFonts w:ascii="Times New Roman" w:hAnsi="Times New Roman"/>
          <w:sz w:val="24"/>
          <w:szCs w:val="24"/>
        </w:rPr>
        <w:t>9</w:t>
      </w:r>
      <w:r w:rsidRPr="00EB5188">
        <w:rPr>
          <w:rFonts w:ascii="Times New Roman" w:hAnsi="Times New Roman"/>
          <w:sz w:val="24"/>
          <w:szCs w:val="24"/>
        </w:rPr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 в Арбитражном суде города Санкт-Петербурга и Ленинградской области.</w:t>
      </w:r>
    </w:p>
    <w:p w14:paraId="58D63C89" w14:textId="5577560A" w:rsidR="00EB5188" w:rsidRDefault="00EB518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E2C8E7B" w14:textId="77777777" w:rsidR="00D642D1" w:rsidRPr="00260E09" w:rsidRDefault="00D642D1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3AF4D2" w14:textId="2A5B1F0C" w:rsidR="00EB5188" w:rsidRPr="00EB5188" w:rsidRDefault="00EA6989" w:rsidP="00EB518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  <w:r>
        <w:rPr>
          <w:rFonts w:ascii="Times New Roman" w:hAnsi="Times New Roman"/>
          <w:b/>
          <w:bCs/>
          <w:kern w:val="16"/>
          <w:sz w:val="24"/>
          <w:szCs w:val="24"/>
        </w:rPr>
        <w:lastRenderedPageBreak/>
        <w:t>10</w:t>
      </w:r>
      <w:r w:rsidR="00EB5188" w:rsidRPr="00EB5188">
        <w:rPr>
          <w:rFonts w:ascii="Times New Roman" w:hAnsi="Times New Roman"/>
          <w:b/>
          <w:bCs/>
          <w:kern w:val="16"/>
          <w:sz w:val="24"/>
          <w:szCs w:val="24"/>
        </w:rPr>
        <w:t>. УВЕДОМЛЕНИЯ И ИЗВЕЩЕНИЯ</w:t>
      </w:r>
    </w:p>
    <w:p w14:paraId="06A6289E" w14:textId="77777777" w:rsidR="00EB5188" w:rsidRPr="00EB5188" w:rsidRDefault="00EB5188" w:rsidP="00EB518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kern w:val="16"/>
          <w:sz w:val="24"/>
          <w:szCs w:val="24"/>
        </w:rPr>
      </w:pPr>
    </w:p>
    <w:p w14:paraId="25CEE56C" w14:textId="15D0899A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10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.1. Все уведомления и извещения, необходимые в соответствии с настоящим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0D441E81" w14:textId="1C5B451B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10</w:t>
      </w:r>
      <w:r w:rsidRPr="00EB5188">
        <w:rPr>
          <w:rFonts w:ascii="Times New Roman" w:hAnsi="Times New Roman"/>
          <w:kern w:val="16"/>
          <w:sz w:val="24"/>
          <w:szCs w:val="24"/>
        </w:rPr>
        <w:t>.2. Уведомления и извещения направляются за счет уведомляющей Стороны.</w:t>
      </w:r>
    </w:p>
    <w:p w14:paraId="0952EC2B" w14:textId="20BDC6DA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10</w:t>
      </w:r>
      <w:r w:rsidRPr="00EB5188">
        <w:rPr>
          <w:rFonts w:ascii="Times New Roman" w:hAnsi="Times New Roman"/>
          <w:kern w:val="16"/>
          <w:sz w:val="24"/>
          <w:szCs w:val="24"/>
        </w:rPr>
        <w:t>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4D3AF507" w14:textId="081E489D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10</w:t>
      </w:r>
      <w:r w:rsidRPr="00EB5188">
        <w:rPr>
          <w:rFonts w:ascii="Times New Roman" w:hAnsi="Times New Roman"/>
          <w:kern w:val="16"/>
          <w:sz w:val="24"/>
          <w:szCs w:val="24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нерабочий, днем получения считается первый рабочий день, следующий за днем вручения.</w:t>
      </w:r>
    </w:p>
    <w:p w14:paraId="69D6EB5A" w14:textId="77777777" w:rsidR="00EB5188" w:rsidRPr="00EB5188" w:rsidRDefault="00EB5188" w:rsidP="00EB5188">
      <w:pPr>
        <w:pStyle w:val="a7"/>
        <w:shd w:val="clear" w:color="auto" w:fill="FFFFFF" w:themeFill="background1"/>
        <w:ind w:left="709"/>
        <w:jc w:val="both"/>
        <w:rPr>
          <w:rFonts w:ascii="Times New Roman" w:hAnsi="Times New Roman"/>
          <w:kern w:val="16"/>
          <w:sz w:val="24"/>
          <w:szCs w:val="24"/>
        </w:rPr>
      </w:pPr>
    </w:p>
    <w:p w14:paraId="750FC56B" w14:textId="3FE72FD6" w:rsidR="00EB5188" w:rsidRPr="00EB5188" w:rsidRDefault="00EB5188" w:rsidP="00EB518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  <w:r w:rsidRPr="00EB5188">
        <w:rPr>
          <w:rFonts w:ascii="Times New Roman" w:hAnsi="Times New Roman"/>
          <w:b/>
          <w:bCs/>
          <w:kern w:val="16"/>
          <w:sz w:val="24"/>
          <w:szCs w:val="24"/>
        </w:rPr>
        <w:t>1</w:t>
      </w:r>
      <w:r w:rsidR="00EA6989">
        <w:rPr>
          <w:rFonts w:ascii="Times New Roman" w:hAnsi="Times New Roman"/>
          <w:b/>
          <w:bCs/>
          <w:kern w:val="16"/>
          <w:sz w:val="24"/>
          <w:szCs w:val="24"/>
        </w:rPr>
        <w:t>1</w:t>
      </w:r>
      <w:r w:rsidRPr="00EB5188">
        <w:rPr>
          <w:rFonts w:ascii="Times New Roman" w:hAnsi="Times New Roman"/>
          <w:b/>
          <w:bCs/>
          <w:kern w:val="16"/>
          <w:sz w:val="24"/>
          <w:szCs w:val="24"/>
        </w:rPr>
        <w:t xml:space="preserve">. ДЕЙСТВИЕ </w:t>
      </w:r>
      <w:r w:rsidR="00877A22">
        <w:rPr>
          <w:rFonts w:ascii="Times New Roman" w:hAnsi="Times New Roman"/>
          <w:b/>
          <w:bCs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b/>
          <w:bCs/>
          <w:kern w:val="16"/>
          <w:sz w:val="24"/>
          <w:szCs w:val="24"/>
        </w:rPr>
        <w:t>А</w:t>
      </w:r>
    </w:p>
    <w:p w14:paraId="04B509FE" w14:textId="77777777" w:rsidR="00EB5188" w:rsidRPr="00EB5188" w:rsidRDefault="00EB5188" w:rsidP="00EB518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kern w:val="16"/>
          <w:sz w:val="24"/>
          <w:szCs w:val="24"/>
        </w:rPr>
      </w:pPr>
    </w:p>
    <w:p w14:paraId="79157F05" w14:textId="0EE11F13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>
        <w:rPr>
          <w:rFonts w:ascii="Times New Roman" w:hAnsi="Times New Roman"/>
          <w:kern w:val="16"/>
          <w:sz w:val="24"/>
          <w:szCs w:val="24"/>
        </w:rPr>
        <w:t>1</w:t>
      </w:r>
      <w:r w:rsidR="00EA6989">
        <w:rPr>
          <w:rFonts w:ascii="Times New Roman" w:hAnsi="Times New Roman"/>
          <w:kern w:val="16"/>
          <w:sz w:val="24"/>
          <w:szCs w:val="24"/>
        </w:rPr>
        <w:t>1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.1.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вступает в силу с даты его подписания и действует по 31 декабря 2026 года, а в части оплаты, возмещения убытков, выплаты неустойки, исполнения гарантийных обязательств - до полного исполнения Сторонами своих обязательств по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у.</w:t>
      </w:r>
    </w:p>
    <w:p w14:paraId="2C71FA15" w14:textId="77777777" w:rsidR="00EB5188" w:rsidRPr="00EB5188" w:rsidRDefault="00EB5188" w:rsidP="00EB5188">
      <w:pPr>
        <w:pStyle w:val="a7"/>
        <w:shd w:val="clear" w:color="auto" w:fill="FFFFFF" w:themeFill="background1"/>
        <w:ind w:left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</w:p>
    <w:p w14:paraId="2B93B06D" w14:textId="4224EE4C" w:rsidR="00EB5188" w:rsidRDefault="00EE5A28" w:rsidP="00EB518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  <w:r>
        <w:rPr>
          <w:rFonts w:ascii="Times New Roman" w:hAnsi="Times New Roman"/>
          <w:b/>
          <w:bCs/>
          <w:kern w:val="16"/>
          <w:sz w:val="24"/>
          <w:szCs w:val="24"/>
        </w:rPr>
        <w:t>1</w:t>
      </w:r>
      <w:r w:rsidR="00EA6989">
        <w:rPr>
          <w:rFonts w:ascii="Times New Roman" w:hAnsi="Times New Roman"/>
          <w:b/>
          <w:bCs/>
          <w:kern w:val="16"/>
          <w:sz w:val="24"/>
          <w:szCs w:val="24"/>
        </w:rPr>
        <w:t>2</w:t>
      </w:r>
      <w:r w:rsidR="00EB5188" w:rsidRPr="00EB5188">
        <w:rPr>
          <w:rFonts w:ascii="Times New Roman" w:hAnsi="Times New Roman"/>
          <w:b/>
          <w:bCs/>
          <w:kern w:val="16"/>
          <w:sz w:val="24"/>
          <w:szCs w:val="24"/>
        </w:rPr>
        <w:t xml:space="preserve">. ПОРЯДОК ИЗМЕНЕНИЯ И РАСТОРЖЕНИЯ </w:t>
      </w:r>
      <w:r w:rsidR="00877A22">
        <w:rPr>
          <w:rFonts w:ascii="Times New Roman" w:hAnsi="Times New Roman"/>
          <w:b/>
          <w:bCs/>
          <w:kern w:val="16"/>
          <w:sz w:val="24"/>
          <w:szCs w:val="24"/>
        </w:rPr>
        <w:t>ДОГОВОР</w:t>
      </w:r>
      <w:r w:rsidR="00EB5188" w:rsidRPr="00EB5188">
        <w:rPr>
          <w:rFonts w:ascii="Times New Roman" w:hAnsi="Times New Roman"/>
          <w:b/>
          <w:bCs/>
          <w:kern w:val="16"/>
          <w:sz w:val="24"/>
          <w:szCs w:val="24"/>
        </w:rPr>
        <w:t>А</w:t>
      </w:r>
    </w:p>
    <w:p w14:paraId="07934652" w14:textId="77777777" w:rsidR="00EB5188" w:rsidRPr="00EB5188" w:rsidRDefault="00EB5188" w:rsidP="00EB518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</w:p>
    <w:p w14:paraId="5BE4134C" w14:textId="53B287AC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12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.1. При заключении и исполнении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а изменение его условий в одностороннем порядке не допускается.</w:t>
      </w:r>
    </w:p>
    <w:p w14:paraId="57C5324F" w14:textId="17618A49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может быть изменен по соглашению Сторон по основаниям, предусмотренным Федеральным законом № 44-ФЗ.</w:t>
      </w:r>
    </w:p>
    <w:p w14:paraId="4327E986" w14:textId="13FC5B81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12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.2. Все изменения и дополнения к настоящему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у действительны, если они оформлены в виде дополнительного соглашения к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у и подписаны уполномоченными на то представителями Сторон. Дополнительные соглашения к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у являются его неотъемлемой частью и вступают в силу с момента их подписания Сторонами.</w:t>
      </w:r>
    </w:p>
    <w:p w14:paraId="6D3697F0" w14:textId="103CADBB" w:rsidR="00EB5188" w:rsidRPr="00EB5188" w:rsidRDefault="00EA6989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>
        <w:rPr>
          <w:rFonts w:ascii="Times New Roman" w:hAnsi="Times New Roman"/>
          <w:kern w:val="16"/>
          <w:sz w:val="24"/>
          <w:szCs w:val="24"/>
        </w:rPr>
        <w:t>12</w:t>
      </w:r>
      <w:r w:rsidR="00EB5188" w:rsidRPr="00EB5188">
        <w:rPr>
          <w:rFonts w:ascii="Times New Roman" w:hAnsi="Times New Roman"/>
          <w:kern w:val="16"/>
          <w:sz w:val="24"/>
          <w:szCs w:val="24"/>
        </w:rPr>
        <w:t xml:space="preserve">.3. При исполнении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="00EB5188" w:rsidRPr="00EB5188">
        <w:rPr>
          <w:rFonts w:ascii="Times New Roman" w:hAnsi="Times New Roman"/>
          <w:kern w:val="16"/>
          <w:sz w:val="24"/>
          <w:szCs w:val="24"/>
        </w:rPr>
        <w:t xml:space="preserve">а не допускается перемена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Поставщика</w:t>
      </w:r>
      <w:r w:rsidR="00EB5188" w:rsidRPr="00EB5188">
        <w:rPr>
          <w:rFonts w:ascii="Times New Roman" w:hAnsi="Times New Roman"/>
          <w:kern w:val="16"/>
          <w:sz w:val="24"/>
          <w:szCs w:val="24"/>
        </w:rPr>
        <w:t xml:space="preserve">, за исключением случаев, если новый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</w:t>
      </w:r>
      <w:r w:rsidR="00EB5188" w:rsidRPr="00EB5188">
        <w:rPr>
          <w:rFonts w:ascii="Times New Roman" w:hAnsi="Times New Roman"/>
          <w:kern w:val="16"/>
          <w:sz w:val="24"/>
          <w:szCs w:val="24"/>
        </w:rPr>
        <w:t xml:space="preserve"> является правопреемником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Поставщика</w:t>
      </w:r>
      <w:r w:rsidR="00EB5188" w:rsidRPr="00EB5188">
        <w:rPr>
          <w:rFonts w:ascii="Times New Roman" w:hAnsi="Times New Roman"/>
          <w:kern w:val="16"/>
          <w:sz w:val="24"/>
          <w:szCs w:val="24"/>
        </w:rPr>
        <w:t xml:space="preserve"> по настоящему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="00EB5188" w:rsidRPr="00EB5188">
        <w:rPr>
          <w:rFonts w:ascii="Times New Roman" w:hAnsi="Times New Roman"/>
          <w:kern w:val="16"/>
          <w:sz w:val="24"/>
          <w:szCs w:val="24"/>
        </w:rPr>
        <w:t>у вследствие реорганизации юридического лица в форме преобразования, слияния или присоединения.</w:t>
      </w:r>
    </w:p>
    <w:p w14:paraId="626FBF5B" w14:textId="11166DED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12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.4. В случае перемены Заказчика по настоящему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у права и обязанности Заказчика по данному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у переходят к новому Заказчику в том же объеме и на тех же условиях.</w:t>
      </w:r>
    </w:p>
    <w:p w14:paraId="740CF8EC" w14:textId="123484B6" w:rsidR="00EB5188" w:rsidRPr="00EB5188" w:rsidRDefault="00EB5188" w:rsidP="00EB518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12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.5. Расторжение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а от исполнения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а в соответствии с гражданским законодательством Российской Федерации.</w:t>
      </w:r>
    </w:p>
    <w:p w14:paraId="30B66108" w14:textId="77777777" w:rsidR="00EB5188" w:rsidRPr="00EB5188" w:rsidRDefault="00EB5188" w:rsidP="00EB5188">
      <w:pPr>
        <w:pStyle w:val="a7"/>
        <w:shd w:val="clear" w:color="auto" w:fill="FFFFFF" w:themeFill="background1"/>
        <w:ind w:left="709"/>
        <w:jc w:val="both"/>
        <w:rPr>
          <w:rFonts w:ascii="Times New Roman" w:hAnsi="Times New Roman"/>
          <w:kern w:val="16"/>
          <w:sz w:val="24"/>
          <w:szCs w:val="24"/>
        </w:rPr>
      </w:pPr>
    </w:p>
    <w:p w14:paraId="5FB54DF1" w14:textId="76261CAE" w:rsidR="00EB5188" w:rsidRDefault="00EE5A28" w:rsidP="00EE5A2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  <w:r>
        <w:rPr>
          <w:rFonts w:ascii="Times New Roman" w:hAnsi="Times New Roman"/>
          <w:b/>
          <w:bCs/>
          <w:kern w:val="16"/>
          <w:sz w:val="24"/>
          <w:szCs w:val="24"/>
        </w:rPr>
        <w:t>1</w:t>
      </w:r>
      <w:r w:rsidR="00EA6989">
        <w:rPr>
          <w:rFonts w:ascii="Times New Roman" w:hAnsi="Times New Roman"/>
          <w:b/>
          <w:bCs/>
          <w:kern w:val="16"/>
          <w:sz w:val="24"/>
          <w:szCs w:val="24"/>
        </w:rPr>
        <w:t>3</w:t>
      </w:r>
      <w:r w:rsidR="00EB5188" w:rsidRPr="00EE5A28">
        <w:rPr>
          <w:rFonts w:ascii="Times New Roman" w:hAnsi="Times New Roman"/>
          <w:b/>
          <w:bCs/>
          <w:kern w:val="16"/>
          <w:sz w:val="24"/>
          <w:szCs w:val="24"/>
        </w:rPr>
        <w:t>. ПРОЧИЕ УСЛОВИЯ</w:t>
      </w:r>
    </w:p>
    <w:p w14:paraId="7C1D625C" w14:textId="77777777" w:rsidR="00EE5A28" w:rsidRPr="00EE5A28" w:rsidRDefault="00EE5A28" w:rsidP="00EE5A28">
      <w:pPr>
        <w:pStyle w:val="a7"/>
        <w:shd w:val="clear" w:color="auto" w:fill="FFFFFF" w:themeFill="background1"/>
        <w:ind w:left="0"/>
        <w:jc w:val="center"/>
        <w:rPr>
          <w:rFonts w:ascii="Times New Roman" w:hAnsi="Times New Roman"/>
          <w:b/>
          <w:bCs/>
          <w:kern w:val="16"/>
          <w:sz w:val="24"/>
          <w:szCs w:val="24"/>
        </w:rPr>
      </w:pPr>
    </w:p>
    <w:p w14:paraId="497BEED1" w14:textId="02FE482E" w:rsidR="00EB5188" w:rsidRPr="00EB5188" w:rsidRDefault="00EB5188" w:rsidP="00EE5A2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13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.1. При изменении юридического адреса, организационно-правовой формы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в двухнедельный срок обязан письменно известить об этом Заказчика.</w:t>
      </w:r>
    </w:p>
    <w:p w14:paraId="3285A0B8" w14:textId="7F599B70" w:rsidR="00EB5188" w:rsidRPr="00EB5188" w:rsidRDefault="00EB5188" w:rsidP="00EE5A2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  <w:t xml:space="preserve">В случае изменения </w:t>
      </w:r>
      <w:r w:rsidR="00791420">
        <w:rPr>
          <w:rFonts w:ascii="Times New Roman" w:hAnsi="Times New Roman"/>
          <w:kern w:val="16"/>
          <w:sz w:val="24"/>
          <w:szCs w:val="24"/>
        </w:rPr>
        <w:t>банковских реквизитов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обязан в </w:t>
      </w:r>
      <w:r w:rsidR="00791420">
        <w:rPr>
          <w:rFonts w:ascii="Times New Roman" w:hAnsi="Times New Roman"/>
          <w:kern w:val="16"/>
          <w:sz w:val="24"/>
          <w:szCs w:val="24"/>
        </w:rPr>
        <w:t>течении 10 (десяти) календарных дней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877A22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е счет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Поставщика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, несет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</w:t>
      </w:r>
      <w:r w:rsidRPr="00EB5188">
        <w:rPr>
          <w:rFonts w:ascii="Times New Roman" w:hAnsi="Times New Roman"/>
          <w:kern w:val="16"/>
          <w:sz w:val="24"/>
          <w:szCs w:val="24"/>
        </w:rPr>
        <w:t>.</w:t>
      </w:r>
    </w:p>
    <w:p w14:paraId="4B736FAF" w14:textId="515048B6" w:rsidR="00EB5188" w:rsidRPr="00EB5188" w:rsidRDefault="00EB5188" w:rsidP="00EE5A2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13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.2. Настоящий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2690794C" w14:textId="331C3690" w:rsidR="00EB5188" w:rsidRDefault="00EB5188" w:rsidP="00EE5A2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13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.3. </w:t>
      </w:r>
      <w:r w:rsidR="00D16A1D">
        <w:rPr>
          <w:rFonts w:ascii="Times New Roman" w:hAnsi="Times New Roman"/>
          <w:kern w:val="16"/>
          <w:sz w:val="24"/>
          <w:szCs w:val="24"/>
        </w:rPr>
        <w:t>Поставщик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 не вправе без предварительного письменного согласия Заказчика передавать свои права по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у третьим лицам.</w:t>
      </w:r>
    </w:p>
    <w:p w14:paraId="0F8A2198" w14:textId="3B0D9921" w:rsidR="00EB5188" w:rsidRPr="00EB5188" w:rsidRDefault="00EB5188" w:rsidP="00EE5A2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ab/>
      </w:r>
      <w:r w:rsidR="00EA6989">
        <w:rPr>
          <w:rFonts w:ascii="Times New Roman" w:hAnsi="Times New Roman"/>
          <w:kern w:val="16"/>
          <w:sz w:val="24"/>
          <w:szCs w:val="24"/>
        </w:rPr>
        <w:t>13</w:t>
      </w:r>
      <w:r w:rsidRPr="00EB5188">
        <w:rPr>
          <w:rFonts w:ascii="Times New Roman" w:hAnsi="Times New Roman"/>
          <w:kern w:val="16"/>
          <w:sz w:val="24"/>
          <w:szCs w:val="24"/>
        </w:rPr>
        <w:t xml:space="preserve">.4. Приложения, указанные в настоящем </w:t>
      </w:r>
      <w:r w:rsidR="000C211A">
        <w:rPr>
          <w:rFonts w:ascii="Times New Roman" w:hAnsi="Times New Roman"/>
          <w:kern w:val="16"/>
          <w:sz w:val="24"/>
          <w:szCs w:val="24"/>
        </w:rPr>
        <w:t>Договор</w:t>
      </w:r>
      <w:r w:rsidRPr="00EB5188">
        <w:rPr>
          <w:rFonts w:ascii="Times New Roman" w:hAnsi="Times New Roman"/>
          <w:kern w:val="16"/>
          <w:sz w:val="24"/>
          <w:szCs w:val="24"/>
        </w:rPr>
        <w:t>е, являются его неотъемлемой частью:</w:t>
      </w:r>
    </w:p>
    <w:p w14:paraId="4A287DAF" w14:textId="0E6A7E37" w:rsidR="002F1149" w:rsidRDefault="00EB5188" w:rsidP="00EE5A28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4"/>
          <w:szCs w:val="24"/>
        </w:rPr>
      </w:pPr>
      <w:r w:rsidRPr="00EB5188">
        <w:rPr>
          <w:rFonts w:ascii="Times New Roman" w:hAnsi="Times New Roman"/>
          <w:kern w:val="16"/>
          <w:sz w:val="24"/>
          <w:szCs w:val="24"/>
        </w:rPr>
        <w:t>- Приложение № 1 «</w:t>
      </w:r>
      <w:r w:rsidR="006C49EE">
        <w:rPr>
          <w:rFonts w:ascii="Times New Roman" w:hAnsi="Times New Roman"/>
          <w:kern w:val="16"/>
          <w:sz w:val="24"/>
          <w:szCs w:val="24"/>
        </w:rPr>
        <w:t>Спецификация</w:t>
      </w:r>
      <w:r w:rsidRPr="00EB5188">
        <w:rPr>
          <w:rFonts w:ascii="Times New Roman" w:hAnsi="Times New Roman"/>
          <w:kern w:val="16"/>
          <w:sz w:val="24"/>
          <w:szCs w:val="24"/>
        </w:rPr>
        <w:t>»</w:t>
      </w:r>
      <w:r w:rsidR="002F1149">
        <w:rPr>
          <w:rFonts w:ascii="Times New Roman" w:hAnsi="Times New Roman"/>
          <w:kern w:val="16"/>
          <w:sz w:val="24"/>
          <w:szCs w:val="24"/>
        </w:rPr>
        <w:t>;</w:t>
      </w:r>
    </w:p>
    <w:p w14:paraId="6173D16A" w14:textId="77777777" w:rsidR="001C11F5" w:rsidRPr="00260E09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0125F90" w14:textId="615B3AF8" w:rsidR="002677D8" w:rsidRPr="00EA6989" w:rsidRDefault="00F45A20" w:rsidP="00EA6989">
      <w:pPr>
        <w:pStyle w:val="a7"/>
        <w:numPr>
          <w:ilvl w:val="0"/>
          <w:numId w:val="19"/>
        </w:numPr>
        <w:shd w:val="clear" w:color="auto" w:fill="FFFFFF" w:themeFill="background1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EA6989">
        <w:rPr>
          <w:rFonts w:ascii="Times New Roman" w:hAnsi="Times New Roman"/>
          <w:b/>
          <w:bCs/>
          <w:sz w:val="24"/>
          <w:szCs w:val="24"/>
        </w:rPr>
        <w:lastRenderedPageBreak/>
        <w:t>РЕКВИЗИТЫ СТОРОН</w:t>
      </w:r>
      <w:r w:rsidR="00F84F97" w:rsidRPr="00EA6989">
        <w:rPr>
          <w:rFonts w:ascii="Times New Roman" w:hAnsi="Times New Roman"/>
          <w:b/>
          <w:bCs/>
          <w:sz w:val="24"/>
          <w:szCs w:val="24"/>
        </w:rPr>
        <w:t>.</w:t>
      </w:r>
    </w:p>
    <w:p w14:paraId="4019B221" w14:textId="77777777" w:rsidR="00BD7B96" w:rsidRPr="00260E09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7"/>
        <w:gridCol w:w="216"/>
        <w:gridCol w:w="4227"/>
        <w:gridCol w:w="876"/>
        <w:gridCol w:w="3685"/>
      </w:tblGrid>
      <w:tr w:rsidR="00260E09" w:rsidRPr="00260E09" w14:paraId="44AAE477" w14:textId="77777777" w:rsidTr="005E53FC">
        <w:trPr>
          <w:trHeight w:val="1250"/>
        </w:trPr>
        <w:tc>
          <w:tcPr>
            <w:tcW w:w="5220" w:type="dxa"/>
            <w:gridSpan w:val="3"/>
            <w:hideMark/>
          </w:tcPr>
          <w:p w14:paraId="34D36891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Заказчик:</w:t>
            </w:r>
          </w:p>
          <w:p w14:paraId="2D5F4E94" w14:textId="74F079C7" w:rsidR="00260E09" w:rsidRPr="00260E09" w:rsidRDefault="00260E09" w:rsidP="001603FE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Муниципальное казенное учреждение </w:t>
            </w:r>
            <w:r w:rsidR="00FD5F9B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«</w:t>
            </w: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Управление зданиями, сооружениями и объектами внешнего благоустройства</w:t>
            </w:r>
            <w:r w:rsidR="00FD5F9B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»</w:t>
            </w: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Тосненского городского поселения Тосненского района Ленинградской области</w:t>
            </w:r>
          </w:p>
        </w:tc>
        <w:tc>
          <w:tcPr>
            <w:tcW w:w="4561" w:type="dxa"/>
            <w:gridSpan w:val="2"/>
          </w:tcPr>
          <w:p w14:paraId="3C565DAE" w14:textId="77777777" w:rsidR="00260E09" w:rsidRPr="00260E09" w:rsidRDefault="005E3610" w:rsidP="005E53FC">
            <w:pPr>
              <w:tabs>
                <w:tab w:val="left" w:pos="862"/>
              </w:tabs>
              <w:ind w:right="-1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Поставщик</w:t>
            </w:r>
            <w:r w:rsidR="00260E09" w:rsidRPr="00260E09"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  <w:t>:</w:t>
            </w:r>
          </w:p>
          <w:p w14:paraId="5854B4DA" w14:textId="762097FD" w:rsidR="00260E09" w:rsidRPr="00260E09" w:rsidRDefault="00260E09" w:rsidP="005E53FC">
            <w:pPr>
              <w:tabs>
                <w:tab w:val="left" w:pos="862"/>
              </w:tabs>
              <w:ind w:right="-1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260E09" w:rsidRPr="00260E09" w14:paraId="68CEB468" w14:textId="77777777" w:rsidTr="002E1F1E">
        <w:trPr>
          <w:trHeight w:val="489"/>
        </w:trPr>
        <w:tc>
          <w:tcPr>
            <w:tcW w:w="5220" w:type="dxa"/>
            <w:gridSpan w:val="3"/>
            <w:hideMark/>
          </w:tcPr>
          <w:p w14:paraId="6B0B77D4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Адрес места нахождения</w:t>
            </w: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:187000, ЛО, г. Тосно, ул. Боярова, д.16;</w:t>
            </w:r>
          </w:p>
        </w:tc>
        <w:tc>
          <w:tcPr>
            <w:tcW w:w="4561" w:type="dxa"/>
            <w:gridSpan w:val="2"/>
          </w:tcPr>
          <w:p w14:paraId="3200EE9C" w14:textId="5B73AC63" w:rsidR="00260E09" w:rsidRPr="00F45558" w:rsidRDefault="00260E09" w:rsidP="00F45558">
            <w:pPr>
              <w:tabs>
                <w:tab w:val="left" w:pos="862"/>
              </w:tabs>
              <w:ind w:right="-1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en-US" w:bidi="ru-RU"/>
              </w:rPr>
            </w:pPr>
          </w:p>
        </w:tc>
      </w:tr>
      <w:tr w:rsidR="00260E09" w:rsidRPr="00260E09" w14:paraId="279650B4" w14:textId="77777777" w:rsidTr="002E1F1E">
        <w:tc>
          <w:tcPr>
            <w:tcW w:w="5220" w:type="dxa"/>
            <w:gridSpan w:val="3"/>
            <w:hideMark/>
          </w:tcPr>
          <w:p w14:paraId="5CEBDC89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Адрес для корреспонденции</w:t>
            </w: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: 187000, ЛО, г. Тосно, ул. Боярова, д.16;</w:t>
            </w:r>
          </w:p>
        </w:tc>
        <w:tc>
          <w:tcPr>
            <w:tcW w:w="4561" w:type="dxa"/>
            <w:gridSpan w:val="2"/>
          </w:tcPr>
          <w:p w14:paraId="5F785D0B" w14:textId="7FA925F5" w:rsidR="00260E09" w:rsidRPr="00F45558" w:rsidRDefault="00260E09" w:rsidP="00F45558">
            <w:pPr>
              <w:tabs>
                <w:tab w:val="left" w:pos="862"/>
              </w:tabs>
              <w:ind w:right="-1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260E09" w:rsidRPr="00260E09" w14:paraId="6FB2BD11" w14:textId="77777777" w:rsidTr="005E53FC">
        <w:tc>
          <w:tcPr>
            <w:tcW w:w="5220" w:type="dxa"/>
            <w:gridSpan w:val="3"/>
            <w:hideMark/>
          </w:tcPr>
          <w:p w14:paraId="4CA2DDD6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КФ администрации ТМРЛО (МКУ «Управление зданиями, сооружениями и объектами внешнего благоустройства», л/сч 0217801131);</w:t>
            </w:r>
          </w:p>
        </w:tc>
        <w:tc>
          <w:tcPr>
            <w:tcW w:w="4561" w:type="dxa"/>
            <w:gridSpan w:val="2"/>
          </w:tcPr>
          <w:p w14:paraId="1F25296B" w14:textId="77777777" w:rsidR="00260E09" w:rsidRPr="00260E09" w:rsidRDefault="00260E09" w:rsidP="005E53FC">
            <w:pPr>
              <w:tabs>
                <w:tab w:val="left" w:pos="862"/>
              </w:tabs>
              <w:ind w:right="-1"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260E09" w:rsidRPr="00260E09" w14:paraId="5B8363DB" w14:textId="77777777" w:rsidTr="002E1F1E">
        <w:tc>
          <w:tcPr>
            <w:tcW w:w="777" w:type="dxa"/>
            <w:hideMark/>
          </w:tcPr>
          <w:p w14:paraId="370C3527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ИНН</w:t>
            </w:r>
          </w:p>
        </w:tc>
        <w:tc>
          <w:tcPr>
            <w:tcW w:w="4443" w:type="dxa"/>
            <w:gridSpan w:val="2"/>
            <w:hideMark/>
          </w:tcPr>
          <w:p w14:paraId="6A5FFC4C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4716033854</w:t>
            </w:r>
            <w:r w:rsidRPr="00260E09">
              <w:rPr>
                <w:rFonts w:ascii="Times New Roman" w:hAnsi="Times New Roman"/>
                <w:sz w:val="24"/>
                <w:szCs w:val="24"/>
                <w:lang w:val="en-US" w:bidi="ru-RU"/>
              </w:rPr>
              <w:t>;</w:t>
            </w:r>
          </w:p>
        </w:tc>
        <w:tc>
          <w:tcPr>
            <w:tcW w:w="876" w:type="dxa"/>
          </w:tcPr>
          <w:p w14:paraId="7F5ED55C" w14:textId="123CC426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742C1DE2" w14:textId="17221999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1F2791D6" w14:textId="77777777" w:rsidTr="002E1F1E">
        <w:tc>
          <w:tcPr>
            <w:tcW w:w="777" w:type="dxa"/>
            <w:hideMark/>
          </w:tcPr>
          <w:p w14:paraId="5A9AB308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КПП</w:t>
            </w:r>
          </w:p>
        </w:tc>
        <w:tc>
          <w:tcPr>
            <w:tcW w:w="4443" w:type="dxa"/>
            <w:gridSpan w:val="2"/>
            <w:hideMark/>
          </w:tcPr>
          <w:p w14:paraId="7BD31803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471601001</w:t>
            </w:r>
            <w:r w:rsidRPr="00260E09">
              <w:rPr>
                <w:rFonts w:ascii="Times New Roman" w:hAnsi="Times New Roman"/>
                <w:sz w:val="24"/>
                <w:szCs w:val="24"/>
                <w:lang w:val="en-US" w:bidi="ru-RU"/>
              </w:rPr>
              <w:t>;</w:t>
            </w:r>
          </w:p>
        </w:tc>
        <w:tc>
          <w:tcPr>
            <w:tcW w:w="876" w:type="dxa"/>
          </w:tcPr>
          <w:p w14:paraId="6C4D30AF" w14:textId="15CF5519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6851A4AE" w14:textId="403D96CF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215D57F8" w14:textId="77777777" w:rsidTr="002E1F1E">
        <w:tc>
          <w:tcPr>
            <w:tcW w:w="5220" w:type="dxa"/>
            <w:gridSpan w:val="3"/>
            <w:hideMark/>
          </w:tcPr>
          <w:p w14:paraId="4C12846D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Банк:</w:t>
            </w: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ОКЦ № 1 Северо-Западного ГУ Банка России //УФК по Ленинградской области г. Санкт-Петербург;</w:t>
            </w:r>
          </w:p>
        </w:tc>
        <w:tc>
          <w:tcPr>
            <w:tcW w:w="876" w:type="dxa"/>
          </w:tcPr>
          <w:p w14:paraId="7D6F2096" w14:textId="00A32352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2B421646" w14:textId="4E006803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1C93F851" w14:textId="77777777" w:rsidTr="002E1F1E">
        <w:tc>
          <w:tcPr>
            <w:tcW w:w="5220" w:type="dxa"/>
            <w:gridSpan w:val="3"/>
            <w:hideMark/>
          </w:tcPr>
          <w:p w14:paraId="15048516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Казначейский счет </w:t>
            </w: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03231643416481014500</w:t>
            </w:r>
            <w:r w:rsidRPr="00260E09">
              <w:rPr>
                <w:rFonts w:ascii="Times New Roman" w:hAnsi="Times New Roman"/>
                <w:sz w:val="24"/>
                <w:szCs w:val="24"/>
                <w:lang w:val="en-US" w:bidi="ru-RU"/>
              </w:rPr>
              <w:t>;</w:t>
            </w:r>
          </w:p>
        </w:tc>
        <w:tc>
          <w:tcPr>
            <w:tcW w:w="876" w:type="dxa"/>
          </w:tcPr>
          <w:p w14:paraId="6972551C" w14:textId="34B51CC0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6238153F" w14:textId="0D8EA74E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16BFCD6A" w14:textId="77777777" w:rsidTr="002E1F1E">
        <w:tc>
          <w:tcPr>
            <w:tcW w:w="5220" w:type="dxa"/>
            <w:gridSpan w:val="3"/>
            <w:hideMark/>
          </w:tcPr>
          <w:p w14:paraId="73A9FA83" w14:textId="77777777" w:rsidR="00260E09" w:rsidRPr="00260E09" w:rsidRDefault="00260E09" w:rsidP="001603FE">
            <w:pPr>
              <w:tabs>
                <w:tab w:val="left" w:pos="990"/>
              </w:tabs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Единый казначейский счет </w:t>
            </w: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40102810745370000098</w:t>
            </w:r>
            <w:r w:rsidRPr="00260E09">
              <w:rPr>
                <w:rFonts w:ascii="Times New Roman" w:hAnsi="Times New Roman"/>
                <w:sz w:val="24"/>
                <w:szCs w:val="24"/>
                <w:lang w:val="en-US" w:bidi="ru-RU"/>
              </w:rPr>
              <w:t>;</w:t>
            </w:r>
          </w:p>
        </w:tc>
        <w:tc>
          <w:tcPr>
            <w:tcW w:w="876" w:type="dxa"/>
          </w:tcPr>
          <w:p w14:paraId="5AFC718B" w14:textId="21FEEA00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219CC860" w14:textId="231CC6AF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74FE0557" w14:textId="77777777" w:rsidTr="002E1F1E">
        <w:tc>
          <w:tcPr>
            <w:tcW w:w="5220" w:type="dxa"/>
            <w:gridSpan w:val="3"/>
            <w:hideMark/>
          </w:tcPr>
          <w:p w14:paraId="57381A5F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БИК территориального органа </w:t>
            </w: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044030098</w:t>
            </w:r>
            <w:r w:rsidRPr="00260E09">
              <w:rPr>
                <w:rFonts w:ascii="Times New Roman" w:hAnsi="Times New Roman"/>
                <w:sz w:val="24"/>
                <w:szCs w:val="24"/>
                <w:lang w:val="en-US" w:bidi="ru-RU"/>
              </w:rPr>
              <w:t>;</w:t>
            </w:r>
          </w:p>
        </w:tc>
        <w:tc>
          <w:tcPr>
            <w:tcW w:w="876" w:type="dxa"/>
          </w:tcPr>
          <w:p w14:paraId="1E589790" w14:textId="4E39A845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47BB3C1D" w14:textId="4B63C998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4907521F" w14:textId="77777777" w:rsidTr="002E1F1E">
        <w:tc>
          <w:tcPr>
            <w:tcW w:w="993" w:type="dxa"/>
            <w:gridSpan w:val="2"/>
            <w:hideMark/>
          </w:tcPr>
          <w:p w14:paraId="501FCE85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Тел.</w:t>
            </w:r>
          </w:p>
        </w:tc>
        <w:tc>
          <w:tcPr>
            <w:tcW w:w="4227" w:type="dxa"/>
            <w:hideMark/>
          </w:tcPr>
          <w:p w14:paraId="6F429E27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r w:rsidRPr="00260E09">
              <w:rPr>
                <w:rFonts w:ascii="Times New Roman" w:hAnsi="Times New Roman"/>
                <w:sz w:val="24"/>
                <w:szCs w:val="24"/>
                <w:lang w:bidi="ru-RU"/>
              </w:rPr>
              <w:t>8(81361)27-267</w:t>
            </w:r>
            <w:r w:rsidRPr="00260E09">
              <w:rPr>
                <w:rFonts w:ascii="Times New Roman" w:hAnsi="Times New Roman"/>
                <w:sz w:val="24"/>
                <w:szCs w:val="24"/>
                <w:lang w:val="en-US" w:bidi="ru-RU"/>
              </w:rPr>
              <w:t>;</w:t>
            </w:r>
          </w:p>
        </w:tc>
        <w:tc>
          <w:tcPr>
            <w:tcW w:w="876" w:type="dxa"/>
          </w:tcPr>
          <w:p w14:paraId="69BA3633" w14:textId="3600A55D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27BE426F" w14:textId="14F92B59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  <w:tr w:rsidR="00260E09" w:rsidRPr="00260E09" w14:paraId="66765BC2" w14:textId="77777777" w:rsidTr="002E1F1E">
        <w:tc>
          <w:tcPr>
            <w:tcW w:w="993" w:type="dxa"/>
            <w:gridSpan w:val="2"/>
            <w:hideMark/>
          </w:tcPr>
          <w:p w14:paraId="38E65923" w14:textId="77777777" w:rsidR="00260E09" w:rsidRPr="00260E09" w:rsidRDefault="00260E0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60E0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e-mail</w:t>
            </w:r>
          </w:p>
        </w:tc>
        <w:tc>
          <w:tcPr>
            <w:tcW w:w="4227" w:type="dxa"/>
            <w:hideMark/>
          </w:tcPr>
          <w:p w14:paraId="77F66070" w14:textId="77777777" w:rsidR="00260E09" w:rsidRPr="00260E09" w:rsidRDefault="00331649" w:rsidP="001603FE">
            <w:pPr>
              <w:ind w:right="-1"/>
              <w:rPr>
                <w:rFonts w:ascii="Times New Roman" w:hAnsi="Times New Roman"/>
                <w:b/>
                <w:sz w:val="24"/>
                <w:szCs w:val="24"/>
                <w:lang w:val="en-US" w:bidi="ru-RU"/>
              </w:rPr>
            </w:pPr>
            <w:hyperlink r:id="rId8" w:history="1">
              <w:r w:rsidR="00260E09" w:rsidRPr="00260E09">
                <w:rPr>
                  <w:rStyle w:val="af"/>
                  <w:rFonts w:ascii="Times New Roman" w:hAnsi="Times New Roman"/>
                  <w:sz w:val="24"/>
                  <w:szCs w:val="24"/>
                  <w:lang w:bidi="ru-RU"/>
                </w:rPr>
                <w:t>blag-mku@yandex.ru</w:t>
              </w:r>
            </w:hyperlink>
            <w:r w:rsidR="00260E09" w:rsidRPr="007C38C8">
              <w:rPr>
                <w:rFonts w:ascii="Times New Roman" w:hAnsi="Times New Roman"/>
                <w:sz w:val="24"/>
                <w:szCs w:val="24"/>
                <w:lang w:val="en-US" w:bidi="ru-RU"/>
              </w:rPr>
              <w:t xml:space="preserve"> .</w:t>
            </w:r>
          </w:p>
        </w:tc>
        <w:tc>
          <w:tcPr>
            <w:tcW w:w="876" w:type="dxa"/>
          </w:tcPr>
          <w:p w14:paraId="41DEA8E4" w14:textId="65C3E36E" w:rsidR="00260E09" w:rsidRPr="00260E09" w:rsidRDefault="00260E09" w:rsidP="005E53FC"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3685" w:type="dxa"/>
          </w:tcPr>
          <w:p w14:paraId="16020494" w14:textId="51D4A4D2" w:rsidR="00260E09" w:rsidRPr="007C38C8" w:rsidRDefault="00260E09" w:rsidP="005E53FC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</w:p>
        </w:tc>
      </w:tr>
    </w:tbl>
    <w:p w14:paraId="65AB11F1" w14:textId="77777777" w:rsidR="00260E09" w:rsidRPr="00260E09" w:rsidRDefault="00260E09" w:rsidP="00260E09">
      <w:pPr>
        <w:pStyle w:val="a3"/>
        <w:tabs>
          <w:tab w:val="left" w:pos="-2268"/>
          <w:tab w:val="left" w:pos="1134"/>
        </w:tabs>
        <w:ind w:right="-1" w:firstLine="0"/>
        <w:rPr>
          <w:rFonts w:ascii="Times New Roman" w:hAnsi="Times New Roman"/>
          <w:sz w:val="24"/>
          <w:szCs w:val="24"/>
        </w:rPr>
      </w:pPr>
    </w:p>
    <w:tbl>
      <w:tblPr>
        <w:tblStyle w:val="ae"/>
        <w:tblpPr w:leftFromText="180" w:rightFromText="180" w:vertAnchor="text" w:horzAnchor="margin" w:tblpX="108" w:tblpY="-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260E09" w:rsidRPr="00260E09" w14:paraId="5C336CAB" w14:textId="77777777" w:rsidTr="007C38C8">
        <w:tc>
          <w:tcPr>
            <w:tcW w:w="4962" w:type="dxa"/>
          </w:tcPr>
          <w:p w14:paraId="6EDC3D0A" w14:textId="77777777" w:rsidR="00260E09" w:rsidRPr="00260E09" w:rsidRDefault="00260E09" w:rsidP="005E53FC">
            <w:pPr>
              <w:pStyle w:val="LBBodyText2"/>
              <w:spacing w:before="0" w:after="0"/>
              <w:ind w:left="0" w:right="-1"/>
              <w:rPr>
                <w:b/>
                <w:color w:val="000000"/>
                <w:sz w:val="24"/>
                <w:szCs w:val="24"/>
              </w:rPr>
            </w:pPr>
            <w:r w:rsidRPr="00260E09">
              <w:rPr>
                <w:b/>
                <w:color w:val="000000"/>
                <w:sz w:val="24"/>
                <w:szCs w:val="24"/>
              </w:rPr>
              <w:t>Директор</w:t>
            </w:r>
          </w:p>
          <w:p w14:paraId="121E9774" w14:textId="77777777" w:rsidR="00260E09" w:rsidRPr="00260E09" w:rsidRDefault="00260E09" w:rsidP="005E53FC">
            <w:pPr>
              <w:pStyle w:val="LBBodyText2"/>
              <w:spacing w:before="0" w:after="0"/>
              <w:ind w:left="0" w:right="-1"/>
              <w:rPr>
                <w:b/>
                <w:color w:val="000000"/>
                <w:sz w:val="24"/>
                <w:szCs w:val="24"/>
              </w:rPr>
            </w:pPr>
          </w:p>
          <w:p w14:paraId="3AA5097E" w14:textId="77777777" w:rsidR="00260E09" w:rsidRPr="00260E09" w:rsidRDefault="00260E09" w:rsidP="005E53FC">
            <w:pPr>
              <w:pStyle w:val="LBBodyText2"/>
              <w:spacing w:before="0" w:after="0"/>
              <w:ind w:left="0" w:right="-1"/>
              <w:rPr>
                <w:b/>
                <w:color w:val="000000"/>
                <w:sz w:val="24"/>
                <w:szCs w:val="24"/>
              </w:rPr>
            </w:pPr>
          </w:p>
          <w:p w14:paraId="686A0422" w14:textId="77777777" w:rsidR="00260E09" w:rsidRPr="00260E09" w:rsidRDefault="00260E09" w:rsidP="005E53FC">
            <w:pPr>
              <w:pStyle w:val="LBBodyText2"/>
              <w:spacing w:before="0" w:after="0"/>
              <w:ind w:left="0" w:right="-1"/>
              <w:rPr>
                <w:color w:val="000000"/>
                <w:sz w:val="24"/>
                <w:szCs w:val="24"/>
              </w:rPr>
            </w:pPr>
            <w:r w:rsidRPr="00260E09">
              <w:rPr>
                <w:color w:val="000000"/>
                <w:sz w:val="24"/>
                <w:szCs w:val="24"/>
              </w:rPr>
              <w:t>______________/А.А. Ендальцева/</w:t>
            </w:r>
          </w:p>
          <w:p w14:paraId="462D72A1" w14:textId="77777777" w:rsidR="00260E09" w:rsidRPr="00260E09" w:rsidRDefault="00260E09" w:rsidP="00260E09">
            <w:pPr>
              <w:pStyle w:val="a3"/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260E09">
              <w:rPr>
                <w:rFonts w:ascii="Times New Roman" w:hAnsi="Times New Roman"/>
                <w:color w:val="000000"/>
                <w:sz w:val="24"/>
                <w:szCs w:val="24"/>
              </w:rPr>
              <w:t>«___»________________20__г.</w:t>
            </w:r>
          </w:p>
        </w:tc>
        <w:tc>
          <w:tcPr>
            <w:tcW w:w="4536" w:type="dxa"/>
          </w:tcPr>
          <w:p w14:paraId="58936201" w14:textId="7A0156B6" w:rsidR="00260E09" w:rsidRPr="00260E09" w:rsidRDefault="002E1F1E" w:rsidP="001603FE">
            <w:pPr>
              <w:pStyle w:val="LBBodyText2"/>
              <w:spacing w:before="0" w:after="0"/>
              <w:ind w:left="0" w:right="-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__________________</w:t>
            </w:r>
          </w:p>
          <w:p w14:paraId="2923A033" w14:textId="77777777" w:rsidR="00260E09" w:rsidRPr="00260E09" w:rsidRDefault="00260E09" w:rsidP="001603FE">
            <w:pPr>
              <w:pStyle w:val="LBBodyText2"/>
              <w:spacing w:before="0" w:after="0"/>
              <w:ind w:left="0" w:right="-1"/>
              <w:rPr>
                <w:b/>
                <w:color w:val="000000"/>
                <w:sz w:val="24"/>
                <w:szCs w:val="24"/>
              </w:rPr>
            </w:pPr>
          </w:p>
          <w:p w14:paraId="56C58437" w14:textId="77777777" w:rsidR="00260E09" w:rsidRPr="00260E09" w:rsidRDefault="00260E09" w:rsidP="001603FE">
            <w:pPr>
              <w:pStyle w:val="LBBodyText2"/>
              <w:spacing w:before="0" w:after="0"/>
              <w:ind w:left="0" w:right="-1"/>
              <w:rPr>
                <w:b/>
                <w:color w:val="000000"/>
                <w:sz w:val="24"/>
                <w:szCs w:val="24"/>
              </w:rPr>
            </w:pPr>
          </w:p>
          <w:p w14:paraId="726E1AF4" w14:textId="593C53EE" w:rsidR="00260E09" w:rsidRPr="00260E09" w:rsidRDefault="00260E09" w:rsidP="001603FE">
            <w:pPr>
              <w:pStyle w:val="LBBodyText2"/>
              <w:spacing w:before="0" w:after="0"/>
              <w:ind w:left="0" w:right="-1"/>
              <w:rPr>
                <w:color w:val="000000"/>
                <w:sz w:val="24"/>
                <w:szCs w:val="24"/>
              </w:rPr>
            </w:pPr>
            <w:r w:rsidRPr="007C38C8">
              <w:rPr>
                <w:color w:val="000000"/>
                <w:sz w:val="24"/>
                <w:szCs w:val="24"/>
              </w:rPr>
              <w:t>______________/</w:t>
            </w:r>
            <w:r w:rsidR="002E1F1E">
              <w:rPr>
                <w:color w:val="000000"/>
                <w:sz w:val="24"/>
                <w:szCs w:val="24"/>
              </w:rPr>
              <w:t>_________________</w:t>
            </w:r>
            <w:r w:rsidRPr="007C38C8">
              <w:rPr>
                <w:color w:val="000000"/>
                <w:sz w:val="24"/>
                <w:szCs w:val="24"/>
              </w:rPr>
              <w:t>/</w:t>
            </w:r>
          </w:p>
          <w:p w14:paraId="050CEED7" w14:textId="77777777" w:rsidR="00260E09" w:rsidRPr="00260E09" w:rsidRDefault="00260E09" w:rsidP="001603FE">
            <w:pPr>
              <w:pStyle w:val="a3"/>
              <w:ind w:left="0" w:right="-1" w:firstLine="0"/>
              <w:rPr>
                <w:rFonts w:ascii="Times New Roman" w:hAnsi="Times New Roman"/>
                <w:sz w:val="24"/>
                <w:szCs w:val="24"/>
              </w:rPr>
            </w:pPr>
            <w:r w:rsidRPr="00260E09">
              <w:rPr>
                <w:rFonts w:ascii="Times New Roman" w:hAnsi="Times New Roman"/>
                <w:color w:val="000000"/>
                <w:sz w:val="24"/>
                <w:szCs w:val="24"/>
              </w:rPr>
              <w:t>«___»________________20__г.</w:t>
            </w:r>
          </w:p>
        </w:tc>
      </w:tr>
    </w:tbl>
    <w:p w14:paraId="1F45EF16" w14:textId="77777777" w:rsidR="001E6D6B" w:rsidRDefault="001E6D6B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14:paraId="4F9FDD37" w14:textId="77777777" w:rsidR="006C49EE" w:rsidRDefault="006C49EE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14:paraId="0085AE9F" w14:textId="77777777" w:rsidR="006C49EE" w:rsidRDefault="006C49EE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14:paraId="4EFBE867" w14:textId="77777777" w:rsidR="006C49EE" w:rsidRDefault="006C49EE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14:paraId="3EA1A2F9" w14:textId="77777777" w:rsidR="006C49EE" w:rsidRDefault="006C49EE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14:paraId="4E37E778" w14:textId="77777777" w:rsidR="006C49EE" w:rsidRDefault="006C49EE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</w:pPr>
    </w:p>
    <w:p w14:paraId="142713ED" w14:textId="77777777" w:rsidR="006C49EE" w:rsidRDefault="006C49EE" w:rsidP="00703FAE">
      <w:pPr>
        <w:shd w:val="clear" w:color="auto" w:fill="FFFFFF" w:themeFill="background1"/>
        <w:rPr>
          <w:rFonts w:ascii="Times New Roman" w:hAnsi="Times New Roman"/>
          <w:sz w:val="24"/>
          <w:szCs w:val="24"/>
        </w:rPr>
        <w:sectPr w:rsidR="006C49EE" w:rsidSect="006C49EE">
          <w:pgSz w:w="11909" w:h="16834"/>
          <w:pgMar w:top="851" w:right="710" w:bottom="709" w:left="1134" w:header="680" w:footer="680" w:gutter="0"/>
          <w:cols w:space="720"/>
          <w:titlePg/>
          <w:docGrid w:linePitch="272"/>
        </w:sectPr>
      </w:pPr>
    </w:p>
    <w:p w14:paraId="671AF2BF" w14:textId="77777777" w:rsidR="006C49EE" w:rsidRPr="00260E09" w:rsidRDefault="006C49EE" w:rsidP="006C49EE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lastRenderedPageBreak/>
        <w:t xml:space="preserve">Приложение № 1 к </w:t>
      </w:r>
      <w:r>
        <w:rPr>
          <w:rFonts w:ascii="Times New Roman" w:hAnsi="Times New Roman"/>
          <w:sz w:val="24"/>
          <w:szCs w:val="24"/>
          <w:shd w:val="clear" w:color="auto" w:fill="FFFFFF" w:themeFill="background1"/>
        </w:rPr>
        <w:t>Д</w:t>
      </w:r>
      <w:r w:rsidRPr="00260E09">
        <w:rPr>
          <w:rFonts w:ascii="Times New Roman" w:hAnsi="Times New Roman"/>
          <w:sz w:val="24"/>
          <w:szCs w:val="24"/>
        </w:rPr>
        <w:t>оговору</w:t>
      </w:r>
    </w:p>
    <w:p w14:paraId="0FDF7630" w14:textId="7A9C15D4" w:rsidR="006C49EE" w:rsidRDefault="006C49EE" w:rsidP="006C49EE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>от «____» ________2026г.</w:t>
      </w:r>
    </w:p>
    <w:p w14:paraId="50FE53C9" w14:textId="47E123E8" w:rsidR="00401A85" w:rsidRPr="00260E09" w:rsidRDefault="00401A85" w:rsidP="006C49EE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_______</w:t>
      </w:r>
    </w:p>
    <w:p w14:paraId="0AC5B907" w14:textId="77777777" w:rsidR="006C49EE" w:rsidRPr="00260E09" w:rsidRDefault="006C49EE" w:rsidP="006C49EE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4"/>
          <w:szCs w:val="24"/>
        </w:rPr>
      </w:pPr>
      <w:r w:rsidRPr="00260E09">
        <w:rPr>
          <w:rFonts w:ascii="Times New Roman" w:hAnsi="Times New Roman"/>
          <w:sz w:val="24"/>
          <w:szCs w:val="24"/>
        </w:rPr>
        <w:t xml:space="preserve"> </w:t>
      </w:r>
    </w:p>
    <w:p w14:paraId="5E57EDC0" w14:textId="1BD59462" w:rsidR="006C49EE" w:rsidRDefault="006C49EE" w:rsidP="006C49EE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  <w:r w:rsidRPr="00260E0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6BAA2580" w14:textId="796D9EA6" w:rsidR="009C50D7" w:rsidRDefault="009C50D7" w:rsidP="006C49EE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ae"/>
        <w:tblW w:w="10621" w:type="dxa"/>
        <w:jc w:val="center"/>
        <w:tblLook w:val="04A0" w:firstRow="1" w:lastRow="0" w:firstColumn="1" w:lastColumn="0" w:noHBand="0" w:noVBand="1"/>
      </w:tblPr>
      <w:tblGrid>
        <w:gridCol w:w="1696"/>
        <w:gridCol w:w="3969"/>
        <w:gridCol w:w="778"/>
        <w:gridCol w:w="1102"/>
        <w:gridCol w:w="1624"/>
        <w:gridCol w:w="1452"/>
      </w:tblGrid>
      <w:tr w:rsidR="00DF23AF" w:rsidRPr="008E757F" w14:paraId="321FDA32" w14:textId="77777777" w:rsidTr="00C52C82">
        <w:trPr>
          <w:jc w:val="center"/>
        </w:trPr>
        <w:tc>
          <w:tcPr>
            <w:tcW w:w="1696" w:type="dxa"/>
          </w:tcPr>
          <w:p w14:paraId="0832C6C5" w14:textId="1AF968ED" w:rsidR="00DF23AF" w:rsidRPr="008E757F" w:rsidRDefault="00DF23AF" w:rsidP="00CF4F4D">
            <w:pPr>
              <w:spacing w:before="120" w:after="120"/>
              <w:jc w:val="center"/>
              <w:rPr>
                <w:color w:val="000000"/>
              </w:rPr>
            </w:pPr>
            <w:r w:rsidRPr="008E757F">
              <w:rPr>
                <w:color w:val="000000"/>
              </w:rPr>
              <w:t>Наименование товара, страна происхождения</w:t>
            </w:r>
          </w:p>
        </w:tc>
        <w:tc>
          <w:tcPr>
            <w:tcW w:w="3969" w:type="dxa"/>
          </w:tcPr>
          <w:p w14:paraId="1E8C5763" w14:textId="5F4A8EB2" w:rsidR="00DF23AF" w:rsidRPr="008E757F" w:rsidRDefault="00DF23AF" w:rsidP="00CF4F4D">
            <w:pPr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Характеристики</w:t>
            </w:r>
          </w:p>
        </w:tc>
        <w:tc>
          <w:tcPr>
            <w:tcW w:w="778" w:type="dxa"/>
          </w:tcPr>
          <w:p w14:paraId="1F001CA1" w14:textId="55FB2376" w:rsidR="00DF23AF" w:rsidRPr="008E757F" w:rsidRDefault="00DF23AF" w:rsidP="00CF4F4D">
            <w:pPr>
              <w:spacing w:before="120" w:after="120"/>
              <w:jc w:val="center"/>
              <w:rPr>
                <w:color w:val="000000"/>
              </w:rPr>
            </w:pPr>
            <w:r w:rsidRPr="008E757F">
              <w:rPr>
                <w:color w:val="000000"/>
              </w:rPr>
              <w:t>Ед. изм.</w:t>
            </w:r>
          </w:p>
        </w:tc>
        <w:tc>
          <w:tcPr>
            <w:tcW w:w="1102" w:type="dxa"/>
          </w:tcPr>
          <w:p w14:paraId="625714A4" w14:textId="77777777" w:rsidR="00DF23AF" w:rsidRPr="008E757F" w:rsidRDefault="00DF23AF" w:rsidP="00CF4F4D">
            <w:pPr>
              <w:spacing w:before="120" w:after="120"/>
              <w:jc w:val="center"/>
              <w:rPr>
                <w:color w:val="000000"/>
              </w:rPr>
            </w:pPr>
            <w:r w:rsidRPr="008E757F">
              <w:rPr>
                <w:color w:val="000000"/>
              </w:rPr>
              <w:t>Кол-во</w:t>
            </w:r>
          </w:p>
        </w:tc>
        <w:tc>
          <w:tcPr>
            <w:tcW w:w="1624" w:type="dxa"/>
          </w:tcPr>
          <w:p w14:paraId="41BFD4B5" w14:textId="596E33CB" w:rsidR="00DF23AF" w:rsidRPr="008E757F" w:rsidRDefault="00DF23AF" w:rsidP="00CF4F4D">
            <w:pPr>
              <w:spacing w:before="120" w:after="120"/>
              <w:jc w:val="center"/>
              <w:rPr>
                <w:color w:val="000000"/>
              </w:rPr>
            </w:pPr>
            <w:r w:rsidRPr="008E757F">
              <w:rPr>
                <w:color w:val="000000"/>
              </w:rPr>
              <w:t>Цена единицы товара, руб.</w:t>
            </w:r>
          </w:p>
        </w:tc>
        <w:tc>
          <w:tcPr>
            <w:tcW w:w="1452" w:type="dxa"/>
          </w:tcPr>
          <w:p w14:paraId="77500AA1" w14:textId="0EAB9528" w:rsidR="00DF23AF" w:rsidRPr="008E757F" w:rsidRDefault="00DF23AF" w:rsidP="00CF4F4D">
            <w:pPr>
              <w:spacing w:before="120" w:after="120"/>
              <w:jc w:val="center"/>
            </w:pPr>
            <w:r w:rsidRPr="008E757F">
              <w:rPr>
                <w:color w:val="000000"/>
              </w:rPr>
              <w:t>Стоимость товара, руб.</w:t>
            </w:r>
          </w:p>
        </w:tc>
      </w:tr>
      <w:tr w:rsidR="00DF23AF" w:rsidRPr="008E757F" w14:paraId="7B179050" w14:textId="77777777" w:rsidTr="005415BB">
        <w:trPr>
          <w:trHeight w:val="1370"/>
          <w:jc w:val="center"/>
        </w:trPr>
        <w:tc>
          <w:tcPr>
            <w:tcW w:w="1696" w:type="dxa"/>
            <w:vAlign w:val="center"/>
          </w:tcPr>
          <w:p w14:paraId="164DB1D8" w14:textId="70D8239B" w:rsidR="00DF23AF" w:rsidRPr="005D2883" w:rsidRDefault="00DF23AF" w:rsidP="005415BB">
            <w:pPr>
              <w:jc w:val="center"/>
            </w:pPr>
            <w:r w:rsidRPr="00DF23AF">
              <w:t>Щебень</w:t>
            </w:r>
          </w:p>
        </w:tc>
        <w:tc>
          <w:tcPr>
            <w:tcW w:w="3969" w:type="dxa"/>
          </w:tcPr>
          <w:p w14:paraId="3DFD2790" w14:textId="77777777" w:rsidR="00DF23AF" w:rsidRDefault="00DF23AF" w:rsidP="00DF23AF">
            <w:r w:rsidRPr="00DF23AF">
              <w:t>Соответствие ГОСТ 8267-93</w:t>
            </w:r>
            <w:r>
              <w:t>;</w:t>
            </w:r>
          </w:p>
          <w:p w14:paraId="33E39016" w14:textId="2462F47F" w:rsidR="00DF23AF" w:rsidRDefault="00DF23AF" w:rsidP="00DF23AF">
            <w:pPr>
              <w:rPr>
                <w:rFonts w:ascii="Times New Roman" w:hAnsi="Times New Roman"/>
                <w:color w:val="000000"/>
              </w:rPr>
            </w:pPr>
            <w:r w:rsidRPr="00DF23AF">
              <w:rPr>
                <w:rFonts w:ascii="Times New Roman" w:hAnsi="Times New Roman"/>
                <w:color w:val="000000"/>
              </w:rPr>
              <w:t>Фракция (смесь фракций), мм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DF23AF">
              <w:rPr>
                <w:rFonts w:ascii="Times New Roman" w:hAnsi="Times New Roman"/>
                <w:color w:val="000000"/>
              </w:rPr>
              <w:t>Св. 20 до 40</w:t>
            </w:r>
            <w:r w:rsidR="00C52C82">
              <w:rPr>
                <w:rFonts w:ascii="Times New Roman" w:hAnsi="Times New Roman"/>
                <w:color w:val="000000"/>
              </w:rPr>
              <w:t>;</w:t>
            </w:r>
          </w:p>
          <w:p w14:paraId="3C1B6E7D" w14:textId="034A6550" w:rsidR="00DF23AF" w:rsidRDefault="00DF23AF" w:rsidP="00DF23AF">
            <w:r w:rsidRPr="00DF23AF">
              <w:t>Марка по дробимости</w:t>
            </w:r>
            <w:r>
              <w:t xml:space="preserve"> </w:t>
            </w:r>
            <w:r w:rsidRPr="00DF23AF">
              <w:t>600</w:t>
            </w:r>
            <w:r w:rsidR="00C52C82">
              <w:t>;</w:t>
            </w:r>
          </w:p>
          <w:p w14:paraId="036A8ABB" w14:textId="581D51E1" w:rsidR="00DF23AF" w:rsidRDefault="00DF23AF" w:rsidP="00DF23AF">
            <w:r w:rsidRPr="00DF23AF">
              <w:t>Морозостойкость</w:t>
            </w:r>
            <w:r>
              <w:t xml:space="preserve"> </w:t>
            </w:r>
            <w:r w:rsidRPr="00DF23AF">
              <w:t>F150</w:t>
            </w:r>
            <w:r w:rsidR="00C52C82">
              <w:t>;</w:t>
            </w:r>
          </w:p>
          <w:p w14:paraId="2958C8D4" w14:textId="77DAF7D5" w:rsidR="00DF23AF" w:rsidRDefault="00DF23AF" w:rsidP="00DF23AF">
            <w:r w:rsidRPr="00DF23AF">
              <w:t>Марка по истираемости</w:t>
            </w:r>
            <w:r>
              <w:t xml:space="preserve"> </w:t>
            </w:r>
            <w:r w:rsidRPr="00DF23AF">
              <w:t>И2</w:t>
            </w:r>
            <w:r w:rsidR="00C52C82">
              <w:t>;</w:t>
            </w:r>
          </w:p>
          <w:p w14:paraId="0CF0E871" w14:textId="2662A815" w:rsidR="00DF23AF" w:rsidRPr="00DF23AF" w:rsidRDefault="00DF23AF" w:rsidP="00DF23AF">
            <w:pPr>
              <w:rPr>
                <w:rFonts w:ascii="Times New Roman" w:hAnsi="Times New Roman"/>
                <w:color w:val="000000"/>
              </w:rPr>
            </w:pPr>
            <w:r w:rsidRPr="00DF23AF">
              <w:t>Класс радиоактивности</w:t>
            </w:r>
            <w:r>
              <w:t xml:space="preserve"> </w:t>
            </w:r>
            <w:r w:rsidRPr="00DF23AF">
              <w:t>1 класс</w:t>
            </w:r>
            <w:r w:rsidR="00C52C82">
              <w:t>1</w:t>
            </w:r>
          </w:p>
        </w:tc>
        <w:tc>
          <w:tcPr>
            <w:tcW w:w="778" w:type="dxa"/>
            <w:vAlign w:val="center"/>
          </w:tcPr>
          <w:p w14:paraId="3DAC62B1" w14:textId="2CB94543" w:rsidR="00DF23AF" w:rsidRPr="00DF23AF" w:rsidRDefault="00C52C82" w:rsidP="00CF4F4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</w:t>
            </w:r>
            <w:r w:rsidRPr="00C52C82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1102" w:type="dxa"/>
            <w:vAlign w:val="center"/>
          </w:tcPr>
          <w:p w14:paraId="1952F51F" w14:textId="531B79F3" w:rsidR="00DF23AF" w:rsidRPr="008E757F" w:rsidRDefault="00434D8F" w:rsidP="00CF4F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624" w:type="dxa"/>
            <w:vAlign w:val="center"/>
          </w:tcPr>
          <w:p w14:paraId="74975578" w14:textId="13F86D15" w:rsidR="00DF23AF" w:rsidRPr="00B545E1" w:rsidRDefault="00DF23AF" w:rsidP="00CF4F4D">
            <w:pPr>
              <w:ind w:firstLine="462"/>
            </w:pPr>
          </w:p>
        </w:tc>
        <w:tc>
          <w:tcPr>
            <w:tcW w:w="1452" w:type="dxa"/>
            <w:vAlign w:val="center"/>
          </w:tcPr>
          <w:p w14:paraId="6D6F32CB" w14:textId="6E4D0F81" w:rsidR="00DF23AF" w:rsidRPr="00810135" w:rsidRDefault="00DF23AF" w:rsidP="00CF4F4D">
            <w:pPr>
              <w:jc w:val="center"/>
            </w:pPr>
          </w:p>
        </w:tc>
      </w:tr>
    </w:tbl>
    <w:p w14:paraId="7D6C4FF2" w14:textId="77777777" w:rsidR="009C50D7" w:rsidRDefault="009C50D7" w:rsidP="006C49EE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E48BF08" w14:textId="77777777" w:rsidR="006C49EE" w:rsidRDefault="006C49EE" w:rsidP="006C49EE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17EAEAB" w14:textId="1AC9480C" w:rsidR="00DA786C" w:rsidRDefault="00DA786C" w:rsidP="006C49EE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6DDBB51" w14:textId="3880413D" w:rsidR="00B02A06" w:rsidRDefault="00B02A06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  <w:r w:rsidRPr="00B02A06">
        <w:rPr>
          <w:rFonts w:ascii="Times New Roman" w:hAnsi="Times New Roman"/>
          <w:bCs/>
          <w:color w:val="000000"/>
          <w:sz w:val="24"/>
          <w:szCs w:val="24"/>
        </w:rPr>
        <w:t xml:space="preserve">Итоговая сумма </w:t>
      </w:r>
      <w:r w:rsidR="00D91751">
        <w:rPr>
          <w:rFonts w:ascii="Times New Roman" w:hAnsi="Times New Roman"/>
          <w:bCs/>
          <w:color w:val="000000"/>
          <w:sz w:val="24"/>
          <w:szCs w:val="24"/>
        </w:rPr>
        <w:t>Д</w:t>
      </w:r>
      <w:r w:rsidRPr="00B02A06">
        <w:rPr>
          <w:rFonts w:ascii="Times New Roman" w:hAnsi="Times New Roman"/>
          <w:bCs/>
          <w:color w:val="000000"/>
          <w:sz w:val="24"/>
          <w:szCs w:val="24"/>
        </w:rPr>
        <w:t>оговора составляет: ______________ (_____________________) руб. __ коп., в том числе НДС __ % - __________ (__________________) руб. __ коп. / НДС не облагается.</w:t>
      </w:r>
    </w:p>
    <w:p w14:paraId="4C785A93" w14:textId="403797BD" w:rsidR="00F15F0E" w:rsidRDefault="00F15F0E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p w14:paraId="2FC4FB70" w14:textId="32EEBFFF" w:rsidR="00F15F0E" w:rsidRDefault="00F15F0E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="-567" w:tblpY="26"/>
        <w:tblW w:w="11340" w:type="dxa"/>
        <w:tblLayout w:type="fixed"/>
        <w:tblLook w:val="0000" w:firstRow="0" w:lastRow="0" w:firstColumn="0" w:lastColumn="0" w:noHBand="0" w:noVBand="0"/>
      </w:tblPr>
      <w:tblGrid>
        <w:gridCol w:w="6237"/>
        <w:gridCol w:w="5103"/>
      </w:tblGrid>
      <w:tr w:rsidR="00F15F0E" w:rsidRPr="00260E09" w14:paraId="52286E66" w14:textId="77777777" w:rsidTr="00F15F0E">
        <w:trPr>
          <w:trHeight w:val="1702"/>
        </w:trPr>
        <w:tc>
          <w:tcPr>
            <w:tcW w:w="6237" w:type="dxa"/>
          </w:tcPr>
          <w:p w14:paraId="0E0E8DF6" w14:textId="298C76D0" w:rsidR="003D0219" w:rsidRDefault="003D0219" w:rsidP="00F15F0E">
            <w:pPr>
              <w:shd w:val="clear" w:color="auto" w:fill="FFFFFF" w:themeFill="background1"/>
              <w:ind w:right="4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14:paraId="35D9E490" w14:textId="377491EA" w:rsidR="00F15F0E" w:rsidRPr="00260E09" w:rsidRDefault="00F15F0E" w:rsidP="00F15F0E">
            <w:pPr>
              <w:shd w:val="clear" w:color="auto" w:fill="FFFFFF" w:themeFill="background1"/>
              <w:ind w:right="4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0E09">
              <w:rPr>
                <w:rFonts w:ascii="Times New Roman" w:hAnsi="Times New Roman"/>
                <w:sz w:val="24"/>
                <w:szCs w:val="24"/>
              </w:rPr>
              <w:t>Директор 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14:paraId="03222E73" w14:textId="77777777" w:rsidR="00F15F0E" w:rsidRPr="00260E09" w:rsidRDefault="00F15F0E" w:rsidP="00F15F0E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5CA5DA" w14:textId="77777777" w:rsidR="00F15F0E" w:rsidRPr="00260E09" w:rsidRDefault="00F15F0E" w:rsidP="00F15F0E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0E09">
              <w:rPr>
                <w:rFonts w:ascii="Times New Roman" w:hAnsi="Times New Roman"/>
                <w:sz w:val="24"/>
                <w:szCs w:val="24"/>
              </w:rPr>
              <w:t>___________________/А.А. Ендальцева/</w:t>
            </w:r>
          </w:p>
        </w:tc>
        <w:tc>
          <w:tcPr>
            <w:tcW w:w="5103" w:type="dxa"/>
          </w:tcPr>
          <w:p w14:paraId="6A537F40" w14:textId="5E951FB8" w:rsidR="00F15F0E" w:rsidRDefault="00F15F0E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</w:t>
            </w:r>
            <w:r w:rsidR="003D021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9EEBC33" w14:textId="77777777" w:rsidR="003D0219" w:rsidRPr="0008748B" w:rsidRDefault="003D0219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45B00A" w14:textId="77777777" w:rsidR="00F15F0E" w:rsidRPr="00260E09" w:rsidRDefault="00F15F0E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7F37CA" w14:textId="77777777" w:rsidR="00F15F0E" w:rsidRPr="00260E09" w:rsidRDefault="00F15F0E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8C1727" w14:textId="77777777" w:rsidR="00F15F0E" w:rsidRPr="00260E09" w:rsidRDefault="00F15F0E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60F3AE" w14:textId="77777777" w:rsidR="00F15F0E" w:rsidRPr="00260E09" w:rsidRDefault="00F15F0E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71431C" w14:textId="26291AEF" w:rsidR="00F15F0E" w:rsidRPr="00260E09" w:rsidRDefault="00F15F0E" w:rsidP="00F15F0E">
            <w:pPr>
              <w:shd w:val="clear" w:color="auto" w:fill="FFFFFF" w:themeFill="background1"/>
              <w:ind w:left="2299" w:hanging="229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0E09">
              <w:rPr>
                <w:rFonts w:ascii="Times New Roman" w:hAnsi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260E09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</w:tbl>
    <w:p w14:paraId="0C4857FB" w14:textId="36C141B9" w:rsidR="00F15F0E" w:rsidRDefault="00F15F0E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p w14:paraId="2F031E37" w14:textId="25AAECD0" w:rsidR="002F1149" w:rsidRDefault="002F1149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p w14:paraId="294BB052" w14:textId="57B7FB93" w:rsidR="002F1149" w:rsidRDefault="002F1149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p w14:paraId="483B22AC" w14:textId="1FAE0C62" w:rsidR="002F1149" w:rsidRDefault="002F1149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p w14:paraId="731DD4A7" w14:textId="5A740EB1" w:rsidR="002F1149" w:rsidRDefault="002F1149" w:rsidP="00B02A06">
      <w:pPr>
        <w:shd w:val="clear" w:color="auto" w:fill="FFFFFF" w:themeFill="background1"/>
        <w:rPr>
          <w:rFonts w:ascii="Times New Roman" w:hAnsi="Times New Roman"/>
          <w:bCs/>
          <w:color w:val="000000"/>
          <w:sz w:val="24"/>
          <w:szCs w:val="24"/>
        </w:rPr>
      </w:pPr>
    </w:p>
    <w:sectPr w:rsidR="002F1149" w:rsidSect="006C49EE">
      <w:pgSz w:w="11909" w:h="16834"/>
      <w:pgMar w:top="1135" w:right="710" w:bottom="851" w:left="1134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A6F945" w14:textId="77777777" w:rsidR="00331649" w:rsidRPr="005B666C" w:rsidRDefault="00331649" w:rsidP="005B666C">
      <w:r>
        <w:separator/>
      </w:r>
    </w:p>
  </w:endnote>
  <w:endnote w:type="continuationSeparator" w:id="0">
    <w:p w14:paraId="7D0BEB88" w14:textId="77777777" w:rsidR="00331649" w:rsidRPr="005B666C" w:rsidRDefault="00331649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8E715" w14:textId="77777777" w:rsidR="00331649" w:rsidRPr="005B666C" w:rsidRDefault="00331649" w:rsidP="005B666C">
      <w:r>
        <w:separator/>
      </w:r>
    </w:p>
  </w:footnote>
  <w:footnote w:type="continuationSeparator" w:id="0">
    <w:p w14:paraId="5B950951" w14:textId="77777777" w:rsidR="00331649" w:rsidRPr="005B666C" w:rsidRDefault="00331649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8EE536C"/>
    <w:multiLevelType w:val="multilevel"/>
    <w:tmpl w:val="B7746ED2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>
    <w:nsid w:val="03F27A3C"/>
    <w:multiLevelType w:val="hybridMultilevel"/>
    <w:tmpl w:val="48EE6AE8"/>
    <w:lvl w:ilvl="0" w:tplc="AA147358">
      <w:start w:val="14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">
    <w:nsid w:val="05FD5C1E"/>
    <w:multiLevelType w:val="hybridMultilevel"/>
    <w:tmpl w:val="A9B4E706"/>
    <w:lvl w:ilvl="0" w:tplc="3FF4C16E">
      <w:start w:val="1"/>
      <w:numFmt w:val="decimal"/>
      <w:lvlText w:val="10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86459"/>
    <w:multiLevelType w:val="hybridMultilevel"/>
    <w:tmpl w:val="1E6A2DAE"/>
    <w:lvl w:ilvl="0" w:tplc="CA6C37A0">
      <w:start w:val="1"/>
      <w:numFmt w:val="decimal"/>
      <w:lvlText w:val="9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A090B"/>
    <w:multiLevelType w:val="hybridMultilevel"/>
    <w:tmpl w:val="57F49502"/>
    <w:lvl w:ilvl="0" w:tplc="AA147358">
      <w:start w:val="13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5">
    <w:nsid w:val="0FC403E1"/>
    <w:multiLevelType w:val="hybridMultilevel"/>
    <w:tmpl w:val="09D8DD92"/>
    <w:lvl w:ilvl="0" w:tplc="50F8C0D8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8">
    <w:nsid w:val="1A503043"/>
    <w:multiLevelType w:val="hybridMultilevel"/>
    <w:tmpl w:val="82325AC2"/>
    <w:lvl w:ilvl="0" w:tplc="CA584C70">
      <w:start w:val="1"/>
      <w:numFmt w:val="decimal"/>
      <w:lvlText w:val="11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467B2524"/>
    <w:multiLevelType w:val="hybridMultilevel"/>
    <w:tmpl w:val="AF200C00"/>
    <w:lvl w:ilvl="0" w:tplc="DB829BB2">
      <w:start w:val="1"/>
      <w:numFmt w:val="decimal"/>
      <w:lvlText w:val="3.%1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C00365"/>
    <w:multiLevelType w:val="hybridMultilevel"/>
    <w:tmpl w:val="AF200C00"/>
    <w:lvl w:ilvl="0" w:tplc="DB829BB2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61F99"/>
    <w:multiLevelType w:val="multilevel"/>
    <w:tmpl w:val="7988E18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048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272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15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5F59C3"/>
    <w:multiLevelType w:val="hybridMultilevel"/>
    <w:tmpl w:val="E618D240"/>
    <w:lvl w:ilvl="0" w:tplc="62C0EABE">
      <w:start w:val="1"/>
      <w:numFmt w:val="decimal"/>
      <w:lvlText w:val="8.%1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03291B"/>
    <w:multiLevelType w:val="hybridMultilevel"/>
    <w:tmpl w:val="ED06AAE2"/>
    <w:lvl w:ilvl="0" w:tplc="B1B4E0BA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B42741B"/>
    <w:multiLevelType w:val="hybridMultilevel"/>
    <w:tmpl w:val="A32C36F0"/>
    <w:lvl w:ilvl="0" w:tplc="79900F14">
      <w:start w:val="1"/>
      <w:numFmt w:val="decimal"/>
      <w:lvlText w:val="7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13"/>
  </w:num>
  <w:num w:numId="5">
    <w:abstractNumId w:val="18"/>
  </w:num>
  <w:num w:numId="6">
    <w:abstractNumId w:val="17"/>
  </w:num>
  <w:num w:numId="7">
    <w:abstractNumId w:val="16"/>
  </w:num>
  <w:num w:numId="8">
    <w:abstractNumId w:val="3"/>
  </w:num>
  <w:num w:numId="9">
    <w:abstractNumId w:val="2"/>
  </w:num>
  <w:num w:numId="10">
    <w:abstractNumId w:val="8"/>
  </w:num>
  <w:num w:numId="11">
    <w:abstractNumId w:val="6"/>
  </w:num>
  <w:num w:numId="12">
    <w:abstractNumId w:val="15"/>
  </w:num>
  <w:num w:numId="13">
    <w:abstractNumId w:val="7"/>
  </w:num>
  <w:num w:numId="14">
    <w:abstractNumId w:val="0"/>
  </w:num>
  <w:num w:numId="15">
    <w:abstractNumId w:val="11"/>
  </w:num>
  <w:num w:numId="16">
    <w:abstractNumId w:val="12"/>
  </w:num>
  <w:num w:numId="17">
    <w:abstractNumId w:val="5"/>
  </w:num>
  <w:num w:numId="18">
    <w:abstractNumId w:val="4"/>
  </w:num>
  <w:num w:numId="19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1AD0"/>
    <w:rsid w:val="00003312"/>
    <w:rsid w:val="00003E5B"/>
    <w:rsid w:val="00011076"/>
    <w:rsid w:val="0001416F"/>
    <w:rsid w:val="000142DD"/>
    <w:rsid w:val="0001530E"/>
    <w:rsid w:val="00015610"/>
    <w:rsid w:val="00017ED1"/>
    <w:rsid w:val="0002107D"/>
    <w:rsid w:val="0002684E"/>
    <w:rsid w:val="00027409"/>
    <w:rsid w:val="00027AB3"/>
    <w:rsid w:val="00027B52"/>
    <w:rsid w:val="00033E95"/>
    <w:rsid w:val="00035BCC"/>
    <w:rsid w:val="000368E6"/>
    <w:rsid w:val="00040B49"/>
    <w:rsid w:val="00041E4B"/>
    <w:rsid w:val="00047CD1"/>
    <w:rsid w:val="000509B4"/>
    <w:rsid w:val="00050BE9"/>
    <w:rsid w:val="000574A9"/>
    <w:rsid w:val="00061DA3"/>
    <w:rsid w:val="00070AA7"/>
    <w:rsid w:val="00071234"/>
    <w:rsid w:val="000808B4"/>
    <w:rsid w:val="00081E08"/>
    <w:rsid w:val="000832A5"/>
    <w:rsid w:val="00083E1D"/>
    <w:rsid w:val="000842E0"/>
    <w:rsid w:val="0008748B"/>
    <w:rsid w:val="00087CA5"/>
    <w:rsid w:val="000905EB"/>
    <w:rsid w:val="000930D9"/>
    <w:rsid w:val="0009559D"/>
    <w:rsid w:val="0009666B"/>
    <w:rsid w:val="000A0E39"/>
    <w:rsid w:val="000A3B83"/>
    <w:rsid w:val="000A6071"/>
    <w:rsid w:val="000A7A02"/>
    <w:rsid w:val="000B2084"/>
    <w:rsid w:val="000B283D"/>
    <w:rsid w:val="000B2C1A"/>
    <w:rsid w:val="000B5ED5"/>
    <w:rsid w:val="000C198E"/>
    <w:rsid w:val="000C211A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6B89"/>
    <w:rsid w:val="001032BB"/>
    <w:rsid w:val="00103E96"/>
    <w:rsid w:val="00105130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EED"/>
    <w:rsid w:val="0015347D"/>
    <w:rsid w:val="00153647"/>
    <w:rsid w:val="00157562"/>
    <w:rsid w:val="001600B6"/>
    <w:rsid w:val="001603FE"/>
    <w:rsid w:val="00163D6D"/>
    <w:rsid w:val="00164659"/>
    <w:rsid w:val="00165809"/>
    <w:rsid w:val="00166C04"/>
    <w:rsid w:val="00167B4D"/>
    <w:rsid w:val="00173A7E"/>
    <w:rsid w:val="001740E3"/>
    <w:rsid w:val="0017499F"/>
    <w:rsid w:val="00175E8E"/>
    <w:rsid w:val="00180904"/>
    <w:rsid w:val="00182125"/>
    <w:rsid w:val="0018350C"/>
    <w:rsid w:val="00184E1D"/>
    <w:rsid w:val="00185840"/>
    <w:rsid w:val="00186421"/>
    <w:rsid w:val="001955AB"/>
    <w:rsid w:val="001A01AF"/>
    <w:rsid w:val="001A78E4"/>
    <w:rsid w:val="001B513F"/>
    <w:rsid w:val="001B5D85"/>
    <w:rsid w:val="001C0BF3"/>
    <w:rsid w:val="001C11F5"/>
    <w:rsid w:val="001C3038"/>
    <w:rsid w:val="001D1872"/>
    <w:rsid w:val="001D2282"/>
    <w:rsid w:val="001D3411"/>
    <w:rsid w:val="001E0F30"/>
    <w:rsid w:val="001E6D6B"/>
    <w:rsid w:val="001E7623"/>
    <w:rsid w:val="001F230A"/>
    <w:rsid w:val="001F2B86"/>
    <w:rsid w:val="002018C7"/>
    <w:rsid w:val="00201A1B"/>
    <w:rsid w:val="0020537D"/>
    <w:rsid w:val="00206EB6"/>
    <w:rsid w:val="0020763F"/>
    <w:rsid w:val="00207C52"/>
    <w:rsid w:val="00210D78"/>
    <w:rsid w:val="002148C8"/>
    <w:rsid w:val="002313C5"/>
    <w:rsid w:val="00236209"/>
    <w:rsid w:val="002560CC"/>
    <w:rsid w:val="00260E09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0EB"/>
    <w:rsid w:val="00286A3A"/>
    <w:rsid w:val="00286BBB"/>
    <w:rsid w:val="00287368"/>
    <w:rsid w:val="00287EC5"/>
    <w:rsid w:val="00291218"/>
    <w:rsid w:val="00291D2C"/>
    <w:rsid w:val="00291F10"/>
    <w:rsid w:val="00292186"/>
    <w:rsid w:val="00293758"/>
    <w:rsid w:val="002A03CC"/>
    <w:rsid w:val="002A22AD"/>
    <w:rsid w:val="002A241A"/>
    <w:rsid w:val="002A2FE9"/>
    <w:rsid w:val="002A7D8E"/>
    <w:rsid w:val="002B0136"/>
    <w:rsid w:val="002B0B43"/>
    <w:rsid w:val="002B313A"/>
    <w:rsid w:val="002B611D"/>
    <w:rsid w:val="002B66E8"/>
    <w:rsid w:val="002B7250"/>
    <w:rsid w:val="002C3365"/>
    <w:rsid w:val="002C75D2"/>
    <w:rsid w:val="002D0601"/>
    <w:rsid w:val="002D1BC7"/>
    <w:rsid w:val="002D4FFE"/>
    <w:rsid w:val="002D5CC0"/>
    <w:rsid w:val="002D5DDC"/>
    <w:rsid w:val="002E1F1E"/>
    <w:rsid w:val="002E2E4A"/>
    <w:rsid w:val="002E3C9E"/>
    <w:rsid w:val="002E4C10"/>
    <w:rsid w:val="002E5265"/>
    <w:rsid w:val="002E69C6"/>
    <w:rsid w:val="002F1149"/>
    <w:rsid w:val="002F3D05"/>
    <w:rsid w:val="002F7001"/>
    <w:rsid w:val="00311B5F"/>
    <w:rsid w:val="003166F9"/>
    <w:rsid w:val="00316D3F"/>
    <w:rsid w:val="003174B6"/>
    <w:rsid w:val="00317962"/>
    <w:rsid w:val="00320E9E"/>
    <w:rsid w:val="0032114F"/>
    <w:rsid w:val="00323A4D"/>
    <w:rsid w:val="0032502A"/>
    <w:rsid w:val="003277E6"/>
    <w:rsid w:val="00331649"/>
    <w:rsid w:val="003320C8"/>
    <w:rsid w:val="00333C3C"/>
    <w:rsid w:val="00334184"/>
    <w:rsid w:val="00335B68"/>
    <w:rsid w:val="00337719"/>
    <w:rsid w:val="0034080A"/>
    <w:rsid w:val="003413E7"/>
    <w:rsid w:val="003432EF"/>
    <w:rsid w:val="003445E3"/>
    <w:rsid w:val="00344D2B"/>
    <w:rsid w:val="00345BD2"/>
    <w:rsid w:val="00346C14"/>
    <w:rsid w:val="00347894"/>
    <w:rsid w:val="00350851"/>
    <w:rsid w:val="00362747"/>
    <w:rsid w:val="003676F6"/>
    <w:rsid w:val="003736EA"/>
    <w:rsid w:val="0037374F"/>
    <w:rsid w:val="00376BDF"/>
    <w:rsid w:val="00385636"/>
    <w:rsid w:val="00385906"/>
    <w:rsid w:val="00387230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C647B"/>
    <w:rsid w:val="003D0219"/>
    <w:rsid w:val="003D7189"/>
    <w:rsid w:val="003E6F32"/>
    <w:rsid w:val="003F039E"/>
    <w:rsid w:val="003F45C3"/>
    <w:rsid w:val="00401A85"/>
    <w:rsid w:val="0041012E"/>
    <w:rsid w:val="00411463"/>
    <w:rsid w:val="004168A4"/>
    <w:rsid w:val="00417A55"/>
    <w:rsid w:val="00422389"/>
    <w:rsid w:val="00422A62"/>
    <w:rsid w:val="00423302"/>
    <w:rsid w:val="0043292B"/>
    <w:rsid w:val="00434D8F"/>
    <w:rsid w:val="00437412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71B8"/>
    <w:rsid w:val="00481CF3"/>
    <w:rsid w:val="0049066B"/>
    <w:rsid w:val="0049561A"/>
    <w:rsid w:val="0049690B"/>
    <w:rsid w:val="00496920"/>
    <w:rsid w:val="004A0FDD"/>
    <w:rsid w:val="004B0366"/>
    <w:rsid w:val="004B1CC2"/>
    <w:rsid w:val="004B48E1"/>
    <w:rsid w:val="004B64B5"/>
    <w:rsid w:val="004B6E5C"/>
    <w:rsid w:val="004B772E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110E6"/>
    <w:rsid w:val="00511292"/>
    <w:rsid w:val="00513018"/>
    <w:rsid w:val="00514277"/>
    <w:rsid w:val="0051751B"/>
    <w:rsid w:val="0052593E"/>
    <w:rsid w:val="00530089"/>
    <w:rsid w:val="00530F71"/>
    <w:rsid w:val="00532BA0"/>
    <w:rsid w:val="00534760"/>
    <w:rsid w:val="005415BB"/>
    <w:rsid w:val="005430F2"/>
    <w:rsid w:val="00545527"/>
    <w:rsid w:val="0054580C"/>
    <w:rsid w:val="00551D21"/>
    <w:rsid w:val="0055220C"/>
    <w:rsid w:val="00552288"/>
    <w:rsid w:val="00554115"/>
    <w:rsid w:val="0057061B"/>
    <w:rsid w:val="00580B03"/>
    <w:rsid w:val="00582CC8"/>
    <w:rsid w:val="00584C54"/>
    <w:rsid w:val="00590BAC"/>
    <w:rsid w:val="00590C0B"/>
    <w:rsid w:val="00590EBD"/>
    <w:rsid w:val="00592368"/>
    <w:rsid w:val="005943CE"/>
    <w:rsid w:val="005A188C"/>
    <w:rsid w:val="005A2460"/>
    <w:rsid w:val="005A4EC8"/>
    <w:rsid w:val="005A53A9"/>
    <w:rsid w:val="005A661C"/>
    <w:rsid w:val="005B1C82"/>
    <w:rsid w:val="005B29CC"/>
    <w:rsid w:val="005B666C"/>
    <w:rsid w:val="005C1285"/>
    <w:rsid w:val="005C24EE"/>
    <w:rsid w:val="005C46B7"/>
    <w:rsid w:val="005C77B6"/>
    <w:rsid w:val="005D3D14"/>
    <w:rsid w:val="005E11EF"/>
    <w:rsid w:val="005E3610"/>
    <w:rsid w:val="005E4971"/>
    <w:rsid w:val="005E5814"/>
    <w:rsid w:val="005E5DF8"/>
    <w:rsid w:val="005E662E"/>
    <w:rsid w:val="005F492F"/>
    <w:rsid w:val="005F6681"/>
    <w:rsid w:val="0060041C"/>
    <w:rsid w:val="0060049D"/>
    <w:rsid w:val="006147D2"/>
    <w:rsid w:val="00621440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0D4C"/>
    <w:rsid w:val="00692BDE"/>
    <w:rsid w:val="00694A93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2449"/>
    <w:rsid w:val="006C37EE"/>
    <w:rsid w:val="006C49EE"/>
    <w:rsid w:val="006C5C2E"/>
    <w:rsid w:val="006C70C3"/>
    <w:rsid w:val="006D2560"/>
    <w:rsid w:val="006D58B4"/>
    <w:rsid w:val="006D5A9D"/>
    <w:rsid w:val="006E2A84"/>
    <w:rsid w:val="006E554A"/>
    <w:rsid w:val="006E63EB"/>
    <w:rsid w:val="006E7036"/>
    <w:rsid w:val="006F1DA0"/>
    <w:rsid w:val="006F3793"/>
    <w:rsid w:val="00703B3B"/>
    <w:rsid w:val="00703FAE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3490D"/>
    <w:rsid w:val="00740584"/>
    <w:rsid w:val="0074246D"/>
    <w:rsid w:val="00743B0B"/>
    <w:rsid w:val="007449DF"/>
    <w:rsid w:val="007461E1"/>
    <w:rsid w:val="0074759D"/>
    <w:rsid w:val="007504A4"/>
    <w:rsid w:val="007545E7"/>
    <w:rsid w:val="00755ECE"/>
    <w:rsid w:val="007561A0"/>
    <w:rsid w:val="00757A28"/>
    <w:rsid w:val="00763C3F"/>
    <w:rsid w:val="00765C44"/>
    <w:rsid w:val="00774333"/>
    <w:rsid w:val="007749AA"/>
    <w:rsid w:val="00780105"/>
    <w:rsid w:val="00782149"/>
    <w:rsid w:val="00783C87"/>
    <w:rsid w:val="00784054"/>
    <w:rsid w:val="00791420"/>
    <w:rsid w:val="007936DD"/>
    <w:rsid w:val="00794ABE"/>
    <w:rsid w:val="00796555"/>
    <w:rsid w:val="007A2C47"/>
    <w:rsid w:val="007A686D"/>
    <w:rsid w:val="007A6B87"/>
    <w:rsid w:val="007A6FB5"/>
    <w:rsid w:val="007B21D1"/>
    <w:rsid w:val="007B22AD"/>
    <w:rsid w:val="007C0B32"/>
    <w:rsid w:val="007C38C8"/>
    <w:rsid w:val="007C566A"/>
    <w:rsid w:val="007C5EC5"/>
    <w:rsid w:val="007D1C87"/>
    <w:rsid w:val="007D392D"/>
    <w:rsid w:val="007D4432"/>
    <w:rsid w:val="007D4FAB"/>
    <w:rsid w:val="007D586F"/>
    <w:rsid w:val="007E7B88"/>
    <w:rsid w:val="007F0AE8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41BC"/>
    <w:rsid w:val="00837DF0"/>
    <w:rsid w:val="00840330"/>
    <w:rsid w:val="00850F25"/>
    <w:rsid w:val="00852DC8"/>
    <w:rsid w:val="0085341C"/>
    <w:rsid w:val="00853A26"/>
    <w:rsid w:val="008701AA"/>
    <w:rsid w:val="0087021E"/>
    <w:rsid w:val="008717F5"/>
    <w:rsid w:val="008733AB"/>
    <w:rsid w:val="00875851"/>
    <w:rsid w:val="0087739B"/>
    <w:rsid w:val="00877A22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6401"/>
    <w:rsid w:val="008C77D5"/>
    <w:rsid w:val="008D2027"/>
    <w:rsid w:val="008D32FA"/>
    <w:rsid w:val="008D4262"/>
    <w:rsid w:val="008D438E"/>
    <w:rsid w:val="008D554D"/>
    <w:rsid w:val="008E166B"/>
    <w:rsid w:val="008E5742"/>
    <w:rsid w:val="008F1445"/>
    <w:rsid w:val="008F3C2F"/>
    <w:rsid w:val="008F4A48"/>
    <w:rsid w:val="008F7427"/>
    <w:rsid w:val="009036BD"/>
    <w:rsid w:val="00904746"/>
    <w:rsid w:val="00904D1A"/>
    <w:rsid w:val="00906097"/>
    <w:rsid w:val="009068E1"/>
    <w:rsid w:val="00906ACB"/>
    <w:rsid w:val="00906BA6"/>
    <w:rsid w:val="00907E9F"/>
    <w:rsid w:val="00910543"/>
    <w:rsid w:val="009131FE"/>
    <w:rsid w:val="0091499C"/>
    <w:rsid w:val="00914D22"/>
    <w:rsid w:val="0091776E"/>
    <w:rsid w:val="00920732"/>
    <w:rsid w:val="009232BA"/>
    <w:rsid w:val="00923CE6"/>
    <w:rsid w:val="00927FB2"/>
    <w:rsid w:val="00930DDD"/>
    <w:rsid w:val="0093312C"/>
    <w:rsid w:val="00935232"/>
    <w:rsid w:val="00940CA3"/>
    <w:rsid w:val="00945744"/>
    <w:rsid w:val="00945D68"/>
    <w:rsid w:val="00953E7A"/>
    <w:rsid w:val="009618EC"/>
    <w:rsid w:val="00966B96"/>
    <w:rsid w:val="0097023F"/>
    <w:rsid w:val="009828C8"/>
    <w:rsid w:val="009868A1"/>
    <w:rsid w:val="00986AC5"/>
    <w:rsid w:val="00992108"/>
    <w:rsid w:val="009A29AB"/>
    <w:rsid w:val="009A314A"/>
    <w:rsid w:val="009A3588"/>
    <w:rsid w:val="009A4B05"/>
    <w:rsid w:val="009A507B"/>
    <w:rsid w:val="009B0F32"/>
    <w:rsid w:val="009B360B"/>
    <w:rsid w:val="009B557C"/>
    <w:rsid w:val="009C04EA"/>
    <w:rsid w:val="009C50D7"/>
    <w:rsid w:val="009D0AB2"/>
    <w:rsid w:val="009D70BC"/>
    <w:rsid w:val="009E221A"/>
    <w:rsid w:val="009E333F"/>
    <w:rsid w:val="009E6105"/>
    <w:rsid w:val="009E71B5"/>
    <w:rsid w:val="009E73E1"/>
    <w:rsid w:val="009E7AF3"/>
    <w:rsid w:val="009F1FCD"/>
    <w:rsid w:val="009F278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3006"/>
    <w:rsid w:val="00A24573"/>
    <w:rsid w:val="00A24BCD"/>
    <w:rsid w:val="00A26B9F"/>
    <w:rsid w:val="00A27A75"/>
    <w:rsid w:val="00A27F36"/>
    <w:rsid w:val="00A3131A"/>
    <w:rsid w:val="00A37150"/>
    <w:rsid w:val="00A41E30"/>
    <w:rsid w:val="00A44BD4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87289"/>
    <w:rsid w:val="00A9077D"/>
    <w:rsid w:val="00A920FD"/>
    <w:rsid w:val="00A94299"/>
    <w:rsid w:val="00A965A7"/>
    <w:rsid w:val="00A96F7F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C633B"/>
    <w:rsid w:val="00AC7214"/>
    <w:rsid w:val="00AC7B66"/>
    <w:rsid w:val="00AD1451"/>
    <w:rsid w:val="00AD26E7"/>
    <w:rsid w:val="00AE1F98"/>
    <w:rsid w:val="00AE407E"/>
    <w:rsid w:val="00AF1AFD"/>
    <w:rsid w:val="00B02A06"/>
    <w:rsid w:val="00B0523D"/>
    <w:rsid w:val="00B10214"/>
    <w:rsid w:val="00B16A3C"/>
    <w:rsid w:val="00B17F14"/>
    <w:rsid w:val="00B27CA9"/>
    <w:rsid w:val="00B32CCF"/>
    <w:rsid w:val="00B36A12"/>
    <w:rsid w:val="00B37720"/>
    <w:rsid w:val="00B37C39"/>
    <w:rsid w:val="00B407D5"/>
    <w:rsid w:val="00B40A7A"/>
    <w:rsid w:val="00B413E6"/>
    <w:rsid w:val="00B422A0"/>
    <w:rsid w:val="00B4653C"/>
    <w:rsid w:val="00B47C4F"/>
    <w:rsid w:val="00B52F43"/>
    <w:rsid w:val="00B566D3"/>
    <w:rsid w:val="00B6366D"/>
    <w:rsid w:val="00B71FFA"/>
    <w:rsid w:val="00B760E3"/>
    <w:rsid w:val="00B80155"/>
    <w:rsid w:val="00B80F6F"/>
    <w:rsid w:val="00B81654"/>
    <w:rsid w:val="00B823CD"/>
    <w:rsid w:val="00B83F4D"/>
    <w:rsid w:val="00B903BD"/>
    <w:rsid w:val="00B910FE"/>
    <w:rsid w:val="00B9264D"/>
    <w:rsid w:val="00B9781B"/>
    <w:rsid w:val="00B97A2E"/>
    <w:rsid w:val="00BB21F1"/>
    <w:rsid w:val="00BB5734"/>
    <w:rsid w:val="00BB7E6F"/>
    <w:rsid w:val="00BC204B"/>
    <w:rsid w:val="00BC2822"/>
    <w:rsid w:val="00BC34D7"/>
    <w:rsid w:val="00BD52A4"/>
    <w:rsid w:val="00BD67A6"/>
    <w:rsid w:val="00BD7B96"/>
    <w:rsid w:val="00BE12AC"/>
    <w:rsid w:val="00BE323B"/>
    <w:rsid w:val="00BE33B7"/>
    <w:rsid w:val="00BE6231"/>
    <w:rsid w:val="00BE64EF"/>
    <w:rsid w:val="00BF5260"/>
    <w:rsid w:val="00C0116B"/>
    <w:rsid w:val="00C15523"/>
    <w:rsid w:val="00C17E0D"/>
    <w:rsid w:val="00C20099"/>
    <w:rsid w:val="00C22A90"/>
    <w:rsid w:val="00C2323F"/>
    <w:rsid w:val="00C25656"/>
    <w:rsid w:val="00C35D15"/>
    <w:rsid w:val="00C4117A"/>
    <w:rsid w:val="00C4127B"/>
    <w:rsid w:val="00C43392"/>
    <w:rsid w:val="00C451F3"/>
    <w:rsid w:val="00C51AD1"/>
    <w:rsid w:val="00C5242A"/>
    <w:rsid w:val="00C52C82"/>
    <w:rsid w:val="00C54C63"/>
    <w:rsid w:val="00C54F1B"/>
    <w:rsid w:val="00C551C1"/>
    <w:rsid w:val="00C62C7C"/>
    <w:rsid w:val="00C673BA"/>
    <w:rsid w:val="00C7151E"/>
    <w:rsid w:val="00C7394F"/>
    <w:rsid w:val="00C7725B"/>
    <w:rsid w:val="00C818FE"/>
    <w:rsid w:val="00C84096"/>
    <w:rsid w:val="00C84908"/>
    <w:rsid w:val="00C85484"/>
    <w:rsid w:val="00C85693"/>
    <w:rsid w:val="00C902BD"/>
    <w:rsid w:val="00C91805"/>
    <w:rsid w:val="00C91E4B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477D"/>
    <w:rsid w:val="00CC48F0"/>
    <w:rsid w:val="00CC7AA7"/>
    <w:rsid w:val="00CD2757"/>
    <w:rsid w:val="00CD40CF"/>
    <w:rsid w:val="00CD4A4F"/>
    <w:rsid w:val="00CD4C67"/>
    <w:rsid w:val="00CD5573"/>
    <w:rsid w:val="00CD73B8"/>
    <w:rsid w:val="00CE40DD"/>
    <w:rsid w:val="00CE6117"/>
    <w:rsid w:val="00CE61C9"/>
    <w:rsid w:val="00CF07AC"/>
    <w:rsid w:val="00CF1B92"/>
    <w:rsid w:val="00CF45D8"/>
    <w:rsid w:val="00CF4F4D"/>
    <w:rsid w:val="00CF7B66"/>
    <w:rsid w:val="00D01D95"/>
    <w:rsid w:val="00D02AF8"/>
    <w:rsid w:val="00D047FB"/>
    <w:rsid w:val="00D05EAD"/>
    <w:rsid w:val="00D07F69"/>
    <w:rsid w:val="00D10D1D"/>
    <w:rsid w:val="00D114C0"/>
    <w:rsid w:val="00D1410D"/>
    <w:rsid w:val="00D16A1D"/>
    <w:rsid w:val="00D17B44"/>
    <w:rsid w:val="00D17E06"/>
    <w:rsid w:val="00D218BA"/>
    <w:rsid w:val="00D22E1A"/>
    <w:rsid w:val="00D26ABD"/>
    <w:rsid w:val="00D301DA"/>
    <w:rsid w:val="00D31807"/>
    <w:rsid w:val="00D321A6"/>
    <w:rsid w:val="00D323AB"/>
    <w:rsid w:val="00D34FFA"/>
    <w:rsid w:val="00D425C1"/>
    <w:rsid w:val="00D44363"/>
    <w:rsid w:val="00D44E55"/>
    <w:rsid w:val="00D46BEF"/>
    <w:rsid w:val="00D5330B"/>
    <w:rsid w:val="00D53558"/>
    <w:rsid w:val="00D55731"/>
    <w:rsid w:val="00D63A33"/>
    <w:rsid w:val="00D642D1"/>
    <w:rsid w:val="00D66A8A"/>
    <w:rsid w:val="00D6713F"/>
    <w:rsid w:val="00D72FE8"/>
    <w:rsid w:val="00D76989"/>
    <w:rsid w:val="00D8034E"/>
    <w:rsid w:val="00D8107D"/>
    <w:rsid w:val="00D8369B"/>
    <w:rsid w:val="00D85D3E"/>
    <w:rsid w:val="00D91751"/>
    <w:rsid w:val="00D949C1"/>
    <w:rsid w:val="00D95849"/>
    <w:rsid w:val="00D963EC"/>
    <w:rsid w:val="00DA05C4"/>
    <w:rsid w:val="00DA71C1"/>
    <w:rsid w:val="00DA786C"/>
    <w:rsid w:val="00DB2C4A"/>
    <w:rsid w:val="00DB6C4D"/>
    <w:rsid w:val="00DB6E07"/>
    <w:rsid w:val="00DC37BF"/>
    <w:rsid w:val="00DD0FF8"/>
    <w:rsid w:val="00DD24E7"/>
    <w:rsid w:val="00DD32B4"/>
    <w:rsid w:val="00DD751A"/>
    <w:rsid w:val="00DD7A0C"/>
    <w:rsid w:val="00DE15C3"/>
    <w:rsid w:val="00DE6E7F"/>
    <w:rsid w:val="00DF0054"/>
    <w:rsid w:val="00DF1A60"/>
    <w:rsid w:val="00DF1BB2"/>
    <w:rsid w:val="00DF23AF"/>
    <w:rsid w:val="00DF335B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26572"/>
    <w:rsid w:val="00E32877"/>
    <w:rsid w:val="00E337F0"/>
    <w:rsid w:val="00E344A9"/>
    <w:rsid w:val="00E41044"/>
    <w:rsid w:val="00E41806"/>
    <w:rsid w:val="00E421F1"/>
    <w:rsid w:val="00E546F3"/>
    <w:rsid w:val="00E60DB0"/>
    <w:rsid w:val="00E67CB6"/>
    <w:rsid w:val="00E71057"/>
    <w:rsid w:val="00E72346"/>
    <w:rsid w:val="00E763A5"/>
    <w:rsid w:val="00E7693E"/>
    <w:rsid w:val="00E774FB"/>
    <w:rsid w:val="00E83304"/>
    <w:rsid w:val="00E83EB5"/>
    <w:rsid w:val="00E83FCD"/>
    <w:rsid w:val="00E86E88"/>
    <w:rsid w:val="00E9417C"/>
    <w:rsid w:val="00E94864"/>
    <w:rsid w:val="00E97779"/>
    <w:rsid w:val="00E979C3"/>
    <w:rsid w:val="00EA0DF7"/>
    <w:rsid w:val="00EA2579"/>
    <w:rsid w:val="00EA386A"/>
    <w:rsid w:val="00EA52AD"/>
    <w:rsid w:val="00EA6989"/>
    <w:rsid w:val="00EB5188"/>
    <w:rsid w:val="00EB7BC6"/>
    <w:rsid w:val="00EC3998"/>
    <w:rsid w:val="00EC5136"/>
    <w:rsid w:val="00ED08AB"/>
    <w:rsid w:val="00ED349F"/>
    <w:rsid w:val="00ED479F"/>
    <w:rsid w:val="00ED6838"/>
    <w:rsid w:val="00ED7081"/>
    <w:rsid w:val="00EE514B"/>
    <w:rsid w:val="00EE574B"/>
    <w:rsid w:val="00EE5A28"/>
    <w:rsid w:val="00EE6111"/>
    <w:rsid w:val="00EF15A5"/>
    <w:rsid w:val="00EF3C34"/>
    <w:rsid w:val="00F011CC"/>
    <w:rsid w:val="00F06B7D"/>
    <w:rsid w:val="00F102F3"/>
    <w:rsid w:val="00F1103C"/>
    <w:rsid w:val="00F12635"/>
    <w:rsid w:val="00F12727"/>
    <w:rsid w:val="00F14192"/>
    <w:rsid w:val="00F15F0E"/>
    <w:rsid w:val="00F220D7"/>
    <w:rsid w:val="00F2381B"/>
    <w:rsid w:val="00F23930"/>
    <w:rsid w:val="00F23FD0"/>
    <w:rsid w:val="00F27F23"/>
    <w:rsid w:val="00F44413"/>
    <w:rsid w:val="00F45558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3EFF"/>
    <w:rsid w:val="00F96FFD"/>
    <w:rsid w:val="00FA3C75"/>
    <w:rsid w:val="00FA5BFC"/>
    <w:rsid w:val="00FB1CAB"/>
    <w:rsid w:val="00FB3A75"/>
    <w:rsid w:val="00FB68C5"/>
    <w:rsid w:val="00FB6AE6"/>
    <w:rsid w:val="00FB718E"/>
    <w:rsid w:val="00FC3266"/>
    <w:rsid w:val="00FC33E4"/>
    <w:rsid w:val="00FC3D7B"/>
    <w:rsid w:val="00FC3E4A"/>
    <w:rsid w:val="00FC4568"/>
    <w:rsid w:val="00FC58AA"/>
    <w:rsid w:val="00FC6C50"/>
    <w:rsid w:val="00FD0562"/>
    <w:rsid w:val="00FD32D7"/>
    <w:rsid w:val="00FD3E8F"/>
    <w:rsid w:val="00FD5F9B"/>
    <w:rsid w:val="00FD6EE4"/>
    <w:rsid w:val="00FD71A2"/>
    <w:rsid w:val="00FE06F5"/>
    <w:rsid w:val="00FE200C"/>
    <w:rsid w:val="00FE22BD"/>
    <w:rsid w:val="00FE3FDD"/>
    <w:rsid w:val="00FE4BCF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28DC7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link w:val="ConsPlusNormal0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iPriority w:val="59"/>
    <w:unhideWhenUsed/>
    <w:rsid w:val="00EF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  <w:style w:type="character" w:customStyle="1" w:styleId="product-info-specifications-valuevalue">
    <w:name w:val="product-info-specifications-value__value"/>
    <w:rsid w:val="005B29CC"/>
  </w:style>
  <w:style w:type="character" w:customStyle="1" w:styleId="product-info-specifications-valueseparator">
    <w:name w:val="product-info-specifications-value__separator"/>
    <w:rsid w:val="005B29CC"/>
  </w:style>
  <w:style w:type="character" w:customStyle="1" w:styleId="v-linkcontent">
    <w:name w:val="v-link__content"/>
    <w:rsid w:val="005B29CC"/>
  </w:style>
  <w:style w:type="character" w:customStyle="1" w:styleId="product-info-specifications-valueunit">
    <w:name w:val="product-info-specifications-value__unit"/>
    <w:rsid w:val="005B29CC"/>
  </w:style>
  <w:style w:type="character" w:customStyle="1" w:styleId="ng-binding">
    <w:name w:val="ng-binding"/>
    <w:rsid w:val="00FE200C"/>
  </w:style>
  <w:style w:type="paragraph" w:customStyle="1" w:styleId="LBBodyText2">
    <w:name w:val="LB Body Text 2"/>
    <w:basedOn w:val="a"/>
    <w:rsid w:val="0015347D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rsid w:val="0015347D"/>
    <w:pPr>
      <w:numPr>
        <w:numId w:val="14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rsid w:val="0015347D"/>
    <w:pPr>
      <w:numPr>
        <w:ilvl w:val="1"/>
        <w:numId w:val="14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rsid w:val="0015347D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15347D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15347D"/>
    <w:pPr>
      <w:numPr>
        <w:ilvl w:val="4"/>
      </w:numPr>
    </w:pPr>
  </w:style>
  <w:style w:type="paragraph" w:customStyle="1" w:styleId="LBGovstyle6">
    <w:name w:val="LB Gov style 6"/>
    <w:basedOn w:val="a"/>
    <w:uiPriority w:val="98"/>
    <w:rsid w:val="0015347D"/>
    <w:pPr>
      <w:numPr>
        <w:ilvl w:val="6"/>
        <w:numId w:val="14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BodyText1">
    <w:name w:val="LB Body Text 1"/>
    <w:basedOn w:val="a"/>
    <w:uiPriority w:val="2"/>
    <w:rsid w:val="007C566A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ConsPlusNormal0">
    <w:name w:val="ConsPlusNormal Знак"/>
    <w:link w:val="ConsPlusNormal"/>
    <w:rsid w:val="007C566A"/>
    <w:rPr>
      <w:rFonts w:ascii="Calibri" w:hAnsi="Calibri" w:cs="Calibri"/>
      <w:sz w:val="22"/>
    </w:rPr>
  </w:style>
  <w:style w:type="table" w:customStyle="1" w:styleId="1">
    <w:name w:val="Сетка таблицы1"/>
    <w:basedOn w:val="a1"/>
    <w:next w:val="ae"/>
    <w:uiPriority w:val="59"/>
    <w:rsid w:val="00260E09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Сетка таблицы3"/>
    <w:basedOn w:val="a1"/>
    <w:next w:val="ae"/>
    <w:uiPriority w:val="59"/>
    <w:unhideWhenUsed/>
    <w:rsid w:val="00B02A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19812-1E1E-4C77-85A5-10D58EE6E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6</Pages>
  <Words>2165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Директор</cp:lastModifiedBy>
  <cp:revision>113</cp:revision>
  <cp:lastPrinted>2026-07-01T14:29:00Z</cp:lastPrinted>
  <dcterms:created xsi:type="dcterms:W3CDTF">2026-04-13T09:47:00Z</dcterms:created>
  <dcterms:modified xsi:type="dcterms:W3CDTF">2026-09-11T06:02:00Z</dcterms:modified>
</cp:coreProperties>
</file>