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6DE54" w14:textId="77777777" w:rsidR="0041453C" w:rsidRPr="004F2101" w:rsidRDefault="0041453C" w:rsidP="00A173F1">
      <w:pPr>
        <w:pStyle w:val="a3"/>
        <w:ind w:left="567"/>
        <w:rPr>
          <w:color w:val="000000"/>
        </w:rPr>
      </w:pPr>
      <w:r w:rsidRPr="004F2101">
        <w:rPr>
          <w:color w:val="000000"/>
        </w:rPr>
        <w:t>Муниципальный контракт №</w:t>
      </w:r>
    </w:p>
    <w:p w14:paraId="503C04D2" w14:textId="77777777" w:rsidR="0041453C" w:rsidRPr="004F2101" w:rsidRDefault="0041453C" w:rsidP="00A173F1">
      <w:pPr>
        <w:jc w:val="center"/>
        <w:rPr>
          <w:b/>
        </w:rPr>
      </w:pPr>
      <w:r w:rsidRPr="004F2101">
        <w:rPr>
          <w:b/>
        </w:rPr>
        <w:t>на поставку хлебобулочной продукции</w:t>
      </w:r>
    </w:p>
    <w:p w14:paraId="2991D0FF" w14:textId="77777777" w:rsidR="00663A19" w:rsidRDefault="00FC1F94" w:rsidP="00A173F1">
      <w:pPr>
        <w:pStyle w:val="a3"/>
        <w:ind w:left="567"/>
        <w:rPr>
          <w:color w:val="000000"/>
        </w:rPr>
      </w:pPr>
      <w:r w:rsidRPr="004F2101">
        <w:rPr>
          <w:color w:val="000000"/>
        </w:rPr>
        <w:t xml:space="preserve">ИКЗ </w:t>
      </w:r>
      <w:r w:rsidR="00663A19" w:rsidRPr="00663A19">
        <w:rPr>
          <w:color w:val="000000"/>
        </w:rPr>
        <w:t>263470900506047110100100060000000000</w:t>
      </w:r>
    </w:p>
    <w:p w14:paraId="5A0B7EE8" w14:textId="77777777" w:rsidR="007565C1" w:rsidRDefault="0041453C" w:rsidP="00A173F1">
      <w:pPr>
        <w:pStyle w:val="a3"/>
        <w:ind w:left="567"/>
        <w:rPr>
          <w:color w:val="000000"/>
        </w:rPr>
      </w:pPr>
      <w:r w:rsidRPr="004F2101">
        <w:rPr>
          <w:color w:val="000000"/>
        </w:rPr>
        <w:t>КБК</w:t>
      </w:r>
      <w:r w:rsidR="006E052E">
        <w:rPr>
          <w:color w:val="000000"/>
        </w:rPr>
        <w:t xml:space="preserve"> </w:t>
      </w:r>
      <w:r w:rsidR="00663A19">
        <w:rPr>
          <w:color w:val="000000"/>
        </w:rPr>
        <w:t>904 0701 0940100160 244 340 001</w:t>
      </w:r>
      <w:r w:rsidR="00E400EE" w:rsidRPr="004F2101">
        <w:rPr>
          <w:color w:val="000000"/>
        </w:rPr>
        <w:t xml:space="preserve"> </w:t>
      </w:r>
    </w:p>
    <w:p w14:paraId="061073EF" w14:textId="77777777" w:rsidR="00461EF1" w:rsidRPr="004F2101" w:rsidRDefault="00461EF1" w:rsidP="00C07B3B">
      <w:pPr>
        <w:pStyle w:val="a3"/>
        <w:ind w:left="0"/>
        <w:jc w:val="left"/>
        <w:rPr>
          <w:color w:val="000000"/>
        </w:rPr>
      </w:pPr>
    </w:p>
    <w:p w14:paraId="403C4FA5" w14:textId="77777777" w:rsidR="0041453C" w:rsidRPr="004F2101" w:rsidRDefault="0041453C" w:rsidP="0041453C">
      <w:pPr>
        <w:spacing w:line="260" w:lineRule="auto"/>
        <w:ind w:left="567" w:right="-22"/>
        <w:jc w:val="center"/>
        <w:rPr>
          <w:b/>
          <w:bCs/>
          <w:color w:val="000000"/>
        </w:rPr>
      </w:pPr>
      <w:r w:rsidRPr="004F2101">
        <w:rPr>
          <w:b/>
          <w:bCs/>
          <w:color w:val="000000"/>
        </w:rPr>
        <w:t xml:space="preserve">г. Лодейное Поле                                                                        </w:t>
      </w:r>
      <w:proofErr w:type="gramStart"/>
      <w:r w:rsidRPr="004F2101">
        <w:rPr>
          <w:b/>
          <w:bCs/>
          <w:color w:val="000000"/>
        </w:rPr>
        <w:t xml:space="preserve">   </w:t>
      </w:r>
      <w:r w:rsidR="00C07B3B">
        <w:rPr>
          <w:b/>
          <w:bCs/>
          <w:color w:val="000000"/>
        </w:rPr>
        <w:t>«</w:t>
      </w:r>
      <w:proofErr w:type="gramEnd"/>
      <w:r w:rsidR="00C07B3B">
        <w:rPr>
          <w:b/>
          <w:bCs/>
          <w:color w:val="000000"/>
        </w:rPr>
        <w:t>___</w:t>
      </w:r>
      <w:r w:rsidR="00501C5C" w:rsidRPr="004F2101">
        <w:rPr>
          <w:b/>
          <w:bCs/>
          <w:color w:val="000000"/>
        </w:rPr>
        <w:t xml:space="preserve">» </w:t>
      </w:r>
      <w:r w:rsidR="00663A19">
        <w:rPr>
          <w:b/>
          <w:bCs/>
          <w:color w:val="000000"/>
        </w:rPr>
        <w:t xml:space="preserve">сентября 2026 </w:t>
      </w:r>
      <w:r w:rsidRPr="004F2101">
        <w:rPr>
          <w:b/>
          <w:bCs/>
          <w:color w:val="000000"/>
        </w:rPr>
        <w:t>года</w:t>
      </w:r>
    </w:p>
    <w:p w14:paraId="64C85324" w14:textId="77777777" w:rsidR="0041453C" w:rsidRPr="004F2101" w:rsidRDefault="0041453C" w:rsidP="0041453C">
      <w:pPr>
        <w:spacing w:line="260" w:lineRule="auto"/>
        <w:ind w:left="567" w:right="-22"/>
        <w:jc w:val="center"/>
        <w:rPr>
          <w:b/>
          <w:bCs/>
          <w:color w:val="000000"/>
        </w:rPr>
      </w:pPr>
    </w:p>
    <w:p w14:paraId="742A82FD" w14:textId="77777777" w:rsidR="0041453C" w:rsidRPr="004F2101" w:rsidRDefault="00C07B3B" w:rsidP="0041453C">
      <w:pPr>
        <w:spacing w:line="260" w:lineRule="auto"/>
        <w:ind w:left="567" w:right="-22"/>
        <w:jc w:val="both"/>
        <w:rPr>
          <w:color w:val="000000"/>
        </w:rPr>
      </w:pPr>
      <w:r>
        <w:rPr>
          <w:b/>
          <w:bCs/>
          <w:color w:val="000000"/>
        </w:rPr>
        <w:t>________________</w:t>
      </w:r>
      <w:r w:rsidR="0041453C" w:rsidRPr="004F2101">
        <w:rPr>
          <w:b/>
          <w:bCs/>
          <w:color w:val="000000"/>
        </w:rPr>
        <w:t xml:space="preserve"> (</w:t>
      </w:r>
      <w:r w:rsidR="002B6A02" w:rsidRPr="004F2101">
        <w:rPr>
          <w:b/>
          <w:bCs/>
          <w:color w:val="000000"/>
        </w:rPr>
        <w:t>сокращенно</w:t>
      </w:r>
      <w:r w:rsidR="00173C42" w:rsidRPr="004F2101">
        <w:rPr>
          <w:b/>
          <w:bCs/>
          <w:color w:val="000000"/>
        </w:rPr>
        <w:t>е наименование</w:t>
      </w:r>
      <w:r>
        <w:rPr>
          <w:b/>
          <w:bCs/>
          <w:color w:val="000000"/>
        </w:rPr>
        <w:t>____________),</w:t>
      </w:r>
      <w:r w:rsidR="00A173F1">
        <w:rPr>
          <w:b/>
          <w:bCs/>
          <w:color w:val="000000"/>
        </w:rPr>
        <w:t xml:space="preserve"> </w:t>
      </w:r>
      <w:r w:rsidRPr="00C07B3B">
        <w:rPr>
          <w:bCs/>
          <w:color w:val="000000"/>
        </w:rPr>
        <w:t>в</w:t>
      </w:r>
      <w:r>
        <w:rPr>
          <w:b/>
          <w:bCs/>
          <w:color w:val="000000"/>
        </w:rPr>
        <w:t xml:space="preserve"> </w:t>
      </w:r>
      <w:r w:rsidR="0041453C" w:rsidRPr="004F2101">
        <w:rPr>
          <w:color w:val="000000"/>
        </w:rPr>
        <w:t xml:space="preserve">лице </w:t>
      </w:r>
      <w:r>
        <w:rPr>
          <w:color w:val="000000"/>
        </w:rPr>
        <w:t>________________</w:t>
      </w:r>
      <w:r w:rsidR="0041453C" w:rsidRPr="004F2101">
        <w:rPr>
          <w:color w:val="000000"/>
        </w:rPr>
        <w:t xml:space="preserve"> действующ</w:t>
      </w:r>
      <w:r w:rsidR="008139E8">
        <w:rPr>
          <w:color w:val="000000"/>
        </w:rPr>
        <w:t>ий</w:t>
      </w:r>
      <w:r w:rsidR="0041453C" w:rsidRPr="004F2101">
        <w:rPr>
          <w:color w:val="000000"/>
        </w:rPr>
        <w:t xml:space="preserve"> на основании </w:t>
      </w:r>
      <w:r>
        <w:rPr>
          <w:color w:val="000000"/>
        </w:rPr>
        <w:t>________</w:t>
      </w:r>
      <w:r w:rsidR="0041453C" w:rsidRPr="004F2101">
        <w:rPr>
          <w:color w:val="000000"/>
        </w:rPr>
        <w:t xml:space="preserve">, именуемое в дальнейшем </w:t>
      </w:r>
      <w:r w:rsidR="0041453C" w:rsidRPr="004F2101">
        <w:rPr>
          <w:b/>
          <w:color w:val="000000"/>
        </w:rPr>
        <w:t>«Поставщик</w:t>
      </w:r>
      <w:r w:rsidR="0041453C" w:rsidRPr="004F2101">
        <w:rPr>
          <w:color w:val="000000"/>
        </w:rPr>
        <w:t xml:space="preserve">», с одной стороныи </w:t>
      </w:r>
      <w:r w:rsidR="0041453C" w:rsidRPr="004F2101">
        <w:rPr>
          <w:b/>
        </w:rPr>
        <w:t>Муниципальное казенное дошкольное образовательное учреждение  «Детский сад комбинированного вида № 14 «Улыбка»</w:t>
      </w:r>
      <w:r w:rsidR="00173C42" w:rsidRPr="004F2101">
        <w:rPr>
          <w:b/>
        </w:rPr>
        <w:t xml:space="preserve"> (сокращенное наименование МКДОУ № 14 «Улыбка»)</w:t>
      </w:r>
      <w:r w:rsidR="0041453C" w:rsidRPr="004F2101">
        <w:rPr>
          <w:b/>
        </w:rPr>
        <w:t>,</w:t>
      </w:r>
      <w:r w:rsidR="00663A19">
        <w:rPr>
          <w:b/>
        </w:rPr>
        <w:t xml:space="preserve"> </w:t>
      </w:r>
      <w:r w:rsidR="0041453C" w:rsidRPr="004F2101">
        <w:t>в лице Заведующего Сафоновой Натальи Геннадьевны, действующей на основании Устава,</w:t>
      </w:r>
      <w:r w:rsidR="0041453C" w:rsidRPr="004F2101">
        <w:rPr>
          <w:color w:val="000000"/>
        </w:rPr>
        <w:t xml:space="preserve">  именуемый в дальнейшем </w:t>
      </w:r>
      <w:r w:rsidR="00173C42" w:rsidRPr="004F2101">
        <w:rPr>
          <w:b/>
          <w:color w:val="000000"/>
        </w:rPr>
        <w:t>«</w:t>
      </w:r>
      <w:r w:rsidR="0041453C" w:rsidRPr="004F2101">
        <w:rPr>
          <w:b/>
          <w:color w:val="000000"/>
        </w:rPr>
        <w:t>Муниципальный заказчик</w:t>
      </w:r>
      <w:r w:rsidR="0041453C" w:rsidRPr="004F2101">
        <w:rPr>
          <w:color w:val="000000"/>
        </w:rPr>
        <w:t>», с другой стороны, заключили настоящий муниципальный контракт (далее по тексту – контракт)</w:t>
      </w:r>
      <w:r w:rsidR="00173C42" w:rsidRPr="004F2101">
        <w:t>, на основании пункта</w:t>
      </w:r>
      <w:r w:rsidR="00942FDB" w:rsidRPr="004F2101">
        <w:t xml:space="preserve"> 5</w:t>
      </w:r>
      <w:r w:rsidR="00173C42" w:rsidRPr="004F2101">
        <w:t xml:space="preserve"> части 1 статьи 93 Федерального закона от 05.04.2013г. № 44-ФЗ «О контрактной системе в сфере закупок товаров, работ, услуг для обеспечения государственных и муниципальных нужд»  о  нижеследующем:</w:t>
      </w:r>
    </w:p>
    <w:p w14:paraId="1DF007DE" w14:textId="77777777" w:rsidR="0041453C" w:rsidRPr="004F2101" w:rsidRDefault="0041453C" w:rsidP="0041453C">
      <w:pPr>
        <w:spacing w:line="260" w:lineRule="auto"/>
        <w:ind w:left="567" w:right="-22"/>
        <w:jc w:val="both"/>
        <w:rPr>
          <w:color w:val="000000"/>
        </w:rPr>
      </w:pPr>
    </w:p>
    <w:p w14:paraId="1C6A8F1D" w14:textId="77777777" w:rsidR="0041453C" w:rsidRPr="004F2101" w:rsidRDefault="0041453C" w:rsidP="0041453C">
      <w:pPr>
        <w:spacing w:line="260" w:lineRule="auto"/>
        <w:ind w:left="567" w:right="-22"/>
        <w:jc w:val="center"/>
        <w:rPr>
          <w:color w:val="000000"/>
        </w:rPr>
      </w:pPr>
      <w:r w:rsidRPr="004F2101">
        <w:rPr>
          <w:b/>
          <w:color w:val="000000"/>
        </w:rPr>
        <w:t>1. Предмет контракта, порядок поставки.</w:t>
      </w:r>
    </w:p>
    <w:p w14:paraId="3F011F9B" w14:textId="77777777" w:rsidR="0041453C" w:rsidRPr="004F2101" w:rsidRDefault="0041453C" w:rsidP="0041453C">
      <w:pPr>
        <w:spacing w:before="220" w:line="260" w:lineRule="auto"/>
        <w:ind w:left="567"/>
        <w:jc w:val="both"/>
        <w:rPr>
          <w:color w:val="000000"/>
        </w:rPr>
      </w:pPr>
      <w:r w:rsidRPr="004F2101">
        <w:rPr>
          <w:color w:val="000000"/>
        </w:rPr>
        <w:t xml:space="preserve">1.1. Поставщик принимает на себя обязанности по снабжению Муниципального заказчика хлебобулочной продукцией (далее </w:t>
      </w:r>
      <w:r w:rsidR="00173C42" w:rsidRPr="004F2101">
        <w:rPr>
          <w:color w:val="000000"/>
        </w:rPr>
        <w:t xml:space="preserve">по тексту </w:t>
      </w:r>
      <w:r w:rsidRPr="004F2101">
        <w:rPr>
          <w:color w:val="000000"/>
        </w:rPr>
        <w:t>товаром) в соответствии со спецификацией, являющейся неотъемлемой частью контракта (приложение № 1). Поставщик осуществляет поставку товаров в соответствии с заявками Муниципального заказчика.</w:t>
      </w:r>
    </w:p>
    <w:p w14:paraId="29264F82" w14:textId="77777777" w:rsidR="0041453C" w:rsidRPr="004F2101" w:rsidRDefault="0041453C" w:rsidP="0041453C">
      <w:pPr>
        <w:numPr>
          <w:ilvl w:val="0"/>
          <w:numId w:val="1"/>
        </w:numPr>
        <w:spacing w:line="260" w:lineRule="auto"/>
        <w:ind w:left="567" w:firstLine="0"/>
        <w:jc w:val="both"/>
        <w:rPr>
          <w:color w:val="000000"/>
        </w:rPr>
      </w:pPr>
      <w:r w:rsidRPr="004F2101">
        <w:rPr>
          <w:color w:val="000000"/>
        </w:rPr>
        <w:t xml:space="preserve"> Муниципальный заказчик обязуется оплатить поставленные товары в сроки, указанные в настоящем контракте.</w:t>
      </w:r>
    </w:p>
    <w:p w14:paraId="3DC4EBAB" w14:textId="77777777" w:rsidR="0041453C" w:rsidRPr="004F2101" w:rsidRDefault="0041453C" w:rsidP="0041453C">
      <w:pPr>
        <w:numPr>
          <w:ilvl w:val="0"/>
          <w:numId w:val="1"/>
        </w:numPr>
        <w:spacing w:line="260" w:lineRule="auto"/>
        <w:ind w:left="567" w:firstLine="0"/>
        <w:jc w:val="both"/>
        <w:rPr>
          <w:color w:val="000000"/>
        </w:rPr>
      </w:pPr>
      <w:r w:rsidRPr="004F2101">
        <w:rPr>
          <w:color w:val="000000"/>
        </w:rPr>
        <w:t xml:space="preserve">Поставка товара осуществляется с </w:t>
      </w:r>
      <w:r w:rsidR="00663A19">
        <w:rPr>
          <w:color w:val="000000"/>
        </w:rPr>
        <w:t xml:space="preserve">момента заключения контракта </w:t>
      </w:r>
      <w:proofErr w:type="gramStart"/>
      <w:r w:rsidR="00663A19">
        <w:rPr>
          <w:color w:val="000000"/>
        </w:rPr>
        <w:t>и</w:t>
      </w:r>
      <w:r w:rsidR="008139E8">
        <w:rPr>
          <w:color w:val="000000"/>
        </w:rPr>
        <w:t xml:space="preserve">  по</w:t>
      </w:r>
      <w:proofErr w:type="gramEnd"/>
      <w:r w:rsidR="008139E8">
        <w:rPr>
          <w:color w:val="000000"/>
        </w:rPr>
        <w:t xml:space="preserve"> 30</w:t>
      </w:r>
      <w:r w:rsidR="00173C42" w:rsidRPr="004F2101">
        <w:rPr>
          <w:color w:val="000000"/>
        </w:rPr>
        <w:t>.12</w:t>
      </w:r>
      <w:r w:rsidRPr="004F2101">
        <w:rPr>
          <w:color w:val="000000"/>
        </w:rPr>
        <w:t>.20</w:t>
      </w:r>
      <w:r w:rsidR="00A53E37" w:rsidRPr="004F2101">
        <w:rPr>
          <w:color w:val="000000"/>
        </w:rPr>
        <w:t>2</w:t>
      </w:r>
      <w:r w:rsidR="0038350B">
        <w:rPr>
          <w:color w:val="000000"/>
        </w:rPr>
        <w:t>6</w:t>
      </w:r>
      <w:r w:rsidRPr="004F2101">
        <w:rPr>
          <w:color w:val="000000"/>
        </w:rPr>
        <w:t xml:space="preserve"> г.</w:t>
      </w:r>
    </w:p>
    <w:p w14:paraId="4691D6DD" w14:textId="77777777" w:rsidR="0041453C" w:rsidRPr="004F2101" w:rsidRDefault="0041453C" w:rsidP="0041453C">
      <w:pPr>
        <w:spacing w:line="260" w:lineRule="auto"/>
        <w:ind w:left="567"/>
        <w:jc w:val="both"/>
        <w:rPr>
          <w:color w:val="000000"/>
        </w:rPr>
      </w:pPr>
    </w:p>
    <w:p w14:paraId="63ECAAA9" w14:textId="77777777" w:rsidR="0041453C" w:rsidRPr="004F2101" w:rsidRDefault="0041453C" w:rsidP="0041453C">
      <w:pPr>
        <w:spacing w:line="260" w:lineRule="auto"/>
        <w:ind w:left="567"/>
        <w:jc w:val="center"/>
        <w:rPr>
          <w:color w:val="000000"/>
        </w:rPr>
      </w:pPr>
      <w:r w:rsidRPr="004F2101">
        <w:rPr>
          <w:b/>
          <w:color w:val="000000"/>
        </w:rPr>
        <w:t>2. Качество товаров, приемка товаров по качеству и количеству.</w:t>
      </w:r>
    </w:p>
    <w:p w14:paraId="095BEF16" w14:textId="77777777" w:rsidR="0041453C" w:rsidRPr="004F2101" w:rsidRDefault="0041453C" w:rsidP="0041453C">
      <w:pPr>
        <w:spacing w:line="260" w:lineRule="auto"/>
        <w:ind w:left="567"/>
        <w:jc w:val="both"/>
        <w:rPr>
          <w:color w:val="000000"/>
        </w:rPr>
      </w:pPr>
    </w:p>
    <w:p w14:paraId="26EFE2BB" w14:textId="77777777" w:rsidR="0041453C" w:rsidRPr="004F2101" w:rsidRDefault="0041453C" w:rsidP="0041453C">
      <w:pPr>
        <w:numPr>
          <w:ilvl w:val="0"/>
          <w:numId w:val="2"/>
        </w:numPr>
        <w:spacing w:line="260" w:lineRule="auto"/>
        <w:ind w:left="567" w:firstLine="0"/>
        <w:jc w:val="both"/>
        <w:rPr>
          <w:color w:val="000000"/>
        </w:rPr>
      </w:pPr>
      <w:r w:rsidRPr="004F2101">
        <w:rPr>
          <w:color w:val="000000"/>
        </w:rPr>
        <w:t>Качество товаров должно соответствовать Спецификации.</w:t>
      </w:r>
    </w:p>
    <w:p w14:paraId="5BD9DB33" w14:textId="77777777" w:rsidR="0041453C" w:rsidRPr="004F2101" w:rsidRDefault="0041453C" w:rsidP="0041453C">
      <w:pPr>
        <w:numPr>
          <w:ilvl w:val="0"/>
          <w:numId w:val="2"/>
        </w:numPr>
        <w:spacing w:line="260" w:lineRule="auto"/>
        <w:ind w:left="567" w:firstLine="0"/>
        <w:jc w:val="both"/>
        <w:rPr>
          <w:b/>
          <w:color w:val="000000"/>
        </w:rPr>
      </w:pPr>
      <w:r w:rsidRPr="004F2101">
        <w:rPr>
          <w:color w:val="000000"/>
        </w:rPr>
        <w:t xml:space="preserve">Приемка товара по качеству и количеству осуществляется в момент передачи товара муниципальному заказчику. В случае обнаружения некачественного товара Муниципальный заказчик обязан уведомить об этом Поставщика в течение одних суток с момента поставки товара. Поставщик обязан в течение трех дней с момента уведомления заменить за свой счет некачественный товар. </w:t>
      </w:r>
    </w:p>
    <w:p w14:paraId="4FBB275E" w14:textId="77777777" w:rsidR="0041453C" w:rsidRPr="004F2101" w:rsidRDefault="0041453C" w:rsidP="0041453C">
      <w:pPr>
        <w:spacing w:line="260" w:lineRule="auto"/>
        <w:ind w:left="567"/>
        <w:jc w:val="both"/>
        <w:rPr>
          <w:b/>
          <w:color w:val="000000"/>
        </w:rPr>
      </w:pPr>
    </w:p>
    <w:p w14:paraId="59E213F1" w14:textId="77777777" w:rsidR="0041453C" w:rsidRPr="004F2101" w:rsidRDefault="0041453C" w:rsidP="0041453C">
      <w:pPr>
        <w:spacing w:line="260" w:lineRule="auto"/>
        <w:ind w:left="567"/>
        <w:jc w:val="center"/>
        <w:rPr>
          <w:b/>
          <w:color w:val="000000"/>
        </w:rPr>
      </w:pPr>
      <w:r w:rsidRPr="004F2101">
        <w:rPr>
          <w:b/>
          <w:color w:val="000000"/>
        </w:rPr>
        <w:t>3. Тара и упаковка.</w:t>
      </w:r>
    </w:p>
    <w:p w14:paraId="5123F9BD" w14:textId="77777777" w:rsidR="0041453C" w:rsidRPr="004F2101" w:rsidRDefault="0041453C" w:rsidP="0041453C">
      <w:pPr>
        <w:spacing w:line="260" w:lineRule="auto"/>
        <w:ind w:left="567"/>
        <w:jc w:val="center"/>
        <w:rPr>
          <w:b/>
          <w:color w:val="000000"/>
        </w:rPr>
      </w:pPr>
    </w:p>
    <w:p w14:paraId="6C30A4CB" w14:textId="77777777" w:rsidR="0041453C" w:rsidRPr="004F2101" w:rsidRDefault="0041453C" w:rsidP="0041453C">
      <w:pPr>
        <w:spacing w:line="260" w:lineRule="auto"/>
        <w:ind w:left="567"/>
        <w:jc w:val="both"/>
        <w:rPr>
          <w:color w:val="000000"/>
        </w:rPr>
      </w:pPr>
      <w:r w:rsidRPr="004F2101">
        <w:rPr>
          <w:color w:val="000000"/>
        </w:rPr>
        <w:t>3.1. Поставщик должен обеспечить:</w:t>
      </w:r>
    </w:p>
    <w:p w14:paraId="212EF77C" w14:textId="77777777" w:rsidR="0041453C" w:rsidRPr="004F2101" w:rsidRDefault="0041453C" w:rsidP="0041453C">
      <w:pPr>
        <w:spacing w:line="260" w:lineRule="auto"/>
        <w:ind w:left="567"/>
        <w:jc w:val="both"/>
        <w:rPr>
          <w:color w:val="000000"/>
        </w:rPr>
      </w:pPr>
      <w:r w:rsidRPr="004F2101">
        <w:rPr>
          <w:color w:val="000000"/>
        </w:rPr>
        <w:t>3.1.1. Соответствие тары требованиям стандартов и нормативных документов, ее чистоту, а также сохранность товаров при перевозке в этой таре.</w:t>
      </w:r>
    </w:p>
    <w:p w14:paraId="21D90DB7" w14:textId="77777777" w:rsidR="0041453C" w:rsidRPr="004F2101" w:rsidRDefault="0041453C" w:rsidP="0041453C">
      <w:pPr>
        <w:spacing w:line="220" w:lineRule="auto"/>
        <w:ind w:left="567"/>
        <w:jc w:val="both"/>
        <w:rPr>
          <w:color w:val="000000"/>
        </w:rPr>
      </w:pPr>
      <w:r w:rsidRPr="004F2101">
        <w:rPr>
          <w:color w:val="000000"/>
        </w:rPr>
        <w:t>3.1.2. Упаковку товаров в соответствие с нормативными требованиями, предъявляемыми к перевозке товаров к конечному месту назначения.</w:t>
      </w:r>
    </w:p>
    <w:p w14:paraId="1EEFEBC4" w14:textId="77777777" w:rsidR="0041453C" w:rsidRPr="004F2101" w:rsidRDefault="0041453C" w:rsidP="0041453C">
      <w:pPr>
        <w:numPr>
          <w:ilvl w:val="0"/>
          <w:numId w:val="3"/>
        </w:numPr>
        <w:spacing w:line="260" w:lineRule="auto"/>
        <w:ind w:left="567" w:firstLine="0"/>
        <w:jc w:val="both"/>
        <w:rPr>
          <w:color w:val="000000"/>
        </w:rPr>
      </w:pPr>
      <w:r w:rsidRPr="004F2101">
        <w:rPr>
          <w:color w:val="000000"/>
        </w:rPr>
        <w:t>Соответствие автотранспорта нормативным требованиям, предъявляемым к перевозке товаров к месту назначения.</w:t>
      </w:r>
    </w:p>
    <w:p w14:paraId="75348036" w14:textId="77777777" w:rsidR="0041453C" w:rsidRPr="004F2101" w:rsidRDefault="0041453C" w:rsidP="0041453C">
      <w:pPr>
        <w:spacing w:line="260" w:lineRule="auto"/>
        <w:ind w:left="567"/>
        <w:jc w:val="both"/>
        <w:rPr>
          <w:color w:val="000000"/>
        </w:rPr>
      </w:pPr>
    </w:p>
    <w:p w14:paraId="7A2798CA" w14:textId="77777777" w:rsidR="0041453C" w:rsidRPr="004F2101" w:rsidRDefault="0041453C" w:rsidP="0041453C">
      <w:pPr>
        <w:spacing w:line="260" w:lineRule="auto"/>
        <w:ind w:left="567"/>
        <w:jc w:val="center"/>
        <w:rPr>
          <w:color w:val="000000"/>
        </w:rPr>
      </w:pPr>
      <w:r w:rsidRPr="004F2101">
        <w:rPr>
          <w:b/>
          <w:color w:val="000000"/>
        </w:rPr>
        <w:t>4. Обязанности сторон.</w:t>
      </w:r>
    </w:p>
    <w:p w14:paraId="5C1D8347" w14:textId="77777777" w:rsidR="0041453C" w:rsidRPr="004F2101" w:rsidRDefault="0041453C" w:rsidP="0041453C">
      <w:pPr>
        <w:spacing w:before="240"/>
        <w:ind w:left="567"/>
        <w:jc w:val="both"/>
        <w:rPr>
          <w:color w:val="000000"/>
        </w:rPr>
      </w:pPr>
      <w:r w:rsidRPr="004F2101">
        <w:rPr>
          <w:color w:val="000000"/>
        </w:rPr>
        <w:t>4.1. Обязанности Муниципального заказчика:</w:t>
      </w:r>
    </w:p>
    <w:p w14:paraId="73422B68" w14:textId="77777777" w:rsidR="0041453C" w:rsidRPr="004F2101" w:rsidRDefault="0041453C" w:rsidP="0041453C">
      <w:pPr>
        <w:spacing w:line="220" w:lineRule="auto"/>
        <w:ind w:left="567"/>
        <w:jc w:val="both"/>
        <w:rPr>
          <w:color w:val="000000"/>
        </w:rPr>
      </w:pPr>
      <w:r w:rsidRPr="004F2101">
        <w:rPr>
          <w:color w:val="000000"/>
        </w:rPr>
        <w:t xml:space="preserve">4.1.1. Оплатить поставленные товары в соответствие </w:t>
      </w:r>
      <w:r w:rsidR="001C41B8" w:rsidRPr="004F2101">
        <w:rPr>
          <w:color w:val="000000"/>
        </w:rPr>
        <w:t>с разделом</w:t>
      </w:r>
      <w:r w:rsidRPr="004F2101">
        <w:rPr>
          <w:color w:val="000000"/>
        </w:rPr>
        <w:t xml:space="preserve"> 5 настоящего контракта.</w:t>
      </w:r>
    </w:p>
    <w:p w14:paraId="4C883535" w14:textId="77777777" w:rsidR="0025543B" w:rsidRPr="004F2101" w:rsidRDefault="0025543B" w:rsidP="0041453C">
      <w:pPr>
        <w:spacing w:line="220" w:lineRule="auto"/>
        <w:ind w:left="567"/>
        <w:jc w:val="both"/>
        <w:rPr>
          <w:color w:val="000000"/>
        </w:rPr>
      </w:pPr>
      <w:r w:rsidRPr="004F2101">
        <w:rPr>
          <w:color w:val="000000"/>
        </w:rPr>
        <w:lastRenderedPageBreak/>
        <w:t>4.1.2 Своевременно предоставлять Поставщику заявки (по телефону, факсу</w:t>
      </w:r>
      <w:r w:rsidR="003F1F2A" w:rsidRPr="004F2101">
        <w:rPr>
          <w:color w:val="000000"/>
        </w:rPr>
        <w:t xml:space="preserve"> или иными способами</w:t>
      </w:r>
      <w:r w:rsidRPr="004F2101">
        <w:rPr>
          <w:color w:val="000000"/>
        </w:rPr>
        <w:t>) на поставку очередной партии товара</w:t>
      </w:r>
      <w:r w:rsidR="00E75662" w:rsidRPr="004F2101">
        <w:rPr>
          <w:color w:val="000000"/>
        </w:rPr>
        <w:t xml:space="preserve"> в соответствии с условиями настоящего контракта.</w:t>
      </w:r>
    </w:p>
    <w:p w14:paraId="206E18FC" w14:textId="77777777" w:rsidR="0025543B" w:rsidRPr="004F2101" w:rsidRDefault="0025543B" w:rsidP="0041453C">
      <w:pPr>
        <w:spacing w:line="260" w:lineRule="auto"/>
        <w:ind w:left="567"/>
        <w:jc w:val="both"/>
        <w:rPr>
          <w:color w:val="000000"/>
        </w:rPr>
      </w:pPr>
      <w:r w:rsidRPr="004F2101">
        <w:rPr>
          <w:color w:val="000000"/>
        </w:rPr>
        <w:t>4.2. Обязанности Поставщика:</w:t>
      </w:r>
    </w:p>
    <w:p w14:paraId="3AC13026" w14:textId="77777777" w:rsidR="000502AC" w:rsidRPr="004F2101" w:rsidRDefault="0025543B" w:rsidP="0041453C">
      <w:pPr>
        <w:ind w:left="567"/>
        <w:jc w:val="both"/>
        <w:rPr>
          <w:color w:val="000000"/>
        </w:rPr>
      </w:pPr>
      <w:r w:rsidRPr="004F2101">
        <w:rPr>
          <w:color w:val="000000"/>
        </w:rPr>
        <w:t xml:space="preserve">4.2.1. Поставлять товары на условиях </w:t>
      </w:r>
      <w:r w:rsidR="00267DAF" w:rsidRPr="004F2101">
        <w:rPr>
          <w:color w:val="000000"/>
        </w:rPr>
        <w:t>контракт</w:t>
      </w:r>
      <w:r w:rsidR="000502AC" w:rsidRPr="004F2101">
        <w:rPr>
          <w:color w:val="000000"/>
        </w:rPr>
        <w:t>а.</w:t>
      </w:r>
    </w:p>
    <w:p w14:paraId="2060E8EA" w14:textId="77777777" w:rsidR="000502AC" w:rsidRPr="004F2101" w:rsidRDefault="00F77076" w:rsidP="0041453C">
      <w:pPr>
        <w:ind w:left="567"/>
        <w:jc w:val="both"/>
        <w:rPr>
          <w:color w:val="000000"/>
        </w:rPr>
      </w:pPr>
      <w:r w:rsidRPr="004F2101">
        <w:rPr>
          <w:color w:val="000000"/>
        </w:rPr>
        <w:t>4.2.2.</w:t>
      </w:r>
      <w:r w:rsidR="00874B97" w:rsidRPr="004F2101">
        <w:rPr>
          <w:color w:val="000000"/>
        </w:rPr>
        <w:t>Передать Муниципальному</w:t>
      </w:r>
      <w:r w:rsidR="00267DAF" w:rsidRPr="004F2101">
        <w:rPr>
          <w:color w:val="000000"/>
        </w:rPr>
        <w:t xml:space="preserve"> з</w:t>
      </w:r>
      <w:r w:rsidR="0025543B" w:rsidRPr="004F2101">
        <w:rPr>
          <w:color w:val="000000"/>
        </w:rPr>
        <w:t>аказчику товары с таким расчетом, чтобы они могли быть использованы по назначению до истечения установленного срока годности.</w:t>
      </w:r>
    </w:p>
    <w:p w14:paraId="40D41AF2" w14:textId="77777777" w:rsidR="0025543B" w:rsidRPr="004F2101" w:rsidRDefault="000502AC" w:rsidP="0041453C">
      <w:pPr>
        <w:ind w:left="567"/>
        <w:jc w:val="both"/>
        <w:rPr>
          <w:color w:val="000000"/>
        </w:rPr>
      </w:pPr>
      <w:r w:rsidRPr="004F2101">
        <w:rPr>
          <w:color w:val="000000"/>
        </w:rPr>
        <w:t>4.2.3. Для полноты учета и контроля Поставщик указывает в товарной накладной номер контракта, по которому о</w:t>
      </w:r>
      <w:r w:rsidR="0041453C" w:rsidRPr="004F2101">
        <w:rPr>
          <w:color w:val="000000"/>
        </w:rPr>
        <w:t>существляется поставка.</w:t>
      </w:r>
    </w:p>
    <w:p w14:paraId="241A89C3" w14:textId="77777777" w:rsidR="00711112" w:rsidRPr="004F2101" w:rsidRDefault="00711112" w:rsidP="0041453C">
      <w:pPr>
        <w:ind w:left="567"/>
        <w:jc w:val="both"/>
        <w:rPr>
          <w:color w:val="000000"/>
        </w:rPr>
      </w:pPr>
    </w:p>
    <w:p w14:paraId="2923BB22" w14:textId="77777777" w:rsidR="0025543B" w:rsidRPr="004F2101" w:rsidRDefault="0025543B" w:rsidP="0041453C">
      <w:pPr>
        <w:spacing w:line="260" w:lineRule="auto"/>
        <w:ind w:left="567"/>
        <w:jc w:val="center"/>
        <w:rPr>
          <w:b/>
          <w:color w:val="000000"/>
        </w:rPr>
      </w:pPr>
      <w:r w:rsidRPr="004F2101">
        <w:rPr>
          <w:b/>
          <w:color w:val="000000"/>
        </w:rPr>
        <w:t>5. Стоимость и порядок расчетов.</w:t>
      </w:r>
    </w:p>
    <w:p w14:paraId="5ACED128" w14:textId="77777777" w:rsidR="00A173F1" w:rsidRDefault="00A173F1" w:rsidP="00A173F1">
      <w:pPr>
        <w:numPr>
          <w:ilvl w:val="0"/>
          <w:numId w:val="5"/>
        </w:numPr>
        <w:ind w:left="567" w:firstLine="0"/>
        <w:jc w:val="both"/>
        <w:rPr>
          <w:bCs/>
          <w:color w:val="000000"/>
        </w:rPr>
      </w:pPr>
      <w:r w:rsidRPr="00CA4ED3">
        <w:rPr>
          <w:color w:val="000000"/>
        </w:rPr>
        <w:t>Общая стоимость настоящего контракта составляет</w:t>
      </w:r>
      <w:r>
        <w:t xml:space="preserve"> ______________</w:t>
      </w:r>
      <w:proofErr w:type="gramStart"/>
      <w:r>
        <w:t>_(</w:t>
      </w:r>
      <w:proofErr w:type="gramEnd"/>
      <w:r>
        <w:t xml:space="preserve">________) рублей__ копеек, в том числе НДС (__%) _______________(________) рублей__ копеек </w:t>
      </w:r>
      <w:r>
        <w:rPr>
          <w:i/>
        </w:rPr>
        <w:t>(НДС не облагается на основании ______________ Налогового кодекса Российской Федерации и ________)</w:t>
      </w:r>
      <w:r>
        <w:t>.</w:t>
      </w:r>
      <w:r w:rsidRPr="0025198C">
        <w:t xml:space="preserve"> </w:t>
      </w:r>
    </w:p>
    <w:p w14:paraId="4B3AC226" w14:textId="77777777" w:rsidR="00A173F1" w:rsidRPr="00CA4ED3" w:rsidRDefault="00A173F1" w:rsidP="00A173F1">
      <w:pPr>
        <w:numPr>
          <w:ilvl w:val="0"/>
          <w:numId w:val="5"/>
        </w:numPr>
        <w:ind w:left="567" w:firstLine="0"/>
        <w:jc w:val="both"/>
        <w:rPr>
          <w:bCs/>
          <w:color w:val="000000"/>
        </w:rPr>
      </w:pPr>
      <w:r w:rsidRPr="0025198C">
        <w:rPr>
          <w:bCs/>
          <w:color w:val="000000"/>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283704BF" w14:textId="77777777" w:rsidR="00A173F1" w:rsidRPr="00A173F1" w:rsidRDefault="00A173F1" w:rsidP="00A173F1">
      <w:pPr>
        <w:pStyle w:val="ab"/>
        <w:numPr>
          <w:ilvl w:val="0"/>
          <w:numId w:val="5"/>
        </w:numPr>
        <w:ind w:left="567" w:firstLine="0"/>
        <w:jc w:val="both"/>
        <w:rPr>
          <w:color w:val="000000"/>
        </w:rPr>
      </w:pPr>
      <w:r w:rsidRPr="006F5D2F">
        <w:rPr>
          <w:b/>
          <w:bCs/>
          <w:color w:val="000000"/>
        </w:rPr>
        <w:t>Источник финансирования закупки: бюджет</w:t>
      </w:r>
      <w:r>
        <w:rPr>
          <w:b/>
          <w:bCs/>
          <w:color w:val="000000"/>
        </w:rPr>
        <w:t xml:space="preserve"> </w:t>
      </w:r>
      <w:proofErr w:type="spellStart"/>
      <w:r w:rsidRPr="006F5D2F">
        <w:rPr>
          <w:b/>
          <w:bCs/>
          <w:color w:val="000000"/>
        </w:rPr>
        <w:t>Лодейнопольского</w:t>
      </w:r>
      <w:proofErr w:type="spellEnd"/>
      <w:r w:rsidRPr="006F5D2F">
        <w:rPr>
          <w:b/>
          <w:bCs/>
          <w:color w:val="000000"/>
        </w:rPr>
        <w:t xml:space="preserve"> муниципального района Ленинградской области</w:t>
      </w:r>
      <w:r w:rsidR="00082286">
        <w:rPr>
          <w:b/>
          <w:bCs/>
          <w:color w:val="000000"/>
        </w:rPr>
        <w:t>.</w:t>
      </w:r>
    </w:p>
    <w:p w14:paraId="61BDDE2A" w14:textId="77777777" w:rsidR="00A173F1" w:rsidRDefault="00A173F1" w:rsidP="00A173F1">
      <w:pPr>
        <w:pStyle w:val="ab"/>
        <w:numPr>
          <w:ilvl w:val="0"/>
          <w:numId w:val="5"/>
        </w:numPr>
        <w:ind w:left="567" w:firstLine="0"/>
        <w:jc w:val="both"/>
        <w:rPr>
          <w:color w:val="000000"/>
        </w:rPr>
      </w:pPr>
      <w:r w:rsidRPr="006F5D2F">
        <w:rPr>
          <w:color w:val="000000"/>
        </w:rPr>
        <w:t xml:space="preserve">Авансирование не предусмотрено. </w:t>
      </w:r>
    </w:p>
    <w:p w14:paraId="4C00D5BC" w14:textId="77777777" w:rsidR="00A173F1" w:rsidRPr="006F5D2F" w:rsidRDefault="00A173F1" w:rsidP="00A173F1">
      <w:pPr>
        <w:pStyle w:val="ab"/>
        <w:numPr>
          <w:ilvl w:val="0"/>
          <w:numId w:val="5"/>
        </w:numPr>
        <w:ind w:left="567" w:firstLine="0"/>
        <w:jc w:val="both"/>
        <w:rPr>
          <w:color w:val="000000"/>
        </w:rPr>
      </w:pPr>
      <w:r w:rsidRPr="006F5D2F">
        <w:rPr>
          <w:color w:val="000000"/>
        </w:rPr>
        <w:t xml:space="preserve">Оплата за поставленные товары производится Муниципальным заказчиком, путем перечисления денежных средств на расчетный счет Поставщика по факту поставки товара в течение </w:t>
      </w:r>
      <w:r w:rsidRPr="006F5D2F">
        <w:rPr>
          <w:color w:val="000000"/>
          <w:u w:val="single"/>
        </w:rPr>
        <w:t>10 (десяти) рабочих дней.</w:t>
      </w:r>
    </w:p>
    <w:p w14:paraId="57147D63" w14:textId="77777777" w:rsidR="00A173F1" w:rsidRPr="00CF5E5B" w:rsidRDefault="00A173F1" w:rsidP="00A173F1">
      <w:pPr>
        <w:ind w:left="567"/>
        <w:jc w:val="both"/>
        <w:rPr>
          <w:color w:val="000000"/>
        </w:rPr>
      </w:pPr>
      <w:r w:rsidRPr="00CF5E5B">
        <w:rPr>
          <w:color w:val="000000"/>
        </w:rPr>
        <w:t>5.</w:t>
      </w:r>
      <w:r>
        <w:rPr>
          <w:color w:val="000000"/>
        </w:rPr>
        <w:t>6</w:t>
      </w:r>
      <w:r w:rsidRPr="00CF5E5B">
        <w:rPr>
          <w:color w:val="000000"/>
        </w:rPr>
        <w:t>. Датой оплаты считается дата списания денежных средств с лицевого</w:t>
      </w:r>
      <w:r>
        <w:rPr>
          <w:color w:val="000000"/>
        </w:rPr>
        <w:t xml:space="preserve"> </w:t>
      </w:r>
      <w:r w:rsidRPr="00CF5E5B">
        <w:rPr>
          <w:color w:val="000000"/>
        </w:rPr>
        <w:t>счета Муниципального заказчика. По дополнительному соглашению стороны вправе изменить порядок расчетов, предусмотренный настоящим соглашением на иной, не запрещенный действующим законодательством РФ.</w:t>
      </w:r>
    </w:p>
    <w:p w14:paraId="481B34FA" w14:textId="77777777" w:rsidR="00A173F1" w:rsidRPr="00CF5E5B" w:rsidRDefault="00A173F1" w:rsidP="00A173F1">
      <w:pPr>
        <w:ind w:left="567"/>
        <w:jc w:val="both"/>
        <w:rPr>
          <w:color w:val="000000"/>
        </w:rPr>
      </w:pPr>
      <w:r w:rsidRPr="00CF5E5B">
        <w:rPr>
          <w:color w:val="000000"/>
        </w:rPr>
        <w:t>5.</w:t>
      </w:r>
      <w:r>
        <w:rPr>
          <w:color w:val="000000"/>
        </w:rPr>
        <w:t>6</w:t>
      </w:r>
      <w:r w:rsidRPr="00CF5E5B">
        <w:rPr>
          <w:color w:val="000000"/>
        </w:rPr>
        <w:t>.</w:t>
      </w:r>
      <w:r w:rsidRPr="0025198C">
        <w:t xml:space="preserve"> </w:t>
      </w:r>
      <w:r w:rsidRPr="0025198C">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56CC37E1" w14:textId="77777777" w:rsidR="00A173F1" w:rsidRPr="00CF5E5B" w:rsidRDefault="00A173F1" w:rsidP="00A173F1">
      <w:pPr>
        <w:ind w:left="567"/>
        <w:jc w:val="both"/>
        <w:rPr>
          <w:color w:val="000000"/>
        </w:rPr>
      </w:pPr>
      <w:r>
        <w:rPr>
          <w:color w:val="000000"/>
        </w:rPr>
        <w:t xml:space="preserve">5.8. </w:t>
      </w:r>
      <w:r w:rsidRPr="00CF5E5B">
        <w:rPr>
          <w:color w:val="000000"/>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7388A381" w14:textId="77777777" w:rsidR="00A173F1" w:rsidRPr="006F5D2F" w:rsidRDefault="00A173F1" w:rsidP="00A173F1">
      <w:pPr>
        <w:pStyle w:val="ab"/>
        <w:ind w:left="567"/>
        <w:jc w:val="both"/>
        <w:rPr>
          <w:color w:val="000000"/>
        </w:rPr>
      </w:pPr>
    </w:p>
    <w:p w14:paraId="5BF573DD" w14:textId="77777777" w:rsidR="0025543B" w:rsidRPr="004F2101" w:rsidRDefault="0025543B" w:rsidP="0041453C">
      <w:pPr>
        <w:spacing w:line="260" w:lineRule="auto"/>
        <w:ind w:left="567"/>
        <w:jc w:val="center"/>
        <w:rPr>
          <w:b/>
          <w:color w:val="000000"/>
        </w:rPr>
      </w:pPr>
      <w:r w:rsidRPr="004F2101">
        <w:rPr>
          <w:b/>
          <w:color w:val="000000"/>
        </w:rPr>
        <w:t>6. Условия поставки.</w:t>
      </w:r>
    </w:p>
    <w:p w14:paraId="726AC39E" w14:textId="77777777" w:rsidR="0025543B" w:rsidRPr="004F2101" w:rsidRDefault="0025543B" w:rsidP="0041453C">
      <w:pPr>
        <w:spacing w:before="180" w:line="260" w:lineRule="auto"/>
        <w:ind w:left="567"/>
        <w:jc w:val="both"/>
        <w:rPr>
          <w:color w:val="000000"/>
        </w:rPr>
      </w:pPr>
      <w:r w:rsidRPr="004F2101">
        <w:rPr>
          <w:color w:val="000000"/>
        </w:rPr>
        <w:t xml:space="preserve">6.1. Поставка товаров по настоящему </w:t>
      </w:r>
      <w:r w:rsidR="00267DAF" w:rsidRPr="004F2101">
        <w:rPr>
          <w:color w:val="000000"/>
        </w:rPr>
        <w:t>контракт</w:t>
      </w:r>
      <w:r w:rsidRPr="004F2101">
        <w:rPr>
          <w:color w:val="000000"/>
        </w:rPr>
        <w:t>у осуществляет</w:t>
      </w:r>
      <w:r w:rsidR="00D72F41" w:rsidRPr="004F2101">
        <w:rPr>
          <w:color w:val="000000"/>
        </w:rPr>
        <w:t>ся автотранс</w:t>
      </w:r>
      <w:r w:rsidR="00D72F41" w:rsidRPr="004F2101">
        <w:rPr>
          <w:color w:val="000000"/>
        </w:rPr>
        <w:softHyphen/>
        <w:t>портом Поставщика по адресу: 187700, Ленинградская обл., г.Лодейное Поле, ул.Пограничная, д.21</w:t>
      </w:r>
    </w:p>
    <w:p w14:paraId="04DF788B" w14:textId="77777777" w:rsidR="0025543B" w:rsidRPr="004F2101" w:rsidRDefault="0025543B" w:rsidP="0041453C">
      <w:pPr>
        <w:spacing w:line="260" w:lineRule="auto"/>
        <w:ind w:left="567"/>
        <w:jc w:val="both"/>
        <w:rPr>
          <w:color w:val="000000"/>
        </w:rPr>
      </w:pPr>
      <w:r w:rsidRPr="004F2101">
        <w:rPr>
          <w:color w:val="000000"/>
        </w:rPr>
        <w:t xml:space="preserve">6.2. Датой поставки считается дата приемки </w:t>
      </w:r>
      <w:r w:rsidR="00874B97" w:rsidRPr="004F2101">
        <w:rPr>
          <w:color w:val="000000"/>
        </w:rPr>
        <w:t>товара муниципальным</w:t>
      </w:r>
      <w:r w:rsidR="00267DAF" w:rsidRPr="004F2101">
        <w:rPr>
          <w:color w:val="000000"/>
        </w:rPr>
        <w:t xml:space="preserve"> з</w:t>
      </w:r>
      <w:r w:rsidRPr="004F2101">
        <w:rPr>
          <w:color w:val="000000"/>
        </w:rPr>
        <w:t>аказчиком в пункте назначения.</w:t>
      </w:r>
    </w:p>
    <w:p w14:paraId="0C200E98" w14:textId="77777777" w:rsidR="00F77076" w:rsidRPr="004F2101" w:rsidRDefault="00F77076" w:rsidP="0041453C">
      <w:pPr>
        <w:spacing w:line="260" w:lineRule="auto"/>
        <w:ind w:left="567"/>
        <w:rPr>
          <w:b/>
          <w:color w:val="000000"/>
        </w:rPr>
      </w:pPr>
    </w:p>
    <w:p w14:paraId="44DC8322" w14:textId="77777777" w:rsidR="0025543B" w:rsidRPr="004F2101" w:rsidRDefault="007F1564" w:rsidP="0041453C">
      <w:pPr>
        <w:spacing w:line="260" w:lineRule="auto"/>
        <w:ind w:left="567"/>
        <w:jc w:val="center"/>
        <w:rPr>
          <w:b/>
          <w:color w:val="000000"/>
        </w:rPr>
      </w:pPr>
      <w:r w:rsidRPr="004F2101">
        <w:rPr>
          <w:b/>
          <w:color w:val="000000"/>
        </w:rPr>
        <w:t xml:space="preserve">7. Срок действия </w:t>
      </w:r>
      <w:r w:rsidR="00561137" w:rsidRPr="004F2101">
        <w:rPr>
          <w:b/>
          <w:color w:val="000000"/>
        </w:rPr>
        <w:t>контракт</w:t>
      </w:r>
      <w:r w:rsidR="0025543B" w:rsidRPr="004F2101">
        <w:rPr>
          <w:b/>
          <w:color w:val="000000"/>
        </w:rPr>
        <w:t>а.</w:t>
      </w:r>
    </w:p>
    <w:p w14:paraId="5A9F85BE" w14:textId="77777777" w:rsidR="001C41B8" w:rsidRPr="004F2101" w:rsidRDefault="001C41B8" w:rsidP="0041453C">
      <w:pPr>
        <w:spacing w:line="260" w:lineRule="auto"/>
        <w:ind w:left="567"/>
        <w:jc w:val="center"/>
        <w:rPr>
          <w:color w:val="000000"/>
        </w:rPr>
      </w:pPr>
    </w:p>
    <w:p w14:paraId="34DAB46C" w14:textId="77777777" w:rsidR="00267DAF" w:rsidRPr="004F2101" w:rsidRDefault="00267DAF" w:rsidP="0041453C">
      <w:pPr>
        <w:spacing w:line="259" w:lineRule="auto"/>
        <w:ind w:left="567"/>
        <w:jc w:val="both"/>
        <w:rPr>
          <w:b/>
          <w:bCs/>
          <w:color w:val="000000"/>
        </w:rPr>
      </w:pPr>
      <w:r w:rsidRPr="004F2101">
        <w:rPr>
          <w:color w:val="000000"/>
        </w:rPr>
        <w:t xml:space="preserve">7.1. Настоящий контракт </w:t>
      </w:r>
      <w:r w:rsidR="0025543B" w:rsidRPr="004F2101">
        <w:rPr>
          <w:color w:val="000000"/>
        </w:rPr>
        <w:t>вступает в силу с момента его подписания обеими сторонами и действует</w:t>
      </w:r>
      <w:r w:rsidRPr="004F2101">
        <w:rPr>
          <w:b/>
          <w:bCs/>
          <w:color w:val="000000"/>
        </w:rPr>
        <w:t>до полного исполнения своих обязательств.</w:t>
      </w:r>
    </w:p>
    <w:p w14:paraId="45486A60" w14:textId="77777777" w:rsidR="00FE629C" w:rsidRPr="004F2101" w:rsidRDefault="0025543B" w:rsidP="0041453C">
      <w:pPr>
        <w:spacing w:line="259" w:lineRule="auto"/>
        <w:ind w:left="567"/>
        <w:jc w:val="both"/>
        <w:rPr>
          <w:color w:val="000000"/>
        </w:rPr>
      </w:pPr>
      <w:r w:rsidRPr="004F2101">
        <w:rPr>
          <w:color w:val="000000"/>
        </w:rPr>
        <w:t xml:space="preserve">7.2. Настоящий </w:t>
      </w:r>
      <w:r w:rsidR="00267DAF" w:rsidRPr="004F2101">
        <w:rPr>
          <w:color w:val="000000"/>
        </w:rPr>
        <w:t>контракт</w:t>
      </w:r>
      <w:r w:rsidRPr="004F2101">
        <w:rPr>
          <w:color w:val="000000"/>
        </w:rPr>
        <w:t>может быть расторгнут до окончания срока его действия по соглашению сторон, а также по основаниям, установленным действующим законодательством</w:t>
      </w:r>
      <w:r w:rsidR="00506FE2" w:rsidRPr="004F2101">
        <w:rPr>
          <w:color w:val="000000"/>
        </w:rPr>
        <w:t xml:space="preserve"> РФ</w:t>
      </w:r>
      <w:r w:rsidR="001C41B8" w:rsidRPr="004F2101">
        <w:rPr>
          <w:color w:val="000000"/>
        </w:rPr>
        <w:t>.</w:t>
      </w:r>
    </w:p>
    <w:p w14:paraId="0625C83C" w14:textId="77777777" w:rsidR="001C41B8" w:rsidRPr="004F2101" w:rsidRDefault="001C41B8" w:rsidP="0041453C">
      <w:pPr>
        <w:spacing w:line="259" w:lineRule="auto"/>
        <w:ind w:left="567"/>
        <w:jc w:val="both"/>
        <w:rPr>
          <w:color w:val="000000"/>
        </w:rPr>
      </w:pPr>
    </w:p>
    <w:p w14:paraId="727F53BA" w14:textId="77777777" w:rsidR="001C41B8" w:rsidRPr="004F2101" w:rsidRDefault="0025543B" w:rsidP="001C41B8">
      <w:pPr>
        <w:spacing w:line="260" w:lineRule="auto"/>
        <w:ind w:left="567"/>
        <w:jc w:val="center"/>
        <w:rPr>
          <w:b/>
          <w:color w:val="000000"/>
        </w:rPr>
      </w:pPr>
      <w:r w:rsidRPr="004F2101">
        <w:rPr>
          <w:b/>
          <w:color w:val="000000"/>
        </w:rPr>
        <w:t>8. Ответственность сторон.</w:t>
      </w:r>
    </w:p>
    <w:p w14:paraId="19BBEDAD"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5999B6ED"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 xml:space="preserve">8.2.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w:t>
      </w:r>
      <w:r w:rsidRPr="004F2101">
        <w:rPr>
          <w:color w:val="000000"/>
        </w:rPr>
        <w:lastRenderedPageBreak/>
        <w:t>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14:paraId="790B7AF6"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требование об уплате неустоек (штрафов, пеней).</w:t>
      </w:r>
    </w:p>
    <w:p w14:paraId="4879198A"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8D5ABCE"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82CF485"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- 10 процентов цены контракта (этапа) в случае, если цена контракта (этапа) не превышает 3 млн. рублей;</w:t>
      </w:r>
    </w:p>
    <w:p w14:paraId="1FAD87BB"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F3CDC9C"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- 1000 рублей, если цена контракта не превышает 3 млн. рублей;</w:t>
      </w:r>
    </w:p>
    <w:p w14:paraId="3CE8380B"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8.6.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3BAE300"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 xml:space="preserve">8.7.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3A34B26"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A86A39B"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- 1000 рублей, если цена контракта не превышает 3 млн. рублей (включительно);</w:t>
      </w:r>
    </w:p>
    <w:p w14:paraId="2A3F50FE"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12F863" w14:textId="77777777" w:rsidR="00D72F41" w:rsidRPr="004F2101" w:rsidRDefault="00D72F41" w:rsidP="00D72F41">
      <w:pPr>
        <w:shd w:val="clear" w:color="auto" w:fill="FFFFFF"/>
        <w:tabs>
          <w:tab w:val="left" w:pos="426"/>
        </w:tabs>
        <w:ind w:left="567" w:firstLine="567"/>
        <w:contextualSpacing/>
        <w:jc w:val="both"/>
        <w:rPr>
          <w:color w:val="000000"/>
        </w:rPr>
      </w:pPr>
      <w:r w:rsidRPr="004F2101">
        <w:rPr>
          <w:color w:val="000000"/>
        </w:rPr>
        <w:t>8.10.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4CFDF2F" w14:textId="77777777" w:rsidR="00711112" w:rsidRPr="004F2101" w:rsidRDefault="00D72F41" w:rsidP="00D72F41">
      <w:pPr>
        <w:shd w:val="clear" w:color="auto" w:fill="FFFFFF"/>
        <w:tabs>
          <w:tab w:val="left" w:pos="426"/>
        </w:tabs>
        <w:ind w:left="567" w:firstLine="567"/>
        <w:contextualSpacing/>
        <w:jc w:val="both"/>
        <w:rPr>
          <w:color w:val="000000"/>
        </w:rPr>
      </w:pPr>
      <w:r w:rsidRPr="004F2101">
        <w:rPr>
          <w:color w:val="000000"/>
        </w:rPr>
        <w:t>8.11.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14:paraId="55B1D328" w14:textId="77777777" w:rsidR="00293ECA" w:rsidRPr="004F2101" w:rsidRDefault="00293ECA" w:rsidP="0041453C">
      <w:pPr>
        <w:spacing w:line="260" w:lineRule="auto"/>
        <w:ind w:left="567" w:firstLine="540"/>
        <w:jc w:val="both"/>
        <w:rPr>
          <w:b/>
          <w:color w:val="000000"/>
        </w:rPr>
      </w:pPr>
    </w:p>
    <w:p w14:paraId="21FE9181" w14:textId="77777777" w:rsidR="002640ED" w:rsidRPr="004F2101" w:rsidRDefault="00195B56" w:rsidP="0041453C">
      <w:pPr>
        <w:shd w:val="clear" w:color="auto" w:fill="FFFFFF"/>
        <w:tabs>
          <w:tab w:val="left" w:pos="426"/>
        </w:tabs>
        <w:ind w:left="567"/>
        <w:contextualSpacing/>
        <w:jc w:val="center"/>
        <w:rPr>
          <w:b/>
          <w:bCs/>
          <w:spacing w:val="1"/>
        </w:rPr>
      </w:pPr>
      <w:r w:rsidRPr="004F2101">
        <w:rPr>
          <w:b/>
          <w:bCs/>
          <w:spacing w:val="1"/>
        </w:rPr>
        <w:t>9</w:t>
      </w:r>
      <w:r w:rsidR="002640ED" w:rsidRPr="004F2101">
        <w:rPr>
          <w:b/>
          <w:bCs/>
          <w:spacing w:val="1"/>
        </w:rPr>
        <w:t xml:space="preserve">. ПОРЯДОК </w:t>
      </w:r>
      <w:r w:rsidR="00D11299" w:rsidRPr="004F2101">
        <w:rPr>
          <w:b/>
          <w:bCs/>
          <w:spacing w:val="1"/>
        </w:rPr>
        <w:t>ИЗМЕНЕНИЯ И ДОСРОЧНОЕ</w:t>
      </w:r>
      <w:r w:rsidR="002640ED" w:rsidRPr="004F2101">
        <w:rPr>
          <w:b/>
          <w:bCs/>
          <w:spacing w:val="1"/>
        </w:rPr>
        <w:t xml:space="preserve"> РАСТОРЖЕНИЕ КОНТРАКТА</w:t>
      </w:r>
    </w:p>
    <w:p w14:paraId="3E20D1E3" w14:textId="77777777" w:rsidR="00FE629C" w:rsidRPr="004F2101" w:rsidRDefault="00FE629C" w:rsidP="0041453C">
      <w:pPr>
        <w:shd w:val="clear" w:color="auto" w:fill="FFFFFF"/>
        <w:tabs>
          <w:tab w:val="left" w:pos="426"/>
        </w:tabs>
        <w:ind w:left="567"/>
        <w:contextualSpacing/>
        <w:jc w:val="center"/>
        <w:rPr>
          <w:b/>
          <w:bCs/>
          <w:spacing w:val="1"/>
        </w:rPr>
      </w:pPr>
    </w:p>
    <w:p w14:paraId="0C20CB02" w14:textId="77777777" w:rsidR="002640ED" w:rsidRPr="004F2101" w:rsidRDefault="002640ED" w:rsidP="0041453C">
      <w:pPr>
        <w:widowControl w:val="0"/>
        <w:ind w:left="567"/>
        <w:jc w:val="both"/>
        <w:rPr>
          <w:rFonts w:cs="Arial"/>
          <w:snapToGrid w:val="0"/>
        </w:rPr>
      </w:pPr>
      <w:r w:rsidRPr="004F2101">
        <w:rPr>
          <w:rFonts w:cs="Arial"/>
          <w:snapToGrid w:val="0"/>
        </w:rPr>
        <w:t>9.1. При исполнении контракта изменение его условий не допускается, за исключением их изменения по соглашению сторон в следующих случаях:</w:t>
      </w:r>
    </w:p>
    <w:p w14:paraId="6118C186" w14:textId="77777777" w:rsidR="002640ED" w:rsidRPr="004F2101" w:rsidRDefault="002640ED" w:rsidP="0041453C">
      <w:pPr>
        <w:widowControl w:val="0"/>
        <w:ind w:left="567"/>
        <w:jc w:val="both"/>
        <w:rPr>
          <w:rFonts w:cs="Arial"/>
          <w:snapToGrid w:val="0"/>
        </w:rPr>
      </w:pPr>
      <w:r w:rsidRPr="004F2101">
        <w:rPr>
          <w:rFonts w:cs="Arial"/>
          <w:snapToGrid w:val="0"/>
        </w:rPr>
        <w:t xml:space="preserve">1) если возможность изменения условий контракта была </w:t>
      </w:r>
      <w:r w:rsidR="00D11299" w:rsidRPr="004F2101">
        <w:rPr>
          <w:rFonts w:cs="Arial"/>
          <w:snapToGrid w:val="0"/>
        </w:rPr>
        <w:t>предусмотрена контрактом</w:t>
      </w:r>
      <w:r w:rsidRPr="004F2101">
        <w:rPr>
          <w:rFonts w:cs="Arial"/>
          <w:snapToGrid w:val="0"/>
        </w:rPr>
        <w:t>:</w:t>
      </w:r>
    </w:p>
    <w:p w14:paraId="0DC51B8F" w14:textId="77777777" w:rsidR="002640ED" w:rsidRPr="004F2101" w:rsidRDefault="002640ED" w:rsidP="0041453C">
      <w:pPr>
        <w:widowControl w:val="0"/>
        <w:ind w:left="567"/>
        <w:jc w:val="both"/>
        <w:rPr>
          <w:rFonts w:cs="Arial"/>
          <w:snapToGrid w:val="0"/>
        </w:rPr>
      </w:pPr>
      <w:r w:rsidRPr="004F2101">
        <w:rPr>
          <w:rFonts w:cs="Arial"/>
          <w:snapToGrid w:val="0"/>
        </w:rPr>
        <w:lastRenderedPageBreak/>
        <w:t xml:space="preserve">а) при снижении цены контракта без изменения предусмотренных контрактом количества товара, качества поставляемого товара и иных условий контракта; </w:t>
      </w:r>
    </w:p>
    <w:p w14:paraId="5DBEE350" w14:textId="77777777" w:rsidR="002640ED" w:rsidRPr="004F2101" w:rsidRDefault="002640ED" w:rsidP="0041453C">
      <w:pPr>
        <w:widowControl w:val="0"/>
        <w:ind w:left="567"/>
        <w:jc w:val="both"/>
        <w:rPr>
          <w:rFonts w:cs="Arial"/>
          <w:snapToGrid w:val="0"/>
        </w:rPr>
      </w:pPr>
      <w:r w:rsidRPr="004F2101">
        <w:rPr>
          <w:rFonts w:cs="Arial"/>
          <w:snapToGrid w:val="0"/>
        </w:rPr>
        <w:t>б) если по предложению</w:t>
      </w:r>
      <w:r w:rsidR="00B766D1" w:rsidRPr="004F2101">
        <w:rPr>
          <w:rFonts w:cs="Arial"/>
          <w:snapToGrid w:val="0"/>
        </w:rPr>
        <w:t xml:space="preserve"> Муниципального з</w:t>
      </w:r>
      <w:r w:rsidRPr="004F2101">
        <w:rPr>
          <w:rFonts w:cs="Arial"/>
          <w:snapToGrid w:val="0"/>
        </w:rPr>
        <w:t xml:space="preserve">аказчика увеличиваются предусмотренные контрактом количества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муниципального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sidR="00B766D1" w:rsidRPr="004F2101">
        <w:rPr>
          <w:rFonts w:cs="Arial"/>
          <w:snapToGrid w:val="0"/>
        </w:rPr>
        <w:t>к</w:t>
      </w:r>
      <w:r w:rsidRPr="004F2101">
        <w:rPr>
          <w:rFonts w:cs="Arial"/>
          <w:snapToGrid w:val="0"/>
        </w:rPr>
        <w:t xml:space="preserve">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количество поставляемого товара должна определяться как частное от деления первоначальной цены контракта на предусмотренное в муниципальном </w:t>
      </w:r>
      <w:r w:rsidR="006F7151" w:rsidRPr="004F2101">
        <w:rPr>
          <w:rFonts w:cs="Arial"/>
          <w:snapToGrid w:val="0"/>
        </w:rPr>
        <w:t>контракте</w:t>
      </w:r>
      <w:r w:rsidRPr="004F2101">
        <w:rPr>
          <w:rFonts w:cs="Arial"/>
          <w:snapToGrid w:val="0"/>
        </w:rPr>
        <w:t xml:space="preserve"> количество такого товара.</w:t>
      </w:r>
    </w:p>
    <w:p w14:paraId="7F234DE6" w14:textId="77777777" w:rsidR="002640ED" w:rsidRPr="004F2101" w:rsidRDefault="00B90705" w:rsidP="0041453C">
      <w:pPr>
        <w:widowControl w:val="0"/>
        <w:ind w:left="567"/>
        <w:jc w:val="both"/>
        <w:rPr>
          <w:rFonts w:cs="Arial"/>
          <w:snapToGrid w:val="0"/>
        </w:rPr>
      </w:pPr>
      <w:r w:rsidRPr="004F2101">
        <w:rPr>
          <w:rFonts w:cs="Arial"/>
          <w:snapToGrid w:val="0"/>
        </w:rPr>
        <w:t>9</w:t>
      </w:r>
      <w:r w:rsidR="002640ED" w:rsidRPr="004F2101">
        <w:rPr>
          <w:rFonts w:cs="Arial"/>
          <w:snapToGrid w:val="0"/>
        </w:rPr>
        <w:t xml:space="preserve">.2. При исполнении контракта по согласованию </w:t>
      </w:r>
      <w:r w:rsidR="00B766D1" w:rsidRPr="004F2101">
        <w:rPr>
          <w:rFonts w:cs="Arial"/>
          <w:snapToGrid w:val="0"/>
        </w:rPr>
        <w:t>Муниципального з</w:t>
      </w:r>
      <w:r w:rsidR="002640ED" w:rsidRPr="004F2101">
        <w:rPr>
          <w:rFonts w:cs="Arial"/>
          <w:snapToGrid w:val="0"/>
        </w:rPr>
        <w:t xml:space="preserve">аказчика с </w:t>
      </w:r>
      <w:r w:rsidR="00874B97" w:rsidRPr="004F2101">
        <w:rPr>
          <w:rFonts w:cs="Arial"/>
          <w:snapToGrid w:val="0"/>
        </w:rPr>
        <w:t>Поставщиком допускается</w:t>
      </w:r>
      <w:r w:rsidR="00942FDB" w:rsidRPr="004F2101">
        <w:rPr>
          <w:rFonts w:cs="Arial"/>
          <w:snapToGrid w:val="0"/>
        </w:rPr>
        <w:t>поставка товара</w:t>
      </w:r>
      <w:r w:rsidR="002640ED" w:rsidRPr="004F2101">
        <w:rPr>
          <w:rFonts w:cs="Arial"/>
          <w:snapToGrid w:val="0"/>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w:t>
      </w:r>
      <w:r w:rsidR="00D11299" w:rsidRPr="004F2101">
        <w:rPr>
          <w:rFonts w:cs="Arial"/>
          <w:snapToGrid w:val="0"/>
        </w:rPr>
        <w:t>Муниципальным заказчиком</w:t>
      </w:r>
      <w:r w:rsidR="002640ED" w:rsidRPr="004F2101">
        <w:rPr>
          <w:rFonts w:cs="Arial"/>
          <w:snapToGrid w:val="0"/>
        </w:rPr>
        <w:t xml:space="preserve"> в реестр контрактов, заключенных</w:t>
      </w:r>
      <w:r w:rsidR="00D11299" w:rsidRPr="004F2101">
        <w:rPr>
          <w:rFonts w:cs="Arial"/>
          <w:snapToGrid w:val="0"/>
        </w:rPr>
        <w:t>Муниципальным заказчиком</w:t>
      </w:r>
      <w:r w:rsidR="002640ED" w:rsidRPr="004F2101">
        <w:rPr>
          <w:rFonts w:cs="Arial"/>
          <w:snapToGrid w:val="0"/>
        </w:rPr>
        <w:t>.</w:t>
      </w:r>
    </w:p>
    <w:p w14:paraId="08706898" w14:textId="77777777" w:rsidR="002640ED" w:rsidRPr="004F2101" w:rsidRDefault="002640ED" w:rsidP="0041453C">
      <w:pPr>
        <w:widowControl w:val="0"/>
        <w:ind w:left="567"/>
        <w:jc w:val="both"/>
        <w:rPr>
          <w:rFonts w:cs="Arial"/>
          <w:snapToGrid w:val="0"/>
        </w:rPr>
      </w:pPr>
      <w:r w:rsidRPr="004F2101">
        <w:rPr>
          <w:rFonts w:cs="Arial"/>
          <w:snapToGrid w:val="0"/>
        </w:rPr>
        <w:t>Все изменения и дополнения к контракту считаются действительными, если они оформлены в письменном виде и подписаны сторонами. Все изменения и дополнения к настоящему контракту возможны только в случаях, предусмотренных гражданским законодательством РФ с учетом требований Федерального закона от 05.04.2013 г. № 44-</w:t>
      </w:r>
      <w:r w:rsidR="00874B97" w:rsidRPr="004F2101">
        <w:rPr>
          <w:rFonts w:cs="Arial"/>
          <w:snapToGrid w:val="0"/>
        </w:rPr>
        <w:t>ФЗ «</w:t>
      </w:r>
      <w:r w:rsidRPr="004F2101">
        <w:rPr>
          <w:rFonts w:cs="Arial"/>
          <w:snapToGrid w:val="0"/>
        </w:rPr>
        <w:t>О контрактной системе в сфере закупок товаров, работ, услуг для обеспечения государственных и муниципальных нужд».</w:t>
      </w:r>
    </w:p>
    <w:p w14:paraId="5B694265" w14:textId="77777777" w:rsidR="002640ED" w:rsidRPr="004F2101" w:rsidRDefault="00B90705" w:rsidP="0041453C">
      <w:pPr>
        <w:widowControl w:val="0"/>
        <w:ind w:left="567"/>
        <w:jc w:val="both"/>
        <w:rPr>
          <w:rFonts w:cs="Arial"/>
          <w:snapToGrid w:val="0"/>
        </w:rPr>
      </w:pPr>
      <w:r w:rsidRPr="004F2101">
        <w:rPr>
          <w:rFonts w:cs="Arial"/>
          <w:snapToGrid w:val="0"/>
        </w:rPr>
        <w:t>9.</w:t>
      </w:r>
      <w:r w:rsidR="002640ED" w:rsidRPr="004F2101">
        <w:rPr>
          <w:rFonts w:cs="Arial"/>
          <w:snapToGrid w:val="0"/>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506FE2" w:rsidRPr="004F2101">
        <w:rPr>
          <w:rFonts w:cs="Arial"/>
          <w:snapToGrid w:val="0"/>
        </w:rPr>
        <w:t xml:space="preserve"> РФ</w:t>
      </w:r>
      <w:r w:rsidR="002640ED" w:rsidRPr="004F2101">
        <w:rPr>
          <w:rFonts w:cs="Arial"/>
          <w:snapToGrid w:val="0"/>
        </w:rPr>
        <w:t>.</w:t>
      </w:r>
    </w:p>
    <w:p w14:paraId="7024F8DA" w14:textId="77777777" w:rsidR="002640ED" w:rsidRPr="004F2101" w:rsidRDefault="00B90705" w:rsidP="0041453C">
      <w:pPr>
        <w:widowControl w:val="0"/>
        <w:ind w:left="567"/>
        <w:jc w:val="both"/>
        <w:rPr>
          <w:rFonts w:cs="Arial"/>
          <w:snapToGrid w:val="0"/>
        </w:rPr>
      </w:pPr>
      <w:r w:rsidRPr="004F2101">
        <w:rPr>
          <w:rFonts w:cs="Arial"/>
          <w:snapToGrid w:val="0"/>
        </w:rPr>
        <w:t>9</w:t>
      </w:r>
      <w:r w:rsidR="002640ED" w:rsidRPr="004F2101">
        <w:rPr>
          <w:rFonts w:cs="Arial"/>
          <w:snapToGrid w:val="0"/>
        </w:rPr>
        <w:t xml:space="preserve">.4. В случае расторжения настоящего </w:t>
      </w:r>
      <w:r w:rsidR="00874B97" w:rsidRPr="004F2101">
        <w:rPr>
          <w:rFonts w:cs="Arial"/>
          <w:snapToGrid w:val="0"/>
        </w:rPr>
        <w:t>контракта по</w:t>
      </w:r>
      <w:r w:rsidR="002640ED" w:rsidRPr="004F2101">
        <w:rPr>
          <w:rFonts w:cs="Arial"/>
          <w:snapToGrid w:val="0"/>
        </w:rPr>
        <w:t xml:space="preserve"> соглашению сторон, Соглашение о расторжении заключается в письменной форме и подписывается обеими Сторонами. </w:t>
      </w:r>
    </w:p>
    <w:p w14:paraId="556BAD11" w14:textId="77777777" w:rsidR="002640ED" w:rsidRPr="004F2101" w:rsidRDefault="002640ED" w:rsidP="0041453C">
      <w:pPr>
        <w:widowControl w:val="0"/>
        <w:ind w:left="567"/>
        <w:jc w:val="both"/>
        <w:rPr>
          <w:rFonts w:cs="Arial"/>
          <w:snapToGrid w:val="0"/>
        </w:rPr>
      </w:pPr>
      <w:r w:rsidRPr="004F2101">
        <w:rPr>
          <w:rFonts w:cs="Arial"/>
          <w:snapToGrid w:val="0"/>
        </w:rPr>
        <w:t>Стороны в течение 10 рабочих дней производят полный взаиморасчет в части понесенных расходов, связанных с выполнением настоящего контракта, на основании Акта сверки, подписываемого обеими Сторонами.</w:t>
      </w:r>
    </w:p>
    <w:p w14:paraId="1EDB5858" w14:textId="77777777" w:rsidR="002640ED" w:rsidRPr="004F2101" w:rsidRDefault="00B90705" w:rsidP="0041453C">
      <w:pPr>
        <w:widowControl w:val="0"/>
        <w:ind w:left="567"/>
        <w:jc w:val="both"/>
        <w:rPr>
          <w:rFonts w:cs="Arial"/>
          <w:snapToGrid w:val="0"/>
        </w:rPr>
      </w:pPr>
      <w:r w:rsidRPr="004F2101">
        <w:rPr>
          <w:rFonts w:cs="Arial"/>
          <w:snapToGrid w:val="0"/>
        </w:rPr>
        <w:t>9</w:t>
      </w:r>
      <w:r w:rsidR="002640ED" w:rsidRPr="004F2101">
        <w:rPr>
          <w:rFonts w:cs="Arial"/>
          <w:snapToGrid w:val="0"/>
        </w:rPr>
        <w:t>.5. Если</w:t>
      </w:r>
      <w:r w:rsidR="00B766D1" w:rsidRPr="004F2101">
        <w:rPr>
          <w:rFonts w:cs="Arial"/>
          <w:snapToGrid w:val="0"/>
        </w:rPr>
        <w:t xml:space="preserve"> Муниципальным з</w:t>
      </w:r>
      <w:r w:rsidR="002640ED" w:rsidRPr="004F2101">
        <w:rPr>
          <w:rFonts w:cs="Arial"/>
          <w:snapToGrid w:val="0"/>
        </w:rPr>
        <w:t xml:space="preserve">аказчиком проведена экспертиза </w:t>
      </w:r>
      <w:r w:rsidR="00B057CC" w:rsidRPr="004F2101">
        <w:rPr>
          <w:rFonts w:cs="Arial"/>
          <w:snapToGrid w:val="0"/>
        </w:rPr>
        <w:t>товара с</w:t>
      </w:r>
      <w:r w:rsidR="002640ED" w:rsidRPr="004F2101">
        <w:rPr>
          <w:rFonts w:cs="Arial"/>
          <w:snapToGrid w:val="0"/>
        </w:rPr>
        <w:t xml:space="preserve"> привлечением экспертов, экспертных организаций, решение об одностороннем отказе от исполнения контракта может быть принято</w:t>
      </w:r>
      <w:r w:rsidR="00B766D1" w:rsidRPr="004F2101">
        <w:rPr>
          <w:rFonts w:cs="Arial"/>
          <w:snapToGrid w:val="0"/>
        </w:rPr>
        <w:t xml:space="preserve"> Муниципальным з</w:t>
      </w:r>
      <w:r w:rsidR="002640ED" w:rsidRPr="004F2101">
        <w:rPr>
          <w:rFonts w:cs="Arial"/>
          <w:snapToGrid w:val="0"/>
        </w:rPr>
        <w:t xml:space="preserve">аказчиком только при условии, что по результатам </w:t>
      </w:r>
      <w:r w:rsidR="00B057CC" w:rsidRPr="004F2101">
        <w:rPr>
          <w:rFonts w:cs="Arial"/>
          <w:snapToGrid w:val="0"/>
        </w:rPr>
        <w:t>экспертизы товара</w:t>
      </w:r>
      <w:r w:rsidR="002640ED" w:rsidRPr="004F2101">
        <w:rPr>
          <w:rFonts w:cs="Arial"/>
          <w:snapToGrid w:val="0"/>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w:t>
      </w:r>
      <w:r w:rsidR="00B766D1" w:rsidRPr="004F2101">
        <w:rPr>
          <w:rFonts w:cs="Arial"/>
          <w:snapToGrid w:val="0"/>
        </w:rPr>
        <w:t xml:space="preserve"> Муниципального з</w:t>
      </w:r>
      <w:r w:rsidR="002640ED" w:rsidRPr="004F2101">
        <w:rPr>
          <w:rFonts w:cs="Arial"/>
          <w:snapToGrid w:val="0"/>
        </w:rPr>
        <w:t>аказчика от исполнения контракта.</w:t>
      </w:r>
    </w:p>
    <w:p w14:paraId="5FD8E269" w14:textId="77777777" w:rsidR="002640ED" w:rsidRPr="004F2101" w:rsidRDefault="00B90705" w:rsidP="0041453C">
      <w:pPr>
        <w:widowControl w:val="0"/>
        <w:ind w:left="567"/>
        <w:jc w:val="both"/>
        <w:rPr>
          <w:rFonts w:cs="Arial"/>
          <w:snapToGrid w:val="0"/>
        </w:rPr>
      </w:pPr>
      <w:r w:rsidRPr="004F2101">
        <w:rPr>
          <w:rFonts w:cs="Arial"/>
          <w:snapToGrid w:val="0"/>
        </w:rPr>
        <w:t>9</w:t>
      </w:r>
      <w:r w:rsidR="000327D4" w:rsidRPr="004F2101">
        <w:rPr>
          <w:rFonts w:cs="Arial"/>
          <w:snapToGrid w:val="0"/>
        </w:rPr>
        <w:t>.6</w:t>
      </w:r>
      <w:r w:rsidR="002640ED" w:rsidRPr="004F2101">
        <w:rPr>
          <w:rFonts w:cs="Arial"/>
          <w:snapToGrid w:val="0"/>
        </w:rPr>
        <w:t xml:space="preserve">. </w:t>
      </w:r>
      <w:r w:rsidR="00B057CC" w:rsidRPr="004F2101">
        <w:rPr>
          <w:rFonts w:cs="Arial"/>
          <w:snapToGrid w:val="0"/>
        </w:rPr>
        <w:t>Решение Муниципального</w:t>
      </w:r>
      <w:r w:rsidR="002D1DA8" w:rsidRPr="004F2101">
        <w:rPr>
          <w:rFonts w:cs="Arial"/>
          <w:snapToGrid w:val="0"/>
        </w:rPr>
        <w:t xml:space="preserve"> з</w:t>
      </w:r>
      <w:r w:rsidR="002640ED" w:rsidRPr="004F2101">
        <w:rPr>
          <w:rFonts w:cs="Arial"/>
          <w:snapToGrid w:val="0"/>
        </w:rPr>
        <w:t xml:space="preserve">аказчика об одностороннем отказе от исполнения контракта вступает в силу, и настоящий контракт считается расторгнутым через десять дней с даты надлежащего </w:t>
      </w:r>
      <w:r w:rsidR="00B057CC" w:rsidRPr="004F2101">
        <w:rPr>
          <w:rFonts w:cs="Arial"/>
          <w:snapToGrid w:val="0"/>
        </w:rPr>
        <w:t>уведомления Муниципальнымзаказчиком Поставщика об</w:t>
      </w:r>
      <w:r w:rsidR="002640ED" w:rsidRPr="004F2101">
        <w:rPr>
          <w:rFonts w:cs="Arial"/>
          <w:snapToGrid w:val="0"/>
        </w:rPr>
        <w:t xml:space="preserve"> одностороннем отказе от исполнения контракта.</w:t>
      </w:r>
    </w:p>
    <w:p w14:paraId="1E72CA10" w14:textId="77777777" w:rsidR="002640ED" w:rsidRPr="004F2101" w:rsidRDefault="00B90705" w:rsidP="0041453C">
      <w:pPr>
        <w:widowControl w:val="0"/>
        <w:ind w:left="567"/>
        <w:jc w:val="both"/>
        <w:rPr>
          <w:rFonts w:cs="Arial"/>
          <w:snapToGrid w:val="0"/>
        </w:rPr>
      </w:pPr>
      <w:r w:rsidRPr="004F2101">
        <w:rPr>
          <w:rFonts w:cs="Arial"/>
          <w:snapToGrid w:val="0"/>
        </w:rPr>
        <w:t>9</w:t>
      </w:r>
      <w:r w:rsidR="000327D4" w:rsidRPr="004F2101">
        <w:rPr>
          <w:rFonts w:cs="Arial"/>
          <w:snapToGrid w:val="0"/>
        </w:rPr>
        <w:t>.7</w:t>
      </w:r>
      <w:r w:rsidR="002640ED" w:rsidRPr="004F2101">
        <w:rPr>
          <w:rFonts w:cs="Arial"/>
          <w:snapToGrid w:val="0"/>
        </w:rPr>
        <w:t>.Стороны обязуются незамедлительно уведомить противоположную Сторону в письменной форме о прекращении или приостановлении своей деятельности.</w:t>
      </w:r>
    </w:p>
    <w:p w14:paraId="34BE7B37" w14:textId="77777777" w:rsidR="00DE03AA" w:rsidRPr="004F2101" w:rsidRDefault="00B90705" w:rsidP="00D72F41">
      <w:pPr>
        <w:widowControl w:val="0"/>
        <w:ind w:left="567"/>
        <w:jc w:val="both"/>
        <w:rPr>
          <w:rFonts w:cs="Arial"/>
          <w:snapToGrid w:val="0"/>
        </w:rPr>
      </w:pPr>
      <w:r w:rsidRPr="004F2101">
        <w:rPr>
          <w:rFonts w:cs="Arial"/>
          <w:snapToGrid w:val="0"/>
        </w:rPr>
        <w:t>9</w:t>
      </w:r>
      <w:r w:rsidR="000327D4" w:rsidRPr="004F2101">
        <w:rPr>
          <w:rFonts w:cs="Arial"/>
          <w:snapToGrid w:val="0"/>
        </w:rPr>
        <w:t>.8</w:t>
      </w:r>
      <w:r w:rsidR="002640ED" w:rsidRPr="004F2101">
        <w:rPr>
          <w:rFonts w:cs="Arial"/>
          <w:snapToGrid w:val="0"/>
        </w:rPr>
        <w:t xml:space="preserve">.Претензии, направленные </w:t>
      </w:r>
      <w:r w:rsidR="00D11299" w:rsidRPr="004F2101">
        <w:rPr>
          <w:rFonts w:cs="Arial"/>
          <w:snapToGrid w:val="0"/>
        </w:rPr>
        <w:t>контрагенту,</w:t>
      </w:r>
      <w:r w:rsidR="002640ED" w:rsidRPr="004F2101">
        <w:rPr>
          <w:rFonts w:cs="Arial"/>
          <w:snapToGrid w:val="0"/>
        </w:rPr>
        <w:t xml:space="preserve"> рассматриваются в десятидневный срок при условии, что они изложены в письменной форме за подписью заявителя.</w:t>
      </w:r>
    </w:p>
    <w:p w14:paraId="0A89B7B0" w14:textId="77777777" w:rsidR="0025543B" w:rsidRPr="004F2101" w:rsidRDefault="0025543B" w:rsidP="0041453C">
      <w:pPr>
        <w:spacing w:before="200" w:line="260" w:lineRule="auto"/>
        <w:ind w:left="567"/>
        <w:jc w:val="center"/>
        <w:rPr>
          <w:color w:val="000000"/>
        </w:rPr>
      </w:pPr>
      <w:r w:rsidRPr="004F2101">
        <w:rPr>
          <w:b/>
          <w:color w:val="000000"/>
        </w:rPr>
        <w:t>1</w:t>
      </w:r>
      <w:r w:rsidR="00D72F41" w:rsidRPr="004F2101">
        <w:rPr>
          <w:b/>
          <w:color w:val="000000"/>
        </w:rPr>
        <w:t>0</w:t>
      </w:r>
      <w:r w:rsidRPr="004F2101">
        <w:rPr>
          <w:b/>
          <w:color w:val="000000"/>
        </w:rPr>
        <w:t>. Заключительные положения.</w:t>
      </w:r>
    </w:p>
    <w:p w14:paraId="60589215" w14:textId="77777777" w:rsidR="0025543B" w:rsidRPr="004F2101" w:rsidRDefault="00D72F41" w:rsidP="0041453C">
      <w:pPr>
        <w:spacing w:before="200" w:line="220" w:lineRule="auto"/>
        <w:ind w:left="567"/>
        <w:jc w:val="both"/>
        <w:rPr>
          <w:color w:val="000000"/>
        </w:rPr>
      </w:pPr>
      <w:r w:rsidRPr="004F2101">
        <w:rPr>
          <w:color w:val="000000"/>
        </w:rPr>
        <w:t>10</w:t>
      </w:r>
      <w:r w:rsidR="0025543B" w:rsidRPr="004F2101">
        <w:rPr>
          <w:color w:val="000000"/>
        </w:rPr>
        <w:t xml:space="preserve">.1. Стороны договорились, что настоящий </w:t>
      </w:r>
      <w:r w:rsidR="00267DAF" w:rsidRPr="004F2101">
        <w:rPr>
          <w:color w:val="000000"/>
        </w:rPr>
        <w:t>контракт</w:t>
      </w:r>
      <w:r w:rsidR="0025543B" w:rsidRPr="004F2101">
        <w:rPr>
          <w:color w:val="000000"/>
        </w:rPr>
        <w:t xml:space="preserve"> интерпретируется в соответствии с законодательством Российской Федерации.</w:t>
      </w:r>
    </w:p>
    <w:p w14:paraId="40E923D8" w14:textId="77777777" w:rsidR="0025543B" w:rsidRPr="004F2101" w:rsidRDefault="0025543B" w:rsidP="0041453C">
      <w:pPr>
        <w:spacing w:line="260" w:lineRule="auto"/>
        <w:ind w:left="567"/>
        <w:jc w:val="both"/>
        <w:rPr>
          <w:color w:val="000000"/>
        </w:rPr>
      </w:pPr>
      <w:r w:rsidRPr="004F2101">
        <w:rPr>
          <w:color w:val="000000"/>
        </w:rPr>
        <w:t>1</w:t>
      </w:r>
      <w:r w:rsidR="00D72F41" w:rsidRPr="004F2101">
        <w:rPr>
          <w:color w:val="000000"/>
        </w:rPr>
        <w:t>0</w:t>
      </w:r>
      <w:r w:rsidRPr="004F2101">
        <w:rPr>
          <w:color w:val="000000"/>
        </w:rPr>
        <w:t xml:space="preserve">.2. Ни одна из сторон не имеет права передавать свои права и обязанности по данному </w:t>
      </w:r>
      <w:r w:rsidR="00267DAF" w:rsidRPr="004F2101">
        <w:rPr>
          <w:color w:val="000000"/>
        </w:rPr>
        <w:t>контракт</w:t>
      </w:r>
      <w:r w:rsidRPr="004F2101">
        <w:rPr>
          <w:color w:val="000000"/>
        </w:rPr>
        <w:t>у третьим лицам.</w:t>
      </w:r>
    </w:p>
    <w:p w14:paraId="4B10E4BE" w14:textId="77777777" w:rsidR="0025543B" w:rsidRPr="004F2101" w:rsidRDefault="00D72F41" w:rsidP="0041453C">
      <w:pPr>
        <w:spacing w:line="260" w:lineRule="auto"/>
        <w:ind w:left="567"/>
        <w:jc w:val="both"/>
        <w:rPr>
          <w:color w:val="000000"/>
        </w:rPr>
      </w:pPr>
      <w:r w:rsidRPr="004F2101">
        <w:rPr>
          <w:color w:val="000000"/>
        </w:rPr>
        <w:lastRenderedPageBreak/>
        <w:t>10</w:t>
      </w:r>
      <w:r w:rsidR="0025543B" w:rsidRPr="004F2101">
        <w:rPr>
          <w:color w:val="000000"/>
        </w:rPr>
        <w:t xml:space="preserve">.3. Все изменения, дополнения и приложения к настоящему </w:t>
      </w:r>
      <w:r w:rsidR="00267DAF" w:rsidRPr="004F2101">
        <w:rPr>
          <w:color w:val="000000"/>
        </w:rPr>
        <w:t>контракту</w:t>
      </w:r>
      <w:r w:rsidR="0025543B" w:rsidRPr="004F2101">
        <w:rPr>
          <w:color w:val="000000"/>
        </w:rPr>
        <w:t xml:space="preserve"> оформляются в письменном виде и с момента подписания сторонами являются его неотъемлемой частью.</w:t>
      </w:r>
    </w:p>
    <w:p w14:paraId="62242D9B" w14:textId="77777777" w:rsidR="0025543B" w:rsidRPr="004F2101" w:rsidRDefault="00D72F41" w:rsidP="0041453C">
      <w:pPr>
        <w:spacing w:line="260" w:lineRule="auto"/>
        <w:ind w:left="567"/>
        <w:jc w:val="both"/>
        <w:rPr>
          <w:color w:val="000000"/>
        </w:rPr>
      </w:pPr>
      <w:r w:rsidRPr="004F2101">
        <w:rPr>
          <w:color w:val="000000"/>
        </w:rPr>
        <w:t>10</w:t>
      </w:r>
      <w:r w:rsidR="0025543B" w:rsidRPr="004F2101">
        <w:rPr>
          <w:color w:val="000000"/>
        </w:rPr>
        <w:t xml:space="preserve">.4. Вся документация, связанная с настоящим </w:t>
      </w:r>
      <w:r w:rsidR="00267DAF" w:rsidRPr="004F2101">
        <w:rPr>
          <w:color w:val="000000"/>
        </w:rPr>
        <w:t>контракто</w:t>
      </w:r>
      <w:r w:rsidR="0025543B" w:rsidRPr="004F2101">
        <w:rPr>
          <w:color w:val="000000"/>
        </w:rPr>
        <w:t>м может быть пе</w:t>
      </w:r>
      <w:r w:rsidR="0025543B" w:rsidRPr="004F2101">
        <w:rPr>
          <w:color w:val="000000"/>
        </w:rPr>
        <w:softHyphen/>
        <w:t>редаваться сторонами по техническим средствам связи (факс, телетайп и т.п.), с обязательным предоставлением подлинного документа.</w:t>
      </w:r>
    </w:p>
    <w:p w14:paraId="20F67252" w14:textId="77777777" w:rsidR="0025543B" w:rsidRPr="004F2101" w:rsidRDefault="0025543B" w:rsidP="0041453C">
      <w:pPr>
        <w:spacing w:line="220" w:lineRule="auto"/>
        <w:ind w:left="567"/>
        <w:jc w:val="both"/>
        <w:rPr>
          <w:color w:val="000000"/>
        </w:rPr>
      </w:pPr>
      <w:r w:rsidRPr="004F2101">
        <w:rPr>
          <w:color w:val="000000"/>
        </w:rPr>
        <w:t>1</w:t>
      </w:r>
      <w:r w:rsidR="00D72F41" w:rsidRPr="004F2101">
        <w:rPr>
          <w:color w:val="000000"/>
        </w:rPr>
        <w:t>0</w:t>
      </w:r>
      <w:r w:rsidRPr="004F2101">
        <w:rPr>
          <w:color w:val="000000"/>
        </w:rPr>
        <w:t>.5. Уведомление, направляемое сторонами друг другу, вступает в силу после доставки или в день, указанный в уведомлении, в зависимости от того, ка</w:t>
      </w:r>
      <w:r w:rsidRPr="004F2101">
        <w:rPr>
          <w:color w:val="000000"/>
        </w:rPr>
        <w:softHyphen/>
        <w:t>кая из этих дат наступит позднее.</w:t>
      </w:r>
    </w:p>
    <w:p w14:paraId="298C738E" w14:textId="77777777" w:rsidR="0025543B" w:rsidRPr="004F2101" w:rsidRDefault="0025543B" w:rsidP="0041453C">
      <w:pPr>
        <w:spacing w:line="260" w:lineRule="auto"/>
        <w:ind w:left="567"/>
        <w:jc w:val="both"/>
        <w:rPr>
          <w:color w:val="000000"/>
        </w:rPr>
      </w:pPr>
      <w:r w:rsidRPr="004F2101">
        <w:rPr>
          <w:color w:val="000000"/>
        </w:rPr>
        <w:t>1</w:t>
      </w:r>
      <w:r w:rsidR="00D72F41" w:rsidRPr="004F2101">
        <w:rPr>
          <w:color w:val="000000"/>
        </w:rPr>
        <w:t>0</w:t>
      </w:r>
      <w:r w:rsidRPr="004F2101">
        <w:rPr>
          <w:color w:val="000000"/>
        </w:rPr>
        <w:t xml:space="preserve">.6. Документы, являющиеся неотъемлемой частью </w:t>
      </w:r>
      <w:r w:rsidR="00267DAF" w:rsidRPr="004F2101">
        <w:rPr>
          <w:color w:val="000000"/>
        </w:rPr>
        <w:t>контракт</w:t>
      </w:r>
      <w:r w:rsidRPr="004F2101">
        <w:rPr>
          <w:color w:val="000000"/>
        </w:rPr>
        <w:t>а, подписы</w:t>
      </w:r>
      <w:r w:rsidRPr="004F2101">
        <w:rPr>
          <w:color w:val="000000"/>
        </w:rPr>
        <w:softHyphen/>
        <w:t>ваются обеими сторонами и скрепляются печатями.</w:t>
      </w:r>
    </w:p>
    <w:p w14:paraId="0C39D82B" w14:textId="77777777" w:rsidR="00FE56CE" w:rsidRPr="004F2101" w:rsidRDefault="00D72F41" w:rsidP="0041453C">
      <w:pPr>
        <w:spacing w:line="260" w:lineRule="auto"/>
        <w:ind w:left="567"/>
        <w:jc w:val="both"/>
        <w:rPr>
          <w:color w:val="000000"/>
        </w:rPr>
      </w:pPr>
      <w:r w:rsidRPr="004F2101">
        <w:rPr>
          <w:color w:val="000000"/>
        </w:rPr>
        <w:t>10</w:t>
      </w:r>
      <w:r w:rsidR="00DE03AA" w:rsidRPr="004F2101">
        <w:rPr>
          <w:color w:val="000000"/>
        </w:rPr>
        <w:t xml:space="preserve">.7 </w:t>
      </w:r>
      <w:r w:rsidR="0025543B" w:rsidRPr="004F2101">
        <w:rPr>
          <w:color w:val="000000"/>
        </w:rPr>
        <w:t xml:space="preserve">Настоящий </w:t>
      </w:r>
      <w:r w:rsidR="00267DAF" w:rsidRPr="004F2101">
        <w:rPr>
          <w:color w:val="000000"/>
        </w:rPr>
        <w:t>контракт</w:t>
      </w:r>
      <w:r w:rsidR="0025543B" w:rsidRPr="004F2101">
        <w:rPr>
          <w:color w:val="000000"/>
        </w:rPr>
        <w:t xml:space="preserve"> составлен в </w:t>
      </w:r>
      <w:r w:rsidR="00EA5A3B" w:rsidRPr="004F2101">
        <w:rPr>
          <w:color w:val="000000"/>
        </w:rPr>
        <w:t>3</w:t>
      </w:r>
      <w:r w:rsidR="0025543B" w:rsidRPr="004F2101">
        <w:rPr>
          <w:color w:val="000000"/>
        </w:rPr>
        <w:t>-х экземплярах, имею</w:t>
      </w:r>
      <w:r w:rsidR="00EA5A3B" w:rsidRPr="004F2101">
        <w:rPr>
          <w:color w:val="000000"/>
        </w:rPr>
        <w:t>щих одинаковую юридическую силу: один – Муниципальному заказчику, один – Поставщику, один – МКУ «ЦБ».</w:t>
      </w:r>
    </w:p>
    <w:p w14:paraId="2226AB56" w14:textId="77777777" w:rsidR="00FE629C" w:rsidRPr="004F2101" w:rsidRDefault="00FE629C" w:rsidP="0041453C">
      <w:pPr>
        <w:spacing w:line="260" w:lineRule="auto"/>
        <w:ind w:left="567"/>
        <w:jc w:val="both"/>
        <w:rPr>
          <w:color w:val="000000"/>
        </w:rPr>
      </w:pPr>
    </w:p>
    <w:p w14:paraId="4087C12F" w14:textId="77777777" w:rsidR="00432638" w:rsidRPr="004F2101" w:rsidRDefault="00D72F41" w:rsidP="00432638">
      <w:pPr>
        <w:ind w:left="567"/>
        <w:jc w:val="center"/>
        <w:rPr>
          <w:b/>
        </w:rPr>
      </w:pPr>
      <w:r w:rsidRPr="004F2101">
        <w:rPr>
          <w:b/>
        </w:rPr>
        <w:t>11</w:t>
      </w:r>
      <w:r w:rsidR="00B55D05" w:rsidRPr="004F2101">
        <w:rPr>
          <w:b/>
        </w:rPr>
        <w:t xml:space="preserve">. </w:t>
      </w:r>
      <w:r w:rsidR="00432638" w:rsidRPr="004F2101">
        <w:rPr>
          <w:b/>
        </w:rPr>
        <w:t>Приложение</w:t>
      </w:r>
    </w:p>
    <w:p w14:paraId="330AF1BB" w14:textId="77777777" w:rsidR="00432638" w:rsidRPr="004F2101" w:rsidRDefault="00D72F41" w:rsidP="00432638">
      <w:pPr>
        <w:ind w:left="567"/>
        <w:jc w:val="both"/>
      </w:pPr>
      <w:r w:rsidRPr="004F2101">
        <w:t>11</w:t>
      </w:r>
      <w:r w:rsidR="00432638" w:rsidRPr="004F2101">
        <w:t>.1. К настоящему контракту прилагаются и являются его неотъемлемой частью:</w:t>
      </w:r>
    </w:p>
    <w:p w14:paraId="45E85B9D" w14:textId="77777777" w:rsidR="00A23263" w:rsidRPr="004F2101" w:rsidRDefault="00432638" w:rsidP="004F2101">
      <w:pPr>
        <w:ind w:left="567"/>
        <w:jc w:val="both"/>
      </w:pPr>
      <w:r w:rsidRPr="004F2101">
        <w:t>-Приложение № 1 –Спецификация.</w:t>
      </w:r>
    </w:p>
    <w:p w14:paraId="7E0F7737" w14:textId="77777777" w:rsidR="00A23263" w:rsidRPr="004F2101" w:rsidRDefault="00A23263" w:rsidP="00432638">
      <w:pPr>
        <w:ind w:left="567"/>
        <w:jc w:val="both"/>
      </w:pPr>
    </w:p>
    <w:p w14:paraId="325D6960" w14:textId="77777777" w:rsidR="00B55D05" w:rsidRPr="004F2101" w:rsidRDefault="00D72F41" w:rsidP="0041453C">
      <w:pPr>
        <w:ind w:left="567"/>
        <w:jc w:val="center"/>
        <w:rPr>
          <w:b/>
        </w:rPr>
      </w:pPr>
      <w:r w:rsidRPr="004F2101">
        <w:rPr>
          <w:b/>
        </w:rPr>
        <w:t>12</w:t>
      </w:r>
      <w:r w:rsidR="00432638" w:rsidRPr="004F2101">
        <w:rPr>
          <w:b/>
        </w:rPr>
        <w:t xml:space="preserve">. </w:t>
      </w:r>
      <w:r w:rsidR="00B55D05" w:rsidRPr="004F2101">
        <w:rPr>
          <w:b/>
        </w:rPr>
        <w:t>Реквизиты сторон.</w:t>
      </w:r>
    </w:p>
    <w:p w14:paraId="44A04D09" w14:textId="77777777" w:rsidR="00A047B1" w:rsidRPr="004F2101" w:rsidRDefault="00A047B1" w:rsidP="0041453C">
      <w:pPr>
        <w:spacing w:before="240"/>
        <w:ind w:left="567"/>
        <w:rPr>
          <w:b/>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43"/>
      </w:tblGrid>
      <w:tr w:rsidR="00B55D05" w:rsidRPr="004F2101" w14:paraId="304EE9AD" w14:textId="77777777" w:rsidTr="00173C42">
        <w:trPr>
          <w:trHeight w:val="6228"/>
        </w:trPr>
        <w:tc>
          <w:tcPr>
            <w:tcW w:w="4820" w:type="dxa"/>
            <w:tcBorders>
              <w:top w:val="single" w:sz="4" w:space="0" w:color="auto"/>
              <w:left w:val="single" w:sz="4" w:space="0" w:color="auto"/>
              <w:bottom w:val="single" w:sz="4" w:space="0" w:color="auto"/>
              <w:right w:val="single" w:sz="4" w:space="0" w:color="auto"/>
            </w:tcBorders>
          </w:tcPr>
          <w:p w14:paraId="54B81ED8"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
                <w:bCs/>
                <w:sz w:val="24"/>
                <w:szCs w:val="24"/>
              </w:rPr>
            </w:pPr>
            <w:r w:rsidRPr="004F2101">
              <w:rPr>
                <w:rFonts w:ascii="Times New Roman" w:hAnsi="Times New Roman" w:cs="Times New Roman"/>
                <w:b/>
                <w:bCs/>
                <w:sz w:val="24"/>
                <w:szCs w:val="24"/>
              </w:rPr>
              <w:t xml:space="preserve">Муниципальный заказчик: </w:t>
            </w:r>
          </w:p>
          <w:p w14:paraId="368436BC" w14:textId="4F7B4BC8" w:rsidR="00173C42" w:rsidRPr="004F2101" w:rsidRDefault="00766491" w:rsidP="00173C42">
            <w:pPr>
              <w:pStyle w:val="10"/>
              <w:pBdr>
                <w:top w:val="nil"/>
                <w:left w:val="nil"/>
                <w:bottom w:val="nil"/>
                <w:right w:val="nil"/>
                <w:between w:val="nil"/>
              </w:pBd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МКДОУ </w:t>
            </w:r>
            <w:r w:rsidR="00173C42" w:rsidRPr="004F2101">
              <w:rPr>
                <w:rFonts w:ascii="Times New Roman" w:hAnsi="Times New Roman" w:cs="Times New Roman"/>
                <w:b/>
                <w:bCs/>
                <w:sz w:val="24"/>
                <w:szCs w:val="24"/>
              </w:rPr>
              <w:t>№ 14 «Улыбка»</w:t>
            </w:r>
          </w:p>
          <w:p w14:paraId="0934A437"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Адрес: 187700, Ленинградская область, Лодейнопольский район, г. Лодейное Поле, ул. Пограничная, д. 21</w:t>
            </w:r>
          </w:p>
          <w:p w14:paraId="438C8442"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Тел.факс: 8(81364)2-34-43</w:t>
            </w:r>
          </w:p>
          <w:p w14:paraId="00BAAD40"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lang w:val="en-US"/>
              </w:rPr>
              <w:t>Email</w:t>
            </w:r>
            <w:r w:rsidRPr="004F2101">
              <w:rPr>
                <w:rFonts w:ascii="Times New Roman" w:hAnsi="Times New Roman" w:cs="Times New Roman"/>
                <w:bCs/>
                <w:sz w:val="24"/>
                <w:szCs w:val="24"/>
              </w:rPr>
              <w:t xml:space="preserve">: </w:t>
            </w:r>
            <w:r w:rsidRPr="004F2101">
              <w:rPr>
                <w:rFonts w:ascii="Times New Roman" w:hAnsi="Times New Roman" w:cs="Times New Roman"/>
                <w:bCs/>
                <w:sz w:val="24"/>
                <w:szCs w:val="24"/>
                <w:lang w:val="en-US"/>
              </w:rPr>
              <w:t>dc</w:t>
            </w:r>
            <w:r w:rsidRPr="004F2101">
              <w:rPr>
                <w:rFonts w:ascii="Times New Roman" w:hAnsi="Times New Roman" w:cs="Times New Roman"/>
                <w:bCs/>
                <w:sz w:val="24"/>
                <w:szCs w:val="24"/>
              </w:rPr>
              <w:t>14</w:t>
            </w:r>
            <w:r w:rsidRPr="004F2101">
              <w:rPr>
                <w:rFonts w:ascii="Times New Roman" w:hAnsi="Times New Roman" w:cs="Times New Roman"/>
                <w:bCs/>
                <w:sz w:val="24"/>
                <w:szCs w:val="24"/>
                <w:lang w:val="en-US"/>
              </w:rPr>
              <w:t>ulybka</w:t>
            </w:r>
            <w:r w:rsidRPr="004F2101">
              <w:rPr>
                <w:rFonts w:ascii="Times New Roman" w:hAnsi="Times New Roman" w:cs="Times New Roman"/>
                <w:bCs/>
                <w:sz w:val="24"/>
                <w:szCs w:val="24"/>
              </w:rPr>
              <w:t>@</w:t>
            </w:r>
            <w:r w:rsidRPr="004F2101">
              <w:rPr>
                <w:rFonts w:ascii="Times New Roman" w:hAnsi="Times New Roman" w:cs="Times New Roman"/>
                <w:bCs/>
                <w:sz w:val="24"/>
                <w:szCs w:val="24"/>
                <w:lang w:val="en-US"/>
              </w:rPr>
              <w:t>mail</w:t>
            </w:r>
            <w:r w:rsidRPr="004F2101">
              <w:rPr>
                <w:rFonts w:ascii="Times New Roman" w:hAnsi="Times New Roman" w:cs="Times New Roman"/>
                <w:bCs/>
                <w:sz w:val="24"/>
                <w:szCs w:val="24"/>
              </w:rPr>
              <w:t>.</w:t>
            </w:r>
            <w:r w:rsidRPr="004F2101">
              <w:rPr>
                <w:rFonts w:ascii="Times New Roman" w:hAnsi="Times New Roman" w:cs="Times New Roman"/>
                <w:bCs/>
                <w:sz w:val="24"/>
                <w:szCs w:val="24"/>
                <w:lang w:val="en-US"/>
              </w:rPr>
              <w:t>ru</w:t>
            </w:r>
          </w:p>
          <w:p w14:paraId="1495187D"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 xml:space="preserve">Л/счет – 02659904010 в комитете финансов Администрации </w:t>
            </w:r>
            <w:proofErr w:type="spellStart"/>
            <w:r w:rsidRPr="004F2101">
              <w:rPr>
                <w:rFonts w:ascii="Times New Roman" w:hAnsi="Times New Roman" w:cs="Times New Roman"/>
                <w:bCs/>
                <w:sz w:val="24"/>
                <w:szCs w:val="24"/>
              </w:rPr>
              <w:t>Лодейнопольск</w:t>
            </w:r>
            <w:r w:rsidR="00501C5C" w:rsidRPr="004F2101">
              <w:rPr>
                <w:rFonts w:ascii="Times New Roman" w:hAnsi="Times New Roman" w:cs="Times New Roman"/>
                <w:bCs/>
                <w:sz w:val="24"/>
                <w:szCs w:val="24"/>
              </w:rPr>
              <w:t>ого</w:t>
            </w:r>
            <w:proofErr w:type="spellEnd"/>
            <w:r w:rsidR="00501C5C" w:rsidRPr="004F2101">
              <w:rPr>
                <w:rFonts w:ascii="Times New Roman" w:hAnsi="Times New Roman" w:cs="Times New Roman"/>
                <w:bCs/>
                <w:sz w:val="24"/>
                <w:szCs w:val="24"/>
              </w:rPr>
              <w:t xml:space="preserve"> муниципального</w:t>
            </w:r>
            <w:r w:rsidRPr="004F2101">
              <w:rPr>
                <w:rFonts w:ascii="Times New Roman" w:hAnsi="Times New Roman" w:cs="Times New Roman"/>
                <w:bCs/>
                <w:sz w:val="24"/>
                <w:szCs w:val="24"/>
              </w:rPr>
              <w:t xml:space="preserve"> район</w:t>
            </w:r>
            <w:r w:rsidR="00501C5C" w:rsidRPr="004F2101">
              <w:rPr>
                <w:rFonts w:ascii="Times New Roman" w:hAnsi="Times New Roman" w:cs="Times New Roman"/>
                <w:bCs/>
                <w:sz w:val="24"/>
                <w:szCs w:val="24"/>
              </w:rPr>
              <w:t>а</w:t>
            </w:r>
            <w:r w:rsidRPr="004F2101">
              <w:rPr>
                <w:rFonts w:ascii="Times New Roman" w:hAnsi="Times New Roman" w:cs="Times New Roman"/>
                <w:bCs/>
                <w:sz w:val="24"/>
                <w:szCs w:val="24"/>
              </w:rPr>
              <w:t xml:space="preserve"> Ленинградской области</w:t>
            </w:r>
          </w:p>
          <w:p w14:paraId="36D93BA5"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ИНН –4709005060</w:t>
            </w:r>
          </w:p>
          <w:p w14:paraId="46D1EBD1"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КПП – 471101001</w:t>
            </w:r>
          </w:p>
          <w:p w14:paraId="7E507C00"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p>
          <w:p w14:paraId="70B20C59"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p>
          <w:p w14:paraId="7990B860"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p>
          <w:p w14:paraId="3FFE396E"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p>
          <w:p w14:paraId="16EE02DC"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Заведующий</w:t>
            </w:r>
          </w:p>
          <w:p w14:paraId="43F079DA"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p>
          <w:p w14:paraId="7B7F886B" w14:textId="77777777" w:rsidR="00173C42" w:rsidRPr="004F2101" w:rsidRDefault="00173C42" w:rsidP="00173C42">
            <w:pPr>
              <w:pStyle w:val="10"/>
              <w:pBdr>
                <w:top w:val="nil"/>
                <w:left w:val="nil"/>
                <w:bottom w:val="nil"/>
                <w:right w:val="nil"/>
                <w:between w:val="nil"/>
              </w:pBdr>
              <w:spacing w:after="0" w:line="240" w:lineRule="auto"/>
              <w:rPr>
                <w:rFonts w:ascii="Times New Roman" w:hAnsi="Times New Roman" w:cs="Times New Roman"/>
                <w:bCs/>
                <w:sz w:val="24"/>
                <w:szCs w:val="24"/>
              </w:rPr>
            </w:pPr>
            <w:r w:rsidRPr="004F2101">
              <w:rPr>
                <w:rFonts w:ascii="Times New Roman" w:hAnsi="Times New Roman" w:cs="Times New Roman"/>
                <w:bCs/>
                <w:sz w:val="24"/>
                <w:szCs w:val="24"/>
              </w:rPr>
              <w:t>_____________ Сафонова Н.Г.</w:t>
            </w:r>
          </w:p>
          <w:p w14:paraId="66A1641C" w14:textId="77777777" w:rsidR="00B55D05" w:rsidRPr="004F2101" w:rsidRDefault="00173C42" w:rsidP="00173C42">
            <w:r w:rsidRPr="004F2101">
              <w:rPr>
                <w:bCs/>
              </w:rPr>
              <w:t>МП</w:t>
            </w:r>
          </w:p>
        </w:tc>
        <w:tc>
          <w:tcPr>
            <w:tcW w:w="4643" w:type="dxa"/>
            <w:tcBorders>
              <w:top w:val="single" w:sz="4" w:space="0" w:color="auto"/>
              <w:left w:val="single" w:sz="4" w:space="0" w:color="auto"/>
              <w:bottom w:val="single" w:sz="4" w:space="0" w:color="auto"/>
              <w:right w:val="single" w:sz="4" w:space="0" w:color="auto"/>
            </w:tcBorders>
          </w:tcPr>
          <w:p w14:paraId="588A6E19" w14:textId="77777777" w:rsidR="00B55D05" w:rsidRPr="004F2101" w:rsidRDefault="00B55D05" w:rsidP="00FF0AB9">
            <w:pPr>
              <w:rPr>
                <w:b/>
              </w:rPr>
            </w:pPr>
            <w:r w:rsidRPr="004F2101">
              <w:rPr>
                <w:b/>
              </w:rPr>
              <w:t>Поставщик:</w:t>
            </w:r>
          </w:p>
          <w:p w14:paraId="51AE8C73" w14:textId="77777777" w:rsidR="00D11299" w:rsidRPr="004F2101" w:rsidRDefault="00D11299" w:rsidP="00C61A2E">
            <w:pPr>
              <w:rPr>
                <w:b/>
              </w:rPr>
            </w:pPr>
          </w:p>
        </w:tc>
      </w:tr>
    </w:tbl>
    <w:p w14:paraId="5E6759C7" w14:textId="77777777" w:rsidR="00DE03AA" w:rsidRPr="004F2101" w:rsidRDefault="00DE03AA" w:rsidP="003B2650">
      <w:pPr>
        <w:pStyle w:val="1"/>
        <w:shd w:val="clear" w:color="auto" w:fill="auto"/>
        <w:tabs>
          <w:tab w:val="left" w:pos="375"/>
        </w:tabs>
        <w:spacing w:before="0" w:after="294"/>
        <w:ind w:right="220"/>
        <w:rPr>
          <w:b/>
          <w:sz w:val="24"/>
          <w:szCs w:val="24"/>
        </w:rPr>
      </w:pPr>
    </w:p>
    <w:p w14:paraId="3DEC0F85" w14:textId="77777777" w:rsidR="00B057CC" w:rsidRPr="004F2101" w:rsidRDefault="00B057CC" w:rsidP="003B2650">
      <w:pPr>
        <w:pStyle w:val="1"/>
        <w:shd w:val="clear" w:color="auto" w:fill="auto"/>
        <w:tabs>
          <w:tab w:val="left" w:pos="375"/>
        </w:tabs>
        <w:spacing w:before="0" w:after="294"/>
        <w:ind w:right="220"/>
        <w:rPr>
          <w:b/>
          <w:sz w:val="24"/>
          <w:szCs w:val="24"/>
        </w:rPr>
      </w:pPr>
    </w:p>
    <w:p w14:paraId="241C2E32" w14:textId="77777777" w:rsidR="0041453C" w:rsidRPr="004F2101" w:rsidRDefault="0041453C" w:rsidP="003B2650">
      <w:pPr>
        <w:pStyle w:val="1"/>
        <w:shd w:val="clear" w:color="auto" w:fill="auto"/>
        <w:tabs>
          <w:tab w:val="left" w:pos="375"/>
        </w:tabs>
        <w:spacing w:before="0" w:after="294"/>
        <w:ind w:right="220"/>
        <w:rPr>
          <w:b/>
          <w:sz w:val="24"/>
          <w:szCs w:val="24"/>
        </w:rPr>
      </w:pPr>
    </w:p>
    <w:p w14:paraId="6824F593" w14:textId="77777777" w:rsidR="0041453C" w:rsidRPr="004F2101" w:rsidRDefault="0041453C" w:rsidP="003B2650">
      <w:pPr>
        <w:pStyle w:val="1"/>
        <w:shd w:val="clear" w:color="auto" w:fill="auto"/>
        <w:tabs>
          <w:tab w:val="left" w:pos="375"/>
        </w:tabs>
        <w:spacing w:before="0" w:after="294"/>
        <w:ind w:right="220"/>
        <w:rPr>
          <w:b/>
          <w:sz w:val="24"/>
          <w:szCs w:val="24"/>
        </w:rPr>
      </w:pPr>
    </w:p>
    <w:p w14:paraId="6CEDF831" w14:textId="77777777" w:rsidR="00711112" w:rsidRDefault="00711112" w:rsidP="003B2650">
      <w:pPr>
        <w:pStyle w:val="1"/>
        <w:shd w:val="clear" w:color="auto" w:fill="auto"/>
        <w:tabs>
          <w:tab w:val="left" w:pos="375"/>
        </w:tabs>
        <w:spacing w:before="0" w:after="294"/>
        <w:ind w:right="220"/>
        <w:rPr>
          <w:b/>
          <w:sz w:val="22"/>
          <w:szCs w:val="22"/>
        </w:rPr>
      </w:pPr>
    </w:p>
    <w:p w14:paraId="0057704F" w14:textId="77777777" w:rsidR="005C220E" w:rsidRPr="00711112" w:rsidRDefault="005C220E" w:rsidP="003B2650">
      <w:pPr>
        <w:pStyle w:val="1"/>
        <w:shd w:val="clear" w:color="auto" w:fill="auto"/>
        <w:tabs>
          <w:tab w:val="left" w:pos="375"/>
        </w:tabs>
        <w:spacing w:before="0" w:after="294"/>
        <w:ind w:right="220"/>
        <w:rPr>
          <w:b/>
          <w:sz w:val="22"/>
          <w:szCs w:val="22"/>
        </w:rPr>
      </w:pPr>
    </w:p>
    <w:p w14:paraId="357C2798" w14:textId="77777777" w:rsidR="00AB541D" w:rsidRPr="00E012C3" w:rsidRDefault="00AB541D" w:rsidP="00AB541D">
      <w:pPr>
        <w:pStyle w:val="1"/>
        <w:shd w:val="clear" w:color="auto" w:fill="auto"/>
        <w:tabs>
          <w:tab w:val="left" w:pos="375"/>
        </w:tabs>
        <w:spacing w:before="0" w:after="294"/>
        <w:ind w:right="220"/>
        <w:jc w:val="center"/>
        <w:rPr>
          <w:b/>
          <w:sz w:val="24"/>
          <w:szCs w:val="24"/>
        </w:rPr>
      </w:pPr>
      <w:r w:rsidRPr="00E012C3">
        <w:rPr>
          <w:b/>
          <w:sz w:val="24"/>
          <w:szCs w:val="24"/>
        </w:rPr>
        <w:lastRenderedPageBreak/>
        <w:t>ПРИЛОЖЕНИЕ №1</w:t>
      </w:r>
    </w:p>
    <w:p w14:paraId="7707C217" w14:textId="77777777" w:rsidR="00AB541D" w:rsidRPr="00711112" w:rsidRDefault="00B6507F" w:rsidP="00AB541D">
      <w:pPr>
        <w:pStyle w:val="1"/>
        <w:shd w:val="clear" w:color="auto" w:fill="auto"/>
        <w:tabs>
          <w:tab w:val="left" w:pos="375"/>
        </w:tabs>
        <w:spacing w:before="0" w:after="294"/>
        <w:ind w:right="220"/>
        <w:jc w:val="center"/>
        <w:rPr>
          <w:b/>
          <w:sz w:val="24"/>
          <w:szCs w:val="24"/>
        </w:rPr>
      </w:pPr>
      <w:r w:rsidRPr="00E012C3">
        <w:rPr>
          <w:b/>
          <w:sz w:val="24"/>
          <w:szCs w:val="24"/>
        </w:rPr>
        <w:t>к муниципальному контракту №</w:t>
      </w:r>
      <w:r w:rsidR="00C07B3B">
        <w:rPr>
          <w:b/>
          <w:sz w:val="24"/>
          <w:szCs w:val="24"/>
        </w:rPr>
        <w:t>___</w:t>
      </w:r>
      <w:r w:rsidR="001A4722">
        <w:rPr>
          <w:b/>
          <w:sz w:val="24"/>
          <w:szCs w:val="24"/>
        </w:rPr>
        <w:t xml:space="preserve"> от «</w:t>
      </w:r>
      <w:r w:rsidR="00663A19">
        <w:rPr>
          <w:b/>
          <w:sz w:val="24"/>
          <w:szCs w:val="24"/>
        </w:rPr>
        <w:t xml:space="preserve">___» сентября 2026 </w:t>
      </w:r>
      <w:r w:rsidR="00C07B3B">
        <w:rPr>
          <w:b/>
          <w:sz w:val="24"/>
          <w:szCs w:val="24"/>
        </w:rPr>
        <w:t>г</w:t>
      </w:r>
      <w:r w:rsidR="00173C42">
        <w:rPr>
          <w:b/>
          <w:sz w:val="24"/>
          <w:szCs w:val="24"/>
        </w:rPr>
        <w:t>.</w:t>
      </w:r>
    </w:p>
    <w:p w14:paraId="7FADECB4" w14:textId="77777777" w:rsidR="00AB541D" w:rsidRPr="00711112" w:rsidRDefault="00AB541D" w:rsidP="00173C42">
      <w:pPr>
        <w:pStyle w:val="1"/>
        <w:shd w:val="clear" w:color="auto" w:fill="auto"/>
        <w:tabs>
          <w:tab w:val="left" w:pos="375"/>
        </w:tabs>
        <w:spacing w:before="0" w:after="294"/>
        <w:ind w:right="220"/>
        <w:jc w:val="center"/>
        <w:rPr>
          <w:b/>
          <w:sz w:val="24"/>
          <w:szCs w:val="24"/>
        </w:rPr>
      </w:pPr>
      <w:r w:rsidRPr="00711112">
        <w:rPr>
          <w:b/>
          <w:sz w:val="24"/>
          <w:szCs w:val="24"/>
        </w:rPr>
        <w:t>Спецификаци</w:t>
      </w:r>
      <w:r w:rsidR="00413975" w:rsidRPr="00711112">
        <w:rPr>
          <w:b/>
          <w:sz w:val="24"/>
          <w:szCs w:val="24"/>
        </w:rPr>
        <w:t>я</w:t>
      </w:r>
      <w:r w:rsidRPr="00711112">
        <w:rPr>
          <w:b/>
          <w:sz w:val="24"/>
          <w:szCs w:val="24"/>
        </w:rPr>
        <w:t>.</w:t>
      </w:r>
    </w:p>
    <w:tbl>
      <w:tblPr>
        <w:tblpPr w:leftFromText="180" w:rightFromText="180" w:vertAnchor="text" w:horzAnchor="margin" w:tblpY="326"/>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85"/>
        <w:gridCol w:w="2693"/>
        <w:gridCol w:w="1163"/>
        <w:gridCol w:w="992"/>
        <w:gridCol w:w="1276"/>
        <w:gridCol w:w="1417"/>
      </w:tblGrid>
      <w:tr w:rsidR="00612863" w:rsidRPr="00520FEF" w14:paraId="504F5410" w14:textId="77777777" w:rsidTr="00D80F74">
        <w:trPr>
          <w:trHeight w:val="557"/>
        </w:trPr>
        <w:tc>
          <w:tcPr>
            <w:tcW w:w="817" w:type="dxa"/>
            <w:shd w:val="clear" w:color="auto" w:fill="auto"/>
          </w:tcPr>
          <w:p w14:paraId="4E5EBB70" w14:textId="77777777" w:rsidR="00612863" w:rsidRPr="00520FEF" w:rsidRDefault="00612863" w:rsidP="003B2650">
            <w:pPr>
              <w:pStyle w:val="1"/>
              <w:shd w:val="clear" w:color="auto" w:fill="auto"/>
              <w:tabs>
                <w:tab w:val="left" w:pos="375"/>
              </w:tabs>
              <w:spacing w:before="0" w:after="294"/>
              <w:ind w:right="220"/>
              <w:jc w:val="center"/>
              <w:rPr>
                <w:b/>
                <w:sz w:val="20"/>
                <w:szCs w:val="20"/>
              </w:rPr>
            </w:pPr>
            <w:r w:rsidRPr="00520FEF">
              <w:rPr>
                <w:b/>
                <w:sz w:val="20"/>
                <w:szCs w:val="20"/>
              </w:rPr>
              <w:t>№ п\п</w:t>
            </w:r>
          </w:p>
        </w:tc>
        <w:tc>
          <w:tcPr>
            <w:tcW w:w="1985" w:type="dxa"/>
            <w:shd w:val="clear" w:color="auto" w:fill="auto"/>
          </w:tcPr>
          <w:p w14:paraId="23498FE1" w14:textId="77777777" w:rsidR="00612863" w:rsidRPr="00520FEF" w:rsidRDefault="00612863" w:rsidP="003B2650">
            <w:pPr>
              <w:pStyle w:val="1"/>
              <w:shd w:val="clear" w:color="auto" w:fill="auto"/>
              <w:tabs>
                <w:tab w:val="left" w:pos="375"/>
              </w:tabs>
              <w:spacing w:before="0" w:after="294"/>
              <w:ind w:right="220"/>
              <w:jc w:val="center"/>
              <w:rPr>
                <w:b/>
                <w:sz w:val="20"/>
                <w:szCs w:val="20"/>
              </w:rPr>
            </w:pPr>
            <w:r w:rsidRPr="00520FEF">
              <w:rPr>
                <w:b/>
                <w:sz w:val="20"/>
                <w:szCs w:val="20"/>
              </w:rPr>
              <w:t>Наименование</w:t>
            </w:r>
          </w:p>
        </w:tc>
        <w:tc>
          <w:tcPr>
            <w:tcW w:w="2693" w:type="dxa"/>
            <w:shd w:val="clear" w:color="auto" w:fill="auto"/>
          </w:tcPr>
          <w:p w14:paraId="58217C8F" w14:textId="77777777" w:rsidR="00612863" w:rsidRPr="00520FEF" w:rsidRDefault="00612863" w:rsidP="003B2650">
            <w:pPr>
              <w:pStyle w:val="1"/>
              <w:shd w:val="clear" w:color="auto" w:fill="auto"/>
              <w:tabs>
                <w:tab w:val="left" w:pos="375"/>
              </w:tabs>
              <w:spacing w:before="0" w:after="294"/>
              <w:ind w:right="220"/>
              <w:jc w:val="center"/>
              <w:rPr>
                <w:b/>
                <w:sz w:val="20"/>
                <w:szCs w:val="20"/>
              </w:rPr>
            </w:pPr>
            <w:r w:rsidRPr="00520FEF">
              <w:rPr>
                <w:b/>
                <w:sz w:val="20"/>
                <w:szCs w:val="20"/>
              </w:rPr>
              <w:t>Характеристики товара</w:t>
            </w:r>
          </w:p>
        </w:tc>
        <w:tc>
          <w:tcPr>
            <w:tcW w:w="1163" w:type="dxa"/>
          </w:tcPr>
          <w:p w14:paraId="17B46147" w14:textId="77777777" w:rsidR="00612863" w:rsidRPr="009D44E6" w:rsidRDefault="00612863" w:rsidP="009D44E6">
            <w:pPr>
              <w:pStyle w:val="1"/>
              <w:shd w:val="clear" w:color="auto" w:fill="auto"/>
              <w:tabs>
                <w:tab w:val="left" w:pos="375"/>
              </w:tabs>
              <w:spacing w:before="0" w:after="294"/>
              <w:ind w:right="220"/>
              <w:jc w:val="center"/>
              <w:rPr>
                <w:b/>
                <w:sz w:val="20"/>
                <w:szCs w:val="20"/>
              </w:rPr>
            </w:pPr>
            <w:r w:rsidRPr="00520FEF">
              <w:rPr>
                <w:b/>
                <w:sz w:val="20"/>
                <w:szCs w:val="20"/>
              </w:rPr>
              <w:t>Ед.</w:t>
            </w:r>
            <w:r w:rsidR="009D44E6">
              <w:rPr>
                <w:b/>
                <w:sz w:val="20"/>
                <w:szCs w:val="20"/>
              </w:rPr>
              <w:t xml:space="preserve"> </w:t>
            </w:r>
            <w:r w:rsidRPr="00520FEF">
              <w:rPr>
                <w:b/>
                <w:sz w:val="20"/>
                <w:szCs w:val="20"/>
              </w:rPr>
              <w:t>изм</w:t>
            </w:r>
            <w:r w:rsidR="00173C42">
              <w:rPr>
                <w:b/>
                <w:sz w:val="20"/>
                <w:szCs w:val="20"/>
              </w:rPr>
              <w:t>.</w:t>
            </w:r>
          </w:p>
        </w:tc>
        <w:tc>
          <w:tcPr>
            <w:tcW w:w="992" w:type="dxa"/>
            <w:shd w:val="clear" w:color="auto" w:fill="auto"/>
          </w:tcPr>
          <w:p w14:paraId="7E04A6C6" w14:textId="77777777" w:rsidR="00612863" w:rsidRPr="00520FEF" w:rsidRDefault="00612863" w:rsidP="003B2650">
            <w:pPr>
              <w:pStyle w:val="1"/>
              <w:shd w:val="clear" w:color="auto" w:fill="auto"/>
              <w:tabs>
                <w:tab w:val="left" w:pos="375"/>
              </w:tabs>
              <w:spacing w:before="0" w:after="294"/>
              <w:ind w:right="220"/>
              <w:jc w:val="center"/>
              <w:rPr>
                <w:b/>
                <w:sz w:val="20"/>
                <w:szCs w:val="20"/>
              </w:rPr>
            </w:pPr>
            <w:r w:rsidRPr="00520FEF">
              <w:rPr>
                <w:b/>
                <w:sz w:val="20"/>
                <w:szCs w:val="20"/>
              </w:rPr>
              <w:t>Кол-во</w:t>
            </w:r>
          </w:p>
        </w:tc>
        <w:tc>
          <w:tcPr>
            <w:tcW w:w="1276" w:type="dxa"/>
            <w:shd w:val="clear" w:color="auto" w:fill="auto"/>
          </w:tcPr>
          <w:p w14:paraId="137EECCC" w14:textId="77777777" w:rsidR="00612863" w:rsidRPr="009D44E6" w:rsidRDefault="00612863" w:rsidP="009D44E6">
            <w:pPr>
              <w:pStyle w:val="ac"/>
              <w:rPr>
                <w:b/>
                <w:sz w:val="20"/>
                <w:szCs w:val="20"/>
              </w:rPr>
            </w:pPr>
            <w:r w:rsidRPr="009D44E6">
              <w:rPr>
                <w:b/>
                <w:sz w:val="20"/>
                <w:szCs w:val="20"/>
              </w:rPr>
              <w:t>Цена за ед.</w:t>
            </w:r>
          </w:p>
          <w:p w14:paraId="074F131F" w14:textId="77777777" w:rsidR="00612863" w:rsidRPr="00520FEF" w:rsidRDefault="00612863" w:rsidP="009D44E6">
            <w:pPr>
              <w:pStyle w:val="ac"/>
            </w:pPr>
            <w:r w:rsidRPr="009D44E6">
              <w:rPr>
                <w:b/>
                <w:sz w:val="20"/>
                <w:szCs w:val="20"/>
              </w:rPr>
              <w:t>товара</w:t>
            </w:r>
          </w:p>
        </w:tc>
        <w:tc>
          <w:tcPr>
            <w:tcW w:w="1417" w:type="dxa"/>
            <w:shd w:val="clear" w:color="auto" w:fill="auto"/>
          </w:tcPr>
          <w:p w14:paraId="7F9D4AE6" w14:textId="77777777" w:rsidR="00612863" w:rsidRPr="00520FEF" w:rsidRDefault="00612863" w:rsidP="003B2650">
            <w:pPr>
              <w:pStyle w:val="1"/>
              <w:shd w:val="clear" w:color="auto" w:fill="auto"/>
              <w:tabs>
                <w:tab w:val="left" w:pos="375"/>
              </w:tabs>
              <w:spacing w:before="0" w:after="294"/>
              <w:ind w:right="220"/>
              <w:jc w:val="center"/>
              <w:rPr>
                <w:b/>
                <w:sz w:val="20"/>
                <w:szCs w:val="20"/>
              </w:rPr>
            </w:pPr>
            <w:r w:rsidRPr="00520FEF">
              <w:rPr>
                <w:b/>
                <w:sz w:val="20"/>
                <w:szCs w:val="20"/>
              </w:rPr>
              <w:t>Сумма</w:t>
            </w:r>
          </w:p>
        </w:tc>
      </w:tr>
      <w:tr w:rsidR="00A173F1" w:rsidRPr="00520FEF" w14:paraId="61DAF744" w14:textId="77777777" w:rsidTr="00D80F74">
        <w:trPr>
          <w:trHeight w:val="670"/>
        </w:trPr>
        <w:tc>
          <w:tcPr>
            <w:tcW w:w="817" w:type="dxa"/>
            <w:shd w:val="clear" w:color="auto" w:fill="auto"/>
          </w:tcPr>
          <w:p w14:paraId="0E58C30E" w14:textId="77777777" w:rsidR="00A173F1" w:rsidRPr="00520FEF" w:rsidRDefault="00A173F1" w:rsidP="00A173F1">
            <w:pPr>
              <w:pStyle w:val="1"/>
              <w:shd w:val="clear" w:color="auto" w:fill="auto"/>
              <w:tabs>
                <w:tab w:val="left" w:pos="375"/>
              </w:tabs>
              <w:spacing w:before="0" w:after="294"/>
              <w:ind w:right="220"/>
              <w:jc w:val="center"/>
              <w:rPr>
                <w:sz w:val="20"/>
                <w:szCs w:val="20"/>
              </w:rPr>
            </w:pPr>
            <w:r>
              <w:rPr>
                <w:sz w:val="20"/>
                <w:szCs w:val="20"/>
              </w:rPr>
              <w:t>1</w:t>
            </w:r>
          </w:p>
        </w:tc>
        <w:tc>
          <w:tcPr>
            <w:tcW w:w="1985" w:type="dxa"/>
            <w:shd w:val="clear" w:color="auto" w:fill="auto"/>
          </w:tcPr>
          <w:p w14:paraId="7E3FB05F" w14:textId="77777777" w:rsidR="00A173F1" w:rsidRPr="00520FEF" w:rsidRDefault="00A173F1" w:rsidP="00A173F1">
            <w:pPr>
              <w:pStyle w:val="1"/>
              <w:shd w:val="clear" w:color="auto" w:fill="auto"/>
              <w:tabs>
                <w:tab w:val="left" w:pos="375"/>
                <w:tab w:val="left" w:pos="1245"/>
              </w:tabs>
              <w:spacing w:before="0" w:after="294"/>
              <w:ind w:right="220"/>
              <w:rPr>
                <w:sz w:val="20"/>
                <w:szCs w:val="20"/>
              </w:rPr>
            </w:pPr>
            <w:r>
              <w:rPr>
                <w:sz w:val="20"/>
                <w:szCs w:val="20"/>
              </w:rPr>
              <w:t>Хлеб «Дарницкий</w:t>
            </w:r>
            <w:r w:rsidRPr="00520FEF">
              <w:rPr>
                <w:sz w:val="20"/>
                <w:szCs w:val="20"/>
              </w:rPr>
              <w:t>»</w:t>
            </w:r>
          </w:p>
        </w:tc>
        <w:tc>
          <w:tcPr>
            <w:tcW w:w="2693" w:type="dxa"/>
            <w:shd w:val="clear" w:color="auto" w:fill="auto"/>
          </w:tcPr>
          <w:p w14:paraId="6C5E26DE" w14:textId="77777777" w:rsidR="00A173F1" w:rsidRPr="00C07B3B" w:rsidRDefault="00A173F1" w:rsidP="00A173F1">
            <w:pPr>
              <w:suppressAutoHyphens/>
              <w:rPr>
                <w:bCs/>
                <w:sz w:val="20"/>
                <w:szCs w:val="20"/>
                <w:lang w:eastAsia="zh-CN"/>
              </w:rPr>
            </w:pPr>
            <w:r w:rsidRPr="00C07B3B">
              <w:rPr>
                <w:bCs/>
                <w:sz w:val="20"/>
                <w:szCs w:val="20"/>
                <w:lang w:eastAsia="zh-CN"/>
              </w:rPr>
              <w:t xml:space="preserve">ГОСТ </w:t>
            </w:r>
            <w:r>
              <w:rPr>
                <w:bCs/>
                <w:sz w:val="20"/>
                <w:szCs w:val="20"/>
                <w:lang w:eastAsia="zh-CN"/>
              </w:rPr>
              <w:t>31807-2018</w:t>
            </w:r>
          </w:p>
          <w:p w14:paraId="73060450" w14:textId="77777777" w:rsidR="00A173F1" w:rsidRPr="00C07B3B" w:rsidRDefault="00A173F1" w:rsidP="00A173F1">
            <w:pPr>
              <w:suppressAutoHyphens/>
              <w:rPr>
                <w:bCs/>
                <w:sz w:val="20"/>
                <w:szCs w:val="20"/>
                <w:lang w:eastAsia="zh-CN"/>
              </w:rPr>
            </w:pPr>
            <w:r w:rsidRPr="00C07B3B">
              <w:rPr>
                <w:bCs/>
                <w:sz w:val="20"/>
                <w:szCs w:val="20"/>
                <w:lang w:eastAsia="zh-CN"/>
              </w:rPr>
              <w:t xml:space="preserve">0,530 кг </w:t>
            </w:r>
          </w:p>
          <w:p w14:paraId="48E06008" w14:textId="77777777" w:rsidR="00A173F1" w:rsidRDefault="00A173F1" w:rsidP="00A173F1">
            <w:pPr>
              <w:suppressAutoHyphens/>
              <w:rPr>
                <w:bCs/>
                <w:sz w:val="20"/>
                <w:szCs w:val="20"/>
                <w:lang w:eastAsia="zh-CN"/>
              </w:rPr>
            </w:pPr>
            <w:r w:rsidRPr="00C07B3B">
              <w:rPr>
                <w:bCs/>
                <w:sz w:val="20"/>
                <w:szCs w:val="20"/>
                <w:lang w:eastAsia="zh-CN"/>
              </w:rPr>
              <w:t>упаковка</w:t>
            </w:r>
          </w:p>
          <w:p w14:paraId="62D0ED31" w14:textId="77777777" w:rsidR="00A173F1" w:rsidRPr="00C07B3B" w:rsidRDefault="00A173F1" w:rsidP="00A173F1">
            <w:pPr>
              <w:suppressAutoHyphens/>
              <w:rPr>
                <w:bCs/>
                <w:sz w:val="20"/>
                <w:szCs w:val="20"/>
                <w:lang w:eastAsia="zh-CN"/>
              </w:rPr>
            </w:pPr>
            <w:r>
              <w:rPr>
                <w:bCs/>
                <w:sz w:val="20"/>
                <w:szCs w:val="20"/>
                <w:lang w:eastAsia="zh-CN"/>
              </w:rPr>
              <w:t>без нарезки</w:t>
            </w:r>
          </w:p>
        </w:tc>
        <w:tc>
          <w:tcPr>
            <w:tcW w:w="1163" w:type="dxa"/>
          </w:tcPr>
          <w:p w14:paraId="04286C49" w14:textId="77777777" w:rsidR="00A173F1" w:rsidRPr="00520FEF" w:rsidRDefault="00A173F1" w:rsidP="00A173F1">
            <w:pPr>
              <w:pStyle w:val="1"/>
              <w:shd w:val="clear" w:color="auto" w:fill="auto"/>
              <w:tabs>
                <w:tab w:val="left" w:pos="375"/>
              </w:tabs>
              <w:spacing w:before="0" w:after="294"/>
              <w:ind w:right="220"/>
              <w:jc w:val="center"/>
              <w:rPr>
                <w:sz w:val="20"/>
                <w:szCs w:val="20"/>
              </w:rPr>
            </w:pPr>
            <w:proofErr w:type="spellStart"/>
            <w:r w:rsidRPr="00520FEF">
              <w:rPr>
                <w:sz w:val="20"/>
                <w:szCs w:val="20"/>
              </w:rPr>
              <w:t>шт</w:t>
            </w:r>
            <w:proofErr w:type="spellEnd"/>
          </w:p>
        </w:tc>
        <w:tc>
          <w:tcPr>
            <w:tcW w:w="992" w:type="dxa"/>
            <w:shd w:val="clear" w:color="auto" w:fill="auto"/>
          </w:tcPr>
          <w:p w14:paraId="1DCEED2F" w14:textId="77777777" w:rsidR="00A173F1" w:rsidRPr="00520FEF" w:rsidRDefault="00663A19" w:rsidP="00A173F1">
            <w:pPr>
              <w:pStyle w:val="1"/>
              <w:shd w:val="clear" w:color="auto" w:fill="auto"/>
              <w:tabs>
                <w:tab w:val="left" w:pos="375"/>
              </w:tabs>
              <w:spacing w:before="0" w:after="294"/>
              <w:ind w:right="220"/>
              <w:jc w:val="center"/>
              <w:rPr>
                <w:sz w:val="20"/>
                <w:szCs w:val="20"/>
              </w:rPr>
            </w:pPr>
            <w:r>
              <w:rPr>
                <w:sz w:val="20"/>
                <w:szCs w:val="20"/>
              </w:rPr>
              <w:t>480</w:t>
            </w:r>
          </w:p>
        </w:tc>
        <w:tc>
          <w:tcPr>
            <w:tcW w:w="1276" w:type="dxa"/>
            <w:shd w:val="clear" w:color="auto" w:fill="auto"/>
          </w:tcPr>
          <w:p w14:paraId="266DF48D"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1417" w:type="dxa"/>
            <w:shd w:val="clear" w:color="auto" w:fill="auto"/>
          </w:tcPr>
          <w:p w14:paraId="634B7BD8"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r>
      <w:tr w:rsidR="00A173F1" w:rsidRPr="00520FEF" w14:paraId="481EF738" w14:textId="77777777" w:rsidTr="00D80F74">
        <w:trPr>
          <w:trHeight w:val="740"/>
        </w:trPr>
        <w:tc>
          <w:tcPr>
            <w:tcW w:w="817" w:type="dxa"/>
            <w:shd w:val="clear" w:color="auto" w:fill="auto"/>
          </w:tcPr>
          <w:p w14:paraId="284CD7D4" w14:textId="77777777" w:rsidR="00A173F1" w:rsidRDefault="00A173F1" w:rsidP="00A173F1">
            <w:pPr>
              <w:pStyle w:val="1"/>
              <w:shd w:val="clear" w:color="auto" w:fill="auto"/>
              <w:tabs>
                <w:tab w:val="left" w:pos="375"/>
              </w:tabs>
              <w:spacing w:before="0" w:after="294"/>
              <w:ind w:right="220"/>
              <w:jc w:val="center"/>
              <w:rPr>
                <w:sz w:val="20"/>
                <w:szCs w:val="20"/>
              </w:rPr>
            </w:pPr>
            <w:r>
              <w:rPr>
                <w:sz w:val="20"/>
                <w:szCs w:val="20"/>
              </w:rPr>
              <w:t>2</w:t>
            </w:r>
          </w:p>
        </w:tc>
        <w:tc>
          <w:tcPr>
            <w:tcW w:w="1985" w:type="dxa"/>
            <w:shd w:val="clear" w:color="auto" w:fill="auto"/>
          </w:tcPr>
          <w:p w14:paraId="2700979D" w14:textId="77777777" w:rsidR="00A173F1" w:rsidRPr="00520FEF" w:rsidRDefault="00A173F1" w:rsidP="00A173F1">
            <w:pPr>
              <w:pStyle w:val="1"/>
              <w:shd w:val="clear" w:color="auto" w:fill="auto"/>
              <w:tabs>
                <w:tab w:val="left" w:pos="375"/>
              </w:tabs>
              <w:spacing w:before="0" w:after="294"/>
              <w:ind w:right="220"/>
              <w:rPr>
                <w:sz w:val="20"/>
                <w:szCs w:val="20"/>
              </w:rPr>
            </w:pPr>
            <w:r w:rsidRPr="00520FEF">
              <w:rPr>
                <w:sz w:val="20"/>
                <w:szCs w:val="20"/>
              </w:rPr>
              <w:t>Батон «Подмосковный»</w:t>
            </w:r>
          </w:p>
        </w:tc>
        <w:tc>
          <w:tcPr>
            <w:tcW w:w="2693" w:type="dxa"/>
            <w:shd w:val="clear" w:color="auto" w:fill="auto"/>
          </w:tcPr>
          <w:p w14:paraId="5CC53355" w14:textId="77777777" w:rsidR="00A173F1" w:rsidRDefault="00A173F1" w:rsidP="00A173F1">
            <w:pPr>
              <w:pStyle w:val="ac"/>
              <w:rPr>
                <w:sz w:val="20"/>
                <w:szCs w:val="20"/>
                <w:lang w:eastAsia="zh-CN"/>
              </w:rPr>
            </w:pPr>
            <w:r w:rsidRPr="00C07B3B">
              <w:rPr>
                <w:sz w:val="20"/>
                <w:szCs w:val="20"/>
                <w:lang w:eastAsia="zh-CN"/>
              </w:rPr>
              <w:t xml:space="preserve">ГОСТ </w:t>
            </w:r>
            <w:r>
              <w:rPr>
                <w:sz w:val="20"/>
                <w:szCs w:val="20"/>
                <w:lang w:eastAsia="zh-CN"/>
              </w:rPr>
              <w:t>31805-2018</w:t>
            </w:r>
          </w:p>
          <w:p w14:paraId="144F20CB" w14:textId="77777777" w:rsidR="00A173F1" w:rsidRPr="00C07B3B" w:rsidRDefault="0038350B" w:rsidP="00A173F1">
            <w:pPr>
              <w:pStyle w:val="ac"/>
              <w:rPr>
                <w:sz w:val="20"/>
                <w:szCs w:val="20"/>
                <w:lang w:eastAsia="zh-CN"/>
              </w:rPr>
            </w:pPr>
            <w:r>
              <w:rPr>
                <w:sz w:val="20"/>
                <w:szCs w:val="20"/>
                <w:lang w:eastAsia="zh-CN"/>
              </w:rPr>
              <w:t>0.3</w:t>
            </w:r>
            <w:r w:rsidR="00A173F1" w:rsidRPr="00C07B3B">
              <w:rPr>
                <w:sz w:val="20"/>
                <w:szCs w:val="20"/>
                <w:lang w:eastAsia="zh-CN"/>
              </w:rPr>
              <w:t>00 кг</w:t>
            </w:r>
          </w:p>
          <w:p w14:paraId="3AA9C837" w14:textId="77777777" w:rsidR="00A173F1" w:rsidRDefault="00A173F1" w:rsidP="00A173F1">
            <w:pPr>
              <w:pStyle w:val="ac"/>
              <w:rPr>
                <w:sz w:val="20"/>
                <w:szCs w:val="20"/>
                <w:lang w:eastAsia="zh-CN"/>
              </w:rPr>
            </w:pPr>
            <w:r w:rsidRPr="00C07B3B">
              <w:rPr>
                <w:sz w:val="20"/>
                <w:szCs w:val="20"/>
                <w:lang w:eastAsia="zh-CN"/>
              </w:rPr>
              <w:t>упаковка</w:t>
            </w:r>
          </w:p>
          <w:p w14:paraId="1E72AFDD" w14:textId="77777777" w:rsidR="00A173F1" w:rsidRPr="00C07B3B" w:rsidRDefault="00A173F1" w:rsidP="00A173F1">
            <w:pPr>
              <w:pStyle w:val="ac"/>
              <w:rPr>
                <w:sz w:val="20"/>
                <w:szCs w:val="20"/>
                <w:lang w:eastAsia="zh-CN"/>
              </w:rPr>
            </w:pPr>
            <w:r>
              <w:rPr>
                <w:sz w:val="20"/>
                <w:szCs w:val="20"/>
                <w:lang w:eastAsia="zh-CN"/>
              </w:rPr>
              <w:t>в/с без нарезки</w:t>
            </w:r>
          </w:p>
        </w:tc>
        <w:tc>
          <w:tcPr>
            <w:tcW w:w="1163" w:type="dxa"/>
          </w:tcPr>
          <w:p w14:paraId="30D16882" w14:textId="77777777" w:rsidR="00A173F1" w:rsidRPr="00520FEF" w:rsidRDefault="00A173F1" w:rsidP="00A173F1">
            <w:pPr>
              <w:pStyle w:val="1"/>
              <w:shd w:val="clear" w:color="auto" w:fill="auto"/>
              <w:tabs>
                <w:tab w:val="left" w:pos="375"/>
              </w:tabs>
              <w:spacing w:before="0" w:after="294"/>
              <w:ind w:right="220"/>
              <w:jc w:val="center"/>
              <w:rPr>
                <w:sz w:val="20"/>
                <w:szCs w:val="20"/>
              </w:rPr>
            </w:pPr>
            <w:proofErr w:type="spellStart"/>
            <w:r w:rsidRPr="00520FEF">
              <w:rPr>
                <w:sz w:val="20"/>
                <w:szCs w:val="20"/>
              </w:rPr>
              <w:t>шт</w:t>
            </w:r>
            <w:proofErr w:type="spellEnd"/>
          </w:p>
        </w:tc>
        <w:tc>
          <w:tcPr>
            <w:tcW w:w="992" w:type="dxa"/>
            <w:shd w:val="clear" w:color="auto" w:fill="auto"/>
          </w:tcPr>
          <w:p w14:paraId="6CA3180B" w14:textId="77777777" w:rsidR="00A173F1" w:rsidRDefault="00663A19" w:rsidP="00A173F1">
            <w:pPr>
              <w:pStyle w:val="1"/>
              <w:shd w:val="clear" w:color="auto" w:fill="auto"/>
              <w:tabs>
                <w:tab w:val="left" w:pos="375"/>
              </w:tabs>
              <w:spacing w:before="0" w:after="294"/>
              <w:ind w:right="220"/>
              <w:jc w:val="center"/>
              <w:rPr>
                <w:sz w:val="20"/>
                <w:szCs w:val="20"/>
              </w:rPr>
            </w:pPr>
            <w:r>
              <w:rPr>
                <w:sz w:val="20"/>
                <w:szCs w:val="20"/>
              </w:rPr>
              <w:t>580</w:t>
            </w:r>
          </w:p>
        </w:tc>
        <w:tc>
          <w:tcPr>
            <w:tcW w:w="1276" w:type="dxa"/>
            <w:shd w:val="clear" w:color="auto" w:fill="auto"/>
          </w:tcPr>
          <w:p w14:paraId="47DE4F83" w14:textId="77777777" w:rsidR="00A173F1" w:rsidRDefault="00A173F1" w:rsidP="00A173F1">
            <w:pPr>
              <w:pStyle w:val="1"/>
              <w:shd w:val="clear" w:color="auto" w:fill="auto"/>
              <w:tabs>
                <w:tab w:val="left" w:pos="375"/>
              </w:tabs>
              <w:spacing w:before="0" w:after="294"/>
              <w:ind w:right="220"/>
              <w:jc w:val="center"/>
              <w:rPr>
                <w:sz w:val="20"/>
                <w:szCs w:val="20"/>
              </w:rPr>
            </w:pPr>
          </w:p>
        </w:tc>
        <w:tc>
          <w:tcPr>
            <w:tcW w:w="1417" w:type="dxa"/>
            <w:shd w:val="clear" w:color="auto" w:fill="auto"/>
          </w:tcPr>
          <w:p w14:paraId="369D359F" w14:textId="77777777" w:rsidR="00A173F1" w:rsidRDefault="00A173F1" w:rsidP="00A173F1">
            <w:pPr>
              <w:pStyle w:val="1"/>
              <w:shd w:val="clear" w:color="auto" w:fill="auto"/>
              <w:tabs>
                <w:tab w:val="left" w:pos="375"/>
              </w:tabs>
              <w:spacing w:before="0" w:after="294"/>
              <w:ind w:right="220"/>
              <w:jc w:val="center"/>
              <w:rPr>
                <w:sz w:val="20"/>
                <w:szCs w:val="20"/>
              </w:rPr>
            </w:pPr>
          </w:p>
        </w:tc>
      </w:tr>
      <w:tr w:rsidR="00A173F1" w:rsidRPr="00520FEF" w14:paraId="5C5C67EA" w14:textId="77777777" w:rsidTr="00D80F74">
        <w:tc>
          <w:tcPr>
            <w:tcW w:w="817" w:type="dxa"/>
            <w:shd w:val="clear" w:color="auto" w:fill="auto"/>
          </w:tcPr>
          <w:p w14:paraId="66FEECBE"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1985" w:type="dxa"/>
            <w:shd w:val="clear" w:color="auto" w:fill="auto"/>
          </w:tcPr>
          <w:p w14:paraId="5CCD2736" w14:textId="77777777" w:rsidR="00A173F1" w:rsidRPr="00520FEF" w:rsidRDefault="00A173F1" w:rsidP="00A173F1">
            <w:pPr>
              <w:pStyle w:val="1"/>
              <w:shd w:val="clear" w:color="auto" w:fill="auto"/>
              <w:tabs>
                <w:tab w:val="left" w:pos="375"/>
              </w:tabs>
              <w:spacing w:before="0" w:after="294"/>
              <w:ind w:right="220"/>
              <w:jc w:val="center"/>
              <w:rPr>
                <w:sz w:val="20"/>
                <w:szCs w:val="20"/>
              </w:rPr>
            </w:pPr>
            <w:r w:rsidRPr="00520FEF">
              <w:rPr>
                <w:sz w:val="20"/>
                <w:szCs w:val="20"/>
              </w:rPr>
              <w:t>ИТОГО</w:t>
            </w:r>
          </w:p>
        </w:tc>
        <w:tc>
          <w:tcPr>
            <w:tcW w:w="2693" w:type="dxa"/>
            <w:shd w:val="clear" w:color="auto" w:fill="auto"/>
          </w:tcPr>
          <w:p w14:paraId="45663BED"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1163" w:type="dxa"/>
          </w:tcPr>
          <w:p w14:paraId="7E15CFDB"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992" w:type="dxa"/>
            <w:shd w:val="clear" w:color="auto" w:fill="auto"/>
          </w:tcPr>
          <w:p w14:paraId="25D3FFD1"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1276" w:type="dxa"/>
            <w:shd w:val="clear" w:color="auto" w:fill="auto"/>
          </w:tcPr>
          <w:p w14:paraId="5109C71F"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c>
          <w:tcPr>
            <w:tcW w:w="1417" w:type="dxa"/>
            <w:shd w:val="clear" w:color="auto" w:fill="auto"/>
          </w:tcPr>
          <w:p w14:paraId="7F28D410" w14:textId="77777777" w:rsidR="00A173F1" w:rsidRPr="00520FEF" w:rsidRDefault="00A173F1" w:rsidP="00A173F1">
            <w:pPr>
              <w:pStyle w:val="1"/>
              <w:shd w:val="clear" w:color="auto" w:fill="auto"/>
              <w:tabs>
                <w:tab w:val="left" w:pos="375"/>
              </w:tabs>
              <w:spacing w:before="0" w:after="294"/>
              <w:ind w:right="220"/>
              <w:jc w:val="center"/>
              <w:rPr>
                <w:sz w:val="20"/>
                <w:szCs w:val="20"/>
              </w:rPr>
            </w:pPr>
          </w:p>
        </w:tc>
      </w:tr>
    </w:tbl>
    <w:p w14:paraId="600B70D2" w14:textId="77777777" w:rsidR="007D29CC" w:rsidRPr="00711112" w:rsidRDefault="007D29CC" w:rsidP="00835C12">
      <w:pPr>
        <w:pStyle w:val="1"/>
        <w:shd w:val="clear" w:color="auto" w:fill="auto"/>
        <w:tabs>
          <w:tab w:val="left" w:pos="375"/>
          <w:tab w:val="left" w:pos="7938"/>
          <w:tab w:val="left" w:pos="8364"/>
        </w:tabs>
        <w:spacing w:before="0" w:after="294"/>
        <w:ind w:left="20" w:right="220"/>
        <w:jc w:val="center"/>
        <w:rPr>
          <w:b/>
          <w:sz w:val="24"/>
          <w:szCs w:val="24"/>
        </w:rPr>
      </w:pPr>
    </w:p>
    <w:p w14:paraId="31F408F3" w14:textId="77777777" w:rsidR="00AB541D" w:rsidRPr="00711112" w:rsidRDefault="00AB541D" w:rsidP="00AB541D">
      <w:pPr>
        <w:pStyle w:val="1"/>
        <w:shd w:val="clear" w:color="auto" w:fill="auto"/>
        <w:tabs>
          <w:tab w:val="left" w:pos="375"/>
        </w:tabs>
        <w:spacing w:before="0" w:after="294"/>
        <w:ind w:left="20" w:right="220"/>
        <w:rPr>
          <w:sz w:val="24"/>
          <w:szCs w:val="24"/>
        </w:rPr>
      </w:pPr>
    </w:p>
    <w:p w14:paraId="7A0811E3" w14:textId="77777777" w:rsidR="0093690B" w:rsidRDefault="00612863" w:rsidP="00D87D4D">
      <w:pPr>
        <w:rPr>
          <w:b/>
          <w:color w:val="000000"/>
          <w:sz w:val="22"/>
          <w:szCs w:val="22"/>
        </w:rPr>
      </w:pPr>
      <w:r>
        <w:rPr>
          <w:b/>
          <w:color w:val="000000"/>
          <w:sz w:val="22"/>
          <w:szCs w:val="22"/>
        </w:rPr>
        <w:t xml:space="preserve">ИТОГО: </w:t>
      </w:r>
      <w:r w:rsidR="00C07B3B">
        <w:rPr>
          <w:b/>
          <w:color w:val="000000"/>
          <w:sz w:val="22"/>
          <w:szCs w:val="22"/>
        </w:rPr>
        <w:t>__________________</w:t>
      </w:r>
    </w:p>
    <w:p w14:paraId="22A339D6" w14:textId="77777777" w:rsidR="0093690B" w:rsidRPr="00D87D4D" w:rsidRDefault="0093690B" w:rsidP="00D87D4D">
      <w:pPr>
        <w:rPr>
          <w:b/>
          <w:color w:val="000000"/>
          <w:sz w:val="22"/>
          <w:szCs w:val="22"/>
        </w:rPr>
      </w:pPr>
    </w:p>
    <w:tbl>
      <w:tblPr>
        <w:tblStyle w:val="a7"/>
        <w:tblW w:w="0" w:type="auto"/>
        <w:tblLook w:val="04A0" w:firstRow="1" w:lastRow="0" w:firstColumn="1" w:lastColumn="0" w:noHBand="0" w:noVBand="1"/>
      </w:tblPr>
      <w:tblGrid>
        <w:gridCol w:w="5332"/>
        <w:gridCol w:w="5317"/>
      </w:tblGrid>
      <w:tr w:rsidR="00D87D4D" w14:paraId="20C3C9BC" w14:textId="77777777" w:rsidTr="00D87D4D">
        <w:tc>
          <w:tcPr>
            <w:tcW w:w="5437" w:type="dxa"/>
          </w:tcPr>
          <w:p w14:paraId="6AEE90B2" w14:textId="77777777" w:rsidR="00D87D4D" w:rsidRDefault="00D87D4D" w:rsidP="00D87D4D">
            <w:pPr>
              <w:rPr>
                <w:b/>
                <w:color w:val="000000"/>
                <w:sz w:val="22"/>
                <w:szCs w:val="22"/>
              </w:rPr>
            </w:pPr>
            <w:r w:rsidRPr="00D87D4D">
              <w:rPr>
                <w:b/>
                <w:color w:val="000000"/>
                <w:sz w:val="22"/>
                <w:szCs w:val="22"/>
              </w:rPr>
              <w:t>Муниципальный заказчик:</w:t>
            </w:r>
          </w:p>
          <w:p w14:paraId="5D31E137" w14:textId="77777777" w:rsidR="00D87D4D" w:rsidRDefault="00D87D4D" w:rsidP="00D87D4D">
            <w:pPr>
              <w:rPr>
                <w:b/>
                <w:color w:val="000000"/>
                <w:sz w:val="22"/>
                <w:szCs w:val="22"/>
              </w:rPr>
            </w:pPr>
            <w:r w:rsidRPr="00D87D4D">
              <w:rPr>
                <w:b/>
                <w:color w:val="000000"/>
                <w:sz w:val="22"/>
                <w:szCs w:val="22"/>
              </w:rPr>
              <w:t xml:space="preserve">МКДОУ </w:t>
            </w:r>
            <w:r w:rsidR="00663A19">
              <w:rPr>
                <w:b/>
                <w:color w:val="000000"/>
                <w:sz w:val="22"/>
                <w:szCs w:val="22"/>
              </w:rPr>
              <w:t xml:space="preserve">№ 14 </w:t>
            </w:r>
            <w:r w:rsidRPr="00D87D4D">
              <w:rPr>
                <w:b/>
                <w:color w:val="000000"/>
                <w:sz w:val="22"/>
                <w:szCs w:val="22"/>
              </w:rPr>
              <w:t>«Улыбка»</w:t>
            </w:r>
          </w:p>
          <w:p w14:paraId="5D99F231" w14:textId="77777777" w:rsidR="0093690B" w:rsidRDefault="0093690B" w:rsidP="00D87D4D">
            <w:pPr>
              <w:rPr>
                <w:b/>
                <w:color w:val="000000"/>
                <w:sz w:val="22"/>
                <w:szCs w:val="22"/>
              </w:rPr>
            </w:pPr>
          </w:p>
          <w:p w14:paraId="75ED1B43" w14:textId="0561F198" w:rsidR="00D87D4D" w:rsidRPr="00D87D4D" w:rsidRDefault="00D87D4D" w:rsidP="00D87D4D">
            <w:pPr>
              <w:rPr>
                <w:b/>
                <w:color w:val="000000"/>
                <w:sz w:val="22"/>
                <w:szCs w:val="22"/>
              </w:rPr>
            </w:pPr>
            <w:r w:rsidRPr="00D87D4D">
              <w:rPr>
                <w:b/>
                <w:color w:val="000000"/>
                <w:sz w:val="22"/>
                <w:szCs w:val="22"/>
              </w:rPr>
              <w:t>Заведующий</w:t>
            </w:r>
            <w:r w:rsidR="004945FF">
              <w:rPr>
                <w:b/>
                <w:color w:val="000000"/>
                <w:sz w:val="22"/>
                <w:szCs w:val="22"/>
              </w:rPr>
              <w:t xml:space="preserve"> </w:t>
            </w:r>
            <w:r w:rsidR="00766491">
              <w:rPr>
                <w:b/>
                <w:color w:val="000000"/>
                <w:sz w:val="22"/>
                <w:szCs w:val="22"/>
              </w:rPr>
              <w:t xml:space="preserve">МКДОУ </w:t>
            </w:r>
            <w:bookmarkStart w:id="0" w:name="_GoBack"/>
            <w:bookmarkEnd w:id="0"/>
            <w:r w:rsidRPr="00D87D4D">
              <w:rPr>
                <w:b/>
                <w:color w:val="000000"/>
                <w:sz w:val="22"/>
                <w:szCs w:val="22"/>
              </w:rPr>
              <w:t>№ 14 «Улыбка»</w:t>
            </w:r>
          </w:p>
          <w:p w14:paraId="243BD4E6" w14:textId="77777777" w:rsidR="00D87D4D" w:rsidRDefault="00D87D4D" w:rsidP="00D87D4D">
            <w:pPr>
              <w:rPr>
                <w:b/>
                <w:color w:val="000000"/>
                <w:sz w:val="22"/>
                <w:szCs w:val="22"/>
              </w:rPr>
            </w:pPr>
          </w:p>
          <w:p w14:paraId="26634343" w14:textId="77777777" w:rsidR="0093690B" w:rsidRPr="00D87D4D" w:rsidRDefault="0093690B" w:rsidP="00D87D4D">
            <w:pPr>
              <w:rPr>
                <w:b/>
                <w:color w:val="000000"/>
                <w:sz w:val="22"/>
                <w:szCs w:val="22"/>
              </w:rPr>
            </w:pPr>
          </w:p>
          <w:p w14:paraId="491834A9" w14:textId="77777777" w:rsidR="00D87D4D" w:rsidRDefault="00D87D4D" w:rsidP="00D87D4D">
            <w:pPr>
              <w:rPr>
                <w:b/>
                <w:color w:val="000000"/>
                <w:sz w:val="22"/>
                <w:szCs w:val="22"/>
              </w:rPr>
            </w:pPr>
            <w:r w:rsidRPr="00D87D4D">
              <w:rPr>
                <w:b/>
                <w:color w:val="000000"/>
                <w:sz w:val="22"/>
                <w:szCs w:val="22"/>
              </w:rPr>
              <w:t>_____________ Сафонова Н.Г.</w:t>
            </w:r>
          </w:p>
          <w:p w14:paraId="40A910A2" w14:textId="77777777" w:rsidR="0093690B" w:rsidRDefault="0093690B" w:rsidP="00D87D4D">
            <w:pPr>
              <w:rPr>
                <w:b/>
                <w:color w:val="000000"/>
                <w:sz w:val="22"/>
                <w:szCs w:val="22"/>
              </w:rPr>
            </w:pPr>
            <w:r>
              <w:rPr>
                <w:b/>
                <w:color w:val="000000"/>
                <w:sz w:val="22"/>
                <w:szCs w:val="22"/>
              </w:rPr>
              <w:t>М.п.</w:t>
            </w:r>
          </w:p>
        </w:tc>
        <w:tc>
          <w:tcPr>
            <w:tcW w:w="5438" w:type="dxa"/>
          </w:tcPr>
          <w:p w14:paraId="30EFFD81" w14:textId="77777777" w:rsidR="00D87D4D" w:rsidRPr="00D87D4D" w:rsidRDefault="00D87D4D" w:rsidP="00D87D4D">
            <w:pPr>
              <w:rPr>
                <w:b/>
                <w:color w:val="000000"/>
                <w:sz w:val="22"/>
                <w:szCs w:val="22"/>
              </w:rPr>
            </w:pPr>
            <w:r w:rsidRPr="00D87D4D">
              <w:rPr>
                <w:b/>
                <w:color w:val="000000"/>
                <w:sz w:val="22"/>
                <w:szCs w:val="22"/>
              </w:rPr>
              <w:t>Поставщик:</w:t>
            </w:r>
          </w:p>
          <w:p w14:paraId="01DD11DD" w14:textId="77777777" w:rsidR="00C07B3B" w:rsidRDefault="00D87D4D" w:rsidP="00C07B3B">
            <w:pPr>
              <w:rPr>
                <w:b/>
                <w:color w:val="000000"/>
                <w:sz w:val="22"/>
                <w:szCs w:val="22"/>
              </w:rPr>
            </w:pPr>
            <w:r w:rsidRPr="00D87D4D">
              <w:rPr>
                <w:b/>
                <w:color w:val="000000"/>
                <w:sz w:val="22"/>
                <w:szCs w:val="22"/>
              </w:rPr>
              <w:t xml:space="preserve"> </w:t>
            </w:r>
          </w:p>
          <w:p w14:paraId="1902F027" w14:textId="77777777" w:rsidR="00D87D4D" w:rsidRDefault="00D87D4D" w:rsidP="00D87D4D">
            <w:pPr>
              <w:rPr>
                <w:b/>
                <w:color w:val="000000"/>
                <w:sz w:val="22"/>
                <w:szCs w:val="22"/>
              </w:rPr>
            </w:pPr>
          </w:p>
        </w:tc>
      </w:tr>
    </w:tbl>
    <w:p w14:paraId="121EF94E" w14:textId="77777777" w:rsidR="00D87D4D" w:rsidRPr="00D87D4D" w:rsidRDefault="00D87D4D" w:rsidP="00D87D4D">
      <w:pPr>
        <w:rPr>
          <w:b/>
          <w:color w:val="000000"/>
          <w:sz w:val="22"/>
          <w:szCs w:val="22"/>
        </w:rPr>
      </w:pPr>
    </w:p>
    <w:sectPr w:rsidR="00D87D4D" w:rsidRPr="00D87D4D" w:rsidSect="0041453C">
      <w:pgSz w:w="11906" w:h="16838"/>
      <w:pgMar w:top="851" w:right="510" w:bottom="851" w:left="73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62FFE"/>
    <w:multiLevelType w:val="singleLevel"/>
    <w:tmpl w:val="B7FA73C4"/>
    <w:lvl w:ilvl="0">
      <w:start w:val="2"/>
      <w:numFmt w:val="decimal"/>
      <w:lvlText w:val="1.%1. "/>
      <w:legacy w:legacy="1" w:legacySpace="0" w:legacyIndent="283"/>
      <w:lvlJc w:val="left"/>
      <w:pPr>
        <w:ind w:left="883" w:hanging="283"/>
      </w:pPr>
      <w:rPr>
        <w:b w:val="0"/>
        <w:i w:val="0"/>
        <w:sz w:val="22"/>
      </w:rPr>
    </w:lvl>
  </w:abstractNum>
  <w:abstractNum w:abstractNumId="1" w15:restartNumberingAfterBreak="0">
    <w:nsid w:val="14B404B3"/>
    <w:multiLevelType w:val="multilevel"/>
    <w:tmpl w:val="E4C01ADA"/>
    <w:lvl w:ilvl="0">
      <w:start w:val="4"/>
      <w:numFmt w:val="decimal"/>
      <w:lvlText w:val="%1."/>
      <w:lvlJc w:val="left"/>
      <w:pPr>
        <w:ind w:left="540" w:hanging="540"/>
      </w:pPr>
      <w:rPr>
        <w:rFonts w:hint="default"/>
      </w:rPr>
    </w:lvl>
    <w:lvl w:ilvl="1">
      <w:start w:val="2"/>
      <w:numFmt w:val="decimal"/>
      <w:lvlText w:val="%1.%2."/>
      <w:lvlJc w:val="left"/>
      <w:pPr>
        <w:ind w:left="840" w:hanging="540"/>
      </w:pPr>
      <w:rPr>
        <w:rFonts w:hint="default"/>
      </w:rPr>
    </w:lvl>
    <w:lvl w:ilvl="2">
      <w:start w:val="2"/>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 w15:restartNumberingAfterBreak="0">
    <w:nsid w:val="197D7C68"/>
    <w:multiLevelType w:val="singleLevel"/>
    <w:tmpl w:val="EABCBA6E"/>
    <w:lvl w:ilvl="0">
      <w:start w:val="3"/>
      <w:numFmt w:val="decimal"/>
      <w:lvlText w:val="4.2.%1. "/>
      <w:legacy w:legacy="1" w:legacySpace="0" w:legacyIndent="283"/>
      <w:lvlJc w:val="left"/>
      <w:pPr>
        <w:ind w:left="883" w:hanging="283"/>
      </w:pPr>
      <w:rPr>
        <w:b w:val="0"/>
        <w:i w:val="0"/>
        <w:sz w:val="22"/>
      </w:rPr>
    </w:lvl>
  </w:abstractNum>
  <w:abstractNum w:abstractNumId="3" w15:restartNumberingAfterBreak="0">
    <w:nsid w:val="264A27E5"/>
    <w:multiLevelType w:val="singleLevel"/>
    <w:tmpl w:val="6DBE8240"/>
    <w:lvl w:ilvl="0">
      <w:start w:val="11"/>
      <w:numFmt w:val="decimal"/>
      <w:lvlText w:val="%1. "/>
      <w:legacy w:legacy="1" w:legacySpace="0" w:legacyIndent="283"/>
      <w:lvlJc w:val="left"/>
      <w:pPr>
        <w:ind w:left="283" w:hanging="283"/>
      </w:pPr>
      <w:rPr>
        <w:b/>
        <w:i w:val="0"/>
        <w:sz w:val="22"/>
      </w:rPr>
    </w:lvl>
  </w:abstractNum>
  <w:abstractNum w:abstractNumId="4" w15:restartNumberingAfterBreak="0">
    <w:nsid w:val="4C4D661D"/>
    <w:multiLevelType w:val="singleLevel"/>
    <w:tmpl w:val="8300FFDC"/>
    <w:lvl w:ilvl="0">
      <w:start w:val="7"/>
      <w:numFmt w:val="decimal"/>
      <w:lvlText w:val="10.%1. "/>
      <w:legacy w:legacy="1" w:legacySpace="0" w:legacyIndent="283"/>
      <w:lvlJc w:val="left"/>
      <w:pPr>
        <w:ind w:left="1183" w:hanging="283"/>
      </w:pPr>
      <w:rPr>
        <w:b w:val="0"/>
        <w:i w:val="0"/>
        <w:sz w:val="22"/>
      </w:rPr>
    </w:lvl>
  </w:abstractNum>
  <w:abstractNum w:abstractNumId="5" w15:restartNumberingAfterBreak="0">
    <w:nsid w:val="4E880A19"/>
    <w:multiLevelType w:val="singleLevel"/>
    <w:tmpl w:val="2410BD5C"/>
    <w:lvl w:ilvl="0">
      <w:start w:val="1"/>
      <w:numFmt w:val="decimal"/>
      <w:lvlText w:val="5.%1. "/>
      <w:legacy w:legacy="1" w:legacySpace="0" w:legacyIndent="283"/>
      <w:lvlJc w:val="left"/>
      <w:pPr>
        <w:ind w:left="883" w:hanging="283"/>
      </w:pPr>
      <w:rPr>
        <w:b w:val="0"/>
        <w:i w:val="0"/>
        <w:sz w:val="22"/>
      </w:rPr>
    </w:lvl>
  </w:abstractNum>
  <w:abstractNum w:abstractNumId="6" w15:restartNumberingAfterBreak="0">
    <w:nsid w:val="4F6E744F"/>
    <w:multiLevelType w:val="singleLevel"/>
    <w:tmpl w:val="7D5A5AA4"/>
    <w:lvl w:ilvl="0">
      <w:start w:val="3"/>
      <w:numFmt w:val="decimal"/>
      <w:lvlText w:val="3.1.%1. "/>
      <w:legacy w:legacy="1" w:legacySpace="0" w:legacyIndent="283"/>
      <w:lvlJc w:val="left"/>
      <w:pPr>
        <w:ind w:left="890" w:hanging="283"/>
      </w:pPr>
      <w:rPr>
        <w:b w:val="0"/>
        <w:i w:val="0"/>
        <w:sz w:val="22"/>
      </w:rPr>
    </w:lvl>
  </w:abstractNum>
  <w:abstractNum w:abstractNumId="7" w15:restartNumberingAfterBreak="0">
    <w:nsid w:val="52861BD4"/>
    <w:multiLevelType w:val="singleLevel"/>
    <w:tmpl w:val="77EE8A5E"/>
    <w:lvl w:ilvl="0">
      <w:start w:val="1"/>
      <w:numFmt w:val="decimal"/>
      <w:lvlText w:val="2.%1. "/>
      <w:legacy w:legacy="1" w:legacySpace="0" w:legacyIndent="283"/>
      <w:lvlJc w:val="left"/>
      <w:pPr>
        <w:ind w:left="850" w:hanging="283"/>
      </w:pPr>
      <w:rPr>
        <w:b w:val="0"/>
        <w:i w:val="0"/>
        <w:sz w:val="22"/>
      </w:rPr>
    </w:lvl>
  </w:abstractNum>
  <w:num w:numId="1">
    <w:abstractNumId w:val="0"/>
  </w:num>
  <w:num w:numId="2">
    <w:abstractNumId w:val="7"/>
  </w:num>
  <w:num w:numId="3">
    <w:abstractNumId w:val="6"/>
  </w:num>
  <w:num w:numId="4">
    <w:abstractNumId w:val="2"/>
  </w:num>
  <w:num w:numId="5">
    <w:abstractNumId w:val="5"/>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43B"/>
    <w:rsid w:val="00016D1B"/>
    <w:rsid w:val="00017BFB"/>
    <w:rsid w:val="000327D4"/>
    <w:rsid w:val="000502AC"/>
    <w:rsid w:val="0007573C"/>
    <w:rsid w:val="00082286"/>
    <w:rsid w:val="000A4248"/>
    <w:rsid w:val="000C065F"/>
    <w:rsid w:val="000D1D40"/>
    <w:rsid w:val="000E31E1"/>
    <w:rsid w:val="000E64AC"/>
    <w:rsid w:val="001012E8"/>
    <w:rsid w:val="001120FD"/>
    <w:rsid w:val="0013024C"/>
    <w:rsid w:val="00140223"/>
    <w:rsid w:val="00150D6B"/>
    <w:rsid w:val="00151382"/>
    <w:rsid w:val="00171320"/>
    <w:rsid w:val="00173C42"/>
    <w:rsid w:val="0017434D"/>
    <w:rsid w:val="00174C6A"/>
    <w:rsid w:val="00195549"/>
    <w:rsid w:val="00195B56"/>
    <w:rsid w:val="00197268"/>
    <w:rsid w:val="001A2250"/>
    <w:rsid w:val="001A4722"/>
    <w:rsid w:val="001C0A26"/>
    <w:rsid w:val="001C41B8"/>
    <w:rsid w:val="001C447C"/>
    <w:rsid w:val="001D2983"/>
    <w:rsid w:val="001D3E72"/>
    <w:rsid w:val="001F5F71"/>
    <w:rsid w:val="002012D2"/>
    <w:rsid w:val="0020194B"/>
    <w:rsid w:val="00204F66"/>
    <w:rsid w:val="002174EA"/>
    <w:rsid w:val="0025543B"/>
    <w:rsid w:val="00261CE7"/>
    <w:rsid w:val="002640ED"/>
    <w:rsid w:val="0026451D"/>
    <w:rsid w:val="00267DAF"/>
    <w:rsid w:val="00292A75"/>
    <w:rsid w:val="00293ECA"/>
    <w:rsid w:val="002962AE"/>
    <w:rsid w:val="002A6CA6"/>
    <w:rsid w:val="002B659F"/>
    <w:rsid w:val="002B6A02"/>
    <w:rsid w:val="002C24CF"/>
    <w:rsid w:val="002C4482"/>
    <w:rsid w:val="002C638F"/>
    <w:rsid w:val="002D142E"/>
    <w:rsid w:val="002D1DA8"/>
    <w:rsid w:val="002F7CC8"/>
    <w:rsid w:val="00304597"/>
    <w:rsid w:val="00315121"/>
    <w:rsid w:val="00317448"/>
    <w:rsid w:val="0033392A"/>
    <w:rsid w:val="00344025"/>
    <w:rsid w:val="00357453"/>
    <w:rsid w:val="00370923"/>
    <w:rsid w:val="0038350B"/>
    <w:rsid w:val="00386B6D"/>
    <w:rsid w:val="003A4076"/>
    <w:rsid w:val="003B2650"/>
    <w:rsid w:val="003F1F2A"/>
    <w:rsid w:val="003F2C43"/>
    <w:rsid w:val="003F3195"/>
    <w:rsid w:val="00402169"/>
    <w:rsid w:val="00413975"/>
    <w:rsid w:val="0041453C"/>
    <w:rsid w:val="00426C60"/>
    <w:rsid w:val="00427A6D"/>
    <w:rsid w:val="0043088D"/>
    <w:rsid w:val="00432638"/>
    <w:rsid w:val="00461EF1"/>
    <w:rsid w:val="00492152"/>
    <w:rsid w:val="004945FF"/>
    <w:rsid w:val="004E0B6D"/>
    <w:rsid w:val="004E40C9"/>
    <w:rsid w:val="004E577C"/>
    <w:rsid w:val="004F2101"/>
    <w:rsid w:val="004F6C33"/>
    <w:rsid w:val="00501C5C"/>
    <w:rsid w:val="00506FE2"/>
    <w:rsid w:val="00520FEF"/>
    <w:rsid w:val="005264A6"/>
    <w:rsid w:val="0053016B"/>
    <w:rsid w:val="0055006D"/>
    <w:rsid w:val="00551B79"/>
    <w:rsid w:val="00560FBA"/>
    <w:rsid w:val="00561137"/>
    <w:rsid w:val="00562F67"/>
    <w:rsid w:val="00564C8B"/>
    <w:rsid w:val="00585543"/>
    <w:rsid w:val="005C220E"/>
    <w:rsid w:val="005C24D2"/>
    <w:rsid w:val="005E00EE"/>
    <w:rsid w:val="005F1EE2"/>
    <w:rsid w:val="005F6E16"/>
    <w:rsid w:val="00612863"/>
    <w:rsid w:val="006354EC"/>
    <w:rsid w:val="00645379"/>
    <w:rsid w:val="00663A19"/>
    <w:rsid w:val="00687009"/>
    <w:rsid w:val="006A461B"/>
    <w:rsid w:val="006B1914"/>
    <w:rsid w:val="006B556C"/>
    <w:rsid w:val="006D610C"/>
    <w:rsid w:val="006E052E"/>
    <w:rsid w:val="006F08EB"/>
    <w:rsid w:val="006F7151"/>
    <w:rsid w:val="00711112"/>
    <w:rsid w:val="007119DD"/>
    <w:rsid w:val="007124B5"/>
    <w:rsid w:val="0071299A"/>
    <w:rsid w:val="007240EA"/>
    <w:rsid w:val="007259B2"/>
    <w:rsid w:val="0074253C"/>
    <w:rsid w:val="007565C1"/>
    <w:rsid w:val="00756A1C"/>
    <w:rsid w:val="00760606"/>
    <w:rsid w:val="00766491"/>
    <w:rsid w:val="00776A51"/>
    <w:rsid w:val="00780492"/>
    <w:rsid w:val="00793A88"/>
    <w:rsid w:val="007D29CC"/>
    <w:rsid w:val="007E3724"/>
    <w:rsid w:val="007E54E2"/>
    <w:rsid w:val="007F1564"/>
    <w:rsid w:val="008139E8"/>
    <w:rsid w:val="00835C12"/>
    <w:rsid w:val="00840E39"/>
    <w:rsid w:val="0085485A"/>
    <w:rsid w:val="00874B97"/>
    <w:rsid w:val="00894AFA"/>
    <w:rsid w:val="008A772E"/>
    <w:rsid w:val="008B50F5"/>
    <w:rsid w:val="008C1540"/>
    <w:rsid w:val="008E42B3"/>
    <w:rsid w:val="008E4481"/>
    <w:rsid w:val="0093690B"/>
    <w:rsid w:val="00940452"/>
    <w:rsid w:val="00942FDB"/>
    <w:rsid w:val="0095018A"/>
    <w:rsid w:val="00960836"/>
    <w:rsid w:val="00962A08"/>
    <w:rsid w:val="00965612"/>
    <w:rsid w:val="009671DF"/>
    <w:rsid w:val="00997685"/>
    <w:rsid w:val="009B5616"/>
    <w:rsid w:val="009C5B06"/>
    <w:rsid w:val="009C7AD4"/>
    <w:rsid w:val="009D44E6"/>
    <w:rsid w:val="009D528B"/>
    <w:rsid w:val="009E5730"/>
    <w:rsid w:val="00A047B1"/>
    <w:rsid w:val="00A1326C"/>
    <w:rsid w:val="00A16256"/>
    <w:rsid w:val="00A173F1"/>
    <w:rsid w:val="00A23263"/>
    <w:rsid w:val="00A307C3"/>
    <w:rsid w:val="00A4283D"/>
    <w:rsid w:val="00A53E37"/>
    <w:rsid w:val="00A57644"/>
    <w:rsid w:val="00A62F76"/>
    <w:rsid w:val="00A709B0"/>
    <w:rsid w:val="00A8571D"/>
    <w:rsid w:val="00A97FD3"/>
    <w:rsid w:val="00AA2FA9"/>
    <w:rsid w:val="00AA4653"/>
    <w:rsid w:val="00AA652D"/>
    <w:rsid w:val="00AA759A"/>
    <w:rsid w:val="00AB541D"/>
    <w:rsid w:val="00AB683B"/>
    <w:rsid w:val="00AE0EB2"/>
    <w:rsid w:val="00B057CC"/>
    <w:rsid w:val="00B2194F"/>
    <w:rsid w:val="00B55D05"/>
    <w:rsid w:val="00B6507F"/>
    <w:rsid w:val="00B7070A"/>
    <w:rsid w:val="00B72368"/>
    <w:rsid w:val="00B766D1"/>
    <w:rsid w:val="00B90705"/>
    <w:rsid w:val="00BA3B9A"/>
    <w:rsid w:val="00BA486F"/>
    <w:rsid w:val="00BC69CB"/>
    <w:rsid w:val="00BD047B"/>
    <w:rsid w:val="00BD6A39"/>
    <w:rsid w:val="00BE033B"/>
    <w:rsid w:val="00BF41E1"/>
    <w:rsid w:val="00BF7798"/>
    <w:rsid w:val="00C0207E"/>
    <w:rsid w:val="00C07B3B"/>
    <w:rsid w:val="00C11A16"/>
    <w:rsid w:val="00C264CE"/>
    <w:rsid w:val="00C45A5A"/>
    <w:rsid w:val="00C51AD0"/>
    <w:rsid w:val="00C577D5"/>
    <w:rsid w:val="00C61A2E"/>
    <w:rsid w:val="00C95361"/>
    <w:rsid w:val="00CB4F6A"/>
    <w:rsid w:val="00CB63AC"/>
    <w:rsid w:val="00CE133F"/>
    <w:rsid w:val="00CF12DD"/>
    <w:rsid w:val="00CF5C7B"/>
    <w:rsid w:val="00D005CB"/>
    <w:rsid w:val="00D05D93"/>
    <w:rsid w:val="00D11299"/>
    <w:rsid w:val="00D72F41"/>
    <w:rsid w:val="00D80F74"/>
    <w:rsid w:val="00D813D7"/>
    <w:rsid w:val="00D844EB"/>
    <w:rsid w:val="00D8582B"/>
    <w:rsid w:val="00D87D4D"/>
    <w:rsid w:val="00DE03AA"/>
    <w:rsid w:val="00DF30C8"/>
    <w:rsid w:val="00DF3F47"/>
    <w:rsid w:val="00DF574D"/>
    <w:rsid w:val="00E012C3"/>
    <w:rsid w:val="00E05BF3"/>
    <w:rsid w:val="00E27F6B"/>
    <w:rsid w:val="00E308D4"/>
    <w:rsid w:val="00E323F1"/>
    <w:rsid w:val="00E400EE"/>
    <w:rsid w:val="00E41B1C"/>
    <w:rsid w:val="00E503CD"/>
    <w:rsid w:val="00E74E8C"/>
    <w:rsid w:val="00E75662"/>
    <w:rsid w:val="00E80540"/>
    <w:rsid w:val="00E95E51"/>
    <w:rsid w:val="00EA5A3B"/>
    <w:rsid w:val="00F03507"/>
    <w:rsid w:val="00F139A3"/>
    <w:rsid w:val="00F17CC4"/>
    <w:rsid w:val="00F21217"/>
    <w:rsid w:val="00F40AEA"/>
    <w:rsid w:val="00F5188B"/>
    <w:rsid w:val="00F559C1"/>
    <w:rsid w:val="00F66ED3"/>
    <w:rsid w:val="00F67902"/>
    <w:rsid w:val="00F77076"/>
    <w:rsid w:val="00F97C57"/>
    <w:rsid w:val="00FC1F94"/>
    <w:rsid w:val="00FC3E07"/>
    <w:rsid w:val="00FD0AA9"/>
    <w:rsid w:val="00FE56CE"/>
    <w:rsid w:val="00FE629C"/>
    <w:rsid w:val="00FF0AB9"/>
    <w:rsid w:val="00FF3B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7F4199"/>
  <w15:docId w15:val="{84A6ECCE-FB85-4FC1-B050-23704482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543B"/>
    <w:rPr>
      <w:sz w:val="24"/>
      <w:szCs w:val="24"/>
    </w:rPr>
  </w:style>
  <w:style w:type="paragraph" w:styleId="2">
    <w:name w:val="heading 2"/>
    <w:basedOn w:val="a"/>
    <w:next w:val="a"/>
    <w:qFormat/>
    <w:rsid w:val="0025543B"/>
    <w:pPr>
      <w:keepNext/>
      <w:spacing w:line="260" w:lineRule="auto"/>
      <w:ind w:firstLine="720"/>
      <w:jc w:val="both"/>
      <w:outlineLvl w:val="1"/>
    </w:pPr>
    <w:rPr>
      <w:b/>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25543B"/>
    <w:pPr>
      <w:spacing w:line="260" w:lineRule="auto"/>
      <w:ind w:left="2680" w:right="2000"/>
      <w:jc w:val="center"/>
    </w:pPr>
    <w:rPr>
      <w:b/>
    </w:rPr>
  </w:style>
  <w:style w:type="paragraph" w:styleId="a5">
    <w:name w:val="Body Text"/>
    <w:basedOn w:val="a"/>
    <w:link w:val="a6"/>
    <w:rsid w:val="00780492"/>
    <w:pPr>
      <w:ind w:right="975"/>
      <w:jc w:val="both"/>
    </w:pPr>
    <w:rPr>
      <w:sz w:val="28"/>
      <w:szCs w:val="20"/>
    </w:rPr>
  </w:style>
  <w:style w:type="character" w:customStyle="1" w:styleId="a6">
    <w:name w:val="Основной текст Знак"/>
    <w:link w:val="a5"/>
    <w:rsid w:val="00780492"/>
    <w:rPr>
      <w:sz w:val="28"/>
      <w:lang w:val="ru-RU" w:eastAsia="ru-RU" w:bidi="ar-SA"/>
    </w:rPr>
  </w:style>
  <w:style w:type="table" w:styleId="a7">
    <w:name w:val="Table Grid"/>
    <w:basedOn w:val="a1"/>
    <w:uiPriority w:val="59"/>
    <w:rsid w:val="003F2C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Знак Знак"/>
    <w:locked/>
    <w:rsid w:val="002C24CF"/>
    <w:rPr>
      <w:sz w:val="28"/>
      <w:lang w:val="ru-RU" w:eastAsia="ru-RU" w:bidi="ar-SA"/>
    </w:rPr>
  </w:style>
  <w:style w:type="paragraph" w:styleId="a9">
    <w:name w:val="Balloon Text"/>
    <w:basedOn w:val="a"/>
    <w:semiHidden/>
    <w:rsid w:val="005C24D2"/>
    <w:rPr>
      <w:rFonts w:ascii="Tahoma" w:hAnsi="Tahoma" w:cs="Tahoma"/>
      <w:sz w:val="16"/>
      <w:szCs w:val="16"/>
    </w:rPr>
  </w:style>
  <w:style w:type="character" w:customStyle="1" w:styleId="aa">
    <w:name w:val="Основной текст_"/>
    <w:link w:val="1"/>
    <w:rsid w:val="00AB541D"/>
    <w:rPr>
      <w:sz w:val="21"/>
      <w:szCs w:val="21"/>
      <w:shd w:val="clear" w:color="auto" w:fill="FFFFFF"/>
    </w:rPr>
  </w:style>
  <w:style w:type="paragraph" w:customStyle="1" w:styleId="1">
    <w:name w:val="Основной текст1"/>
    <w:basedOn w:val="a"/>
    <w:link w:val="aa"/>
    <w:rsid w:val="00AB541D"/>
    <w:pPr>
      <w:widowControl w:val="0"/>
      <w:shd w:val="clear" w:color="auto" w:fill="FFFFFF"/>
      <w:spacing w:before="240" w:line="288" w:lineRule="exact"/>
      <w:jc w:val="both"/>
    </w:pPr>
    <w:rPr>
      <w:sz w:val="21"/>
      <w:szCs w:val="21"/>
    </w:rPr>
  </w:style>
  <w:style w:type="paragraph" w:styleId="ab">
    <w:name w:val="List Paragraph"/>
    <w:basedOn w:val="a"/>
    <w:uiPriority w:val="34"/>
    <w:qFormat/>
    <w:rsid w:val="00F77076"/>
    <w:pPr>
      <w:ind w:left="720"/>
      <w:contextualSpacing/>
    </w:pPr>
  </w:style>
  <w:style w:type="character" w:customStyle="1" w:styleId="a4">
    <w:name w:val="Заголовок Знак"/>
    <w:basedOn w:val="a0"/>
    <w:link w:val="a3"/>
    <w:rsid w:val="0041453C"/>
    <w:rPr>
      <w:b/>
      <w:sz w:val="24"/>
      <w:szCs w:val="24"/>
    </w:rPr>
  </w:style>
  <w:style w:type="paragraph" w:customStyle="1" w:styleId="10">
    <w:name w:val="Обычный1"/>
    <w:rsid w:val="00173C42"/>
    <w:pPr>
      <w:spacing w:after="200" w:line="276" w:lineRule="auto"/>
    </w:pPr>
    <w:rPr>
      <w:rFonts w:ascii="Calibri" w:eastAsia="Calibri" w:hAnsi="Calibri" w:cs="Calibri"/>
      <w:sz w:val="22"/>
      <w:szCs w:val="22"/>
    </w:rPr>
  </w:style>
  <w:style w:type="paragraph" w:styleId="ac">
    <w:name w:val="No Spacing"/>
    <w:uiPriority w:val="1"/>
    <w:qFormat/>
    <w:rsid w:val="00C07B3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18493">
      <w:bodyDiv w:val="1"/>
      <w:marLeft w:val="0"/>
      <w:marRight w:val="0"/>
      <w:marTop w:val="0"/>
      <w:marBottom w:val="0"/>
      <w:divBdr>
        <w:top w:val="none" w:sz="0" w:space="0" w:color="auto"/>
        <w:left w:val="none" w:sz="0" w:space="0" w:color="auto"/>
        <w:bottom w:val="none" w:sz="0" w:space="0" w:color="auto"/>
        <w:right w:val="none" w:sz="0" w:space="0" w:color="auto"/>
      </w:divBdr>
    </w:div>
    <w:div w:id="2066754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F87D6E-7703-4ADF-A26B-F70D7B597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1868</Words>
  <Characters>13819</Characters>
  <Application>Microsoft Office Word</Application>
  <DocSecurity>0</DocSecurity>
  <Lines>115</Lines>
  <Paragraphs>31</Paragraphs>
  <ScaleCrop>false</ScaleCrop>
  <HeadingPairs>
    <vt:vector size="2" baseType="variant">
      <vt:variant>
        <vt:lpstr>Название</vt:lpstr>
      </vt:variant>
      <vt:variant>
        <vt:i4>1</vt:i4>
      </vt:variant>
    </vt:vector>
  </HeadingPairs>
  <TitlesOfParts>
    <vt:vector size="1" baseType="lpstr">
      <vt:lpstr>ДОГОВОР № 30</vt:lpstr>
    </vt:vector>
  </TitlesOfParts>
  <Company>Организация</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dc:title>
  <dc:creator>user</dc:creator>
  <cp:lastModifiedBy>vanic</cp:lastModifiedBy>
  <cp:revision>2</cp:revision>
  <cp:lastPrinted>2021-05-18T07:14:00Z</cp:lastPrinted>
  <dcterms:created xsi:type="dcterms:W3CDTF">2026-09-03T05:10:00Z</dcterms:created>
  <dcterms:modified xsi:type="dcterms:W3CDTF">2026-09-03T05:10:00Z</dcterms:modified>
</cp:coreProperties>
</file>